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111A7F65" w:rsidR="009D5E03" w:rsidRPr="004350EE" w:rsidRDefault="009D4B60" w:rsidP="0079422A">
      <w:pPr>
        <w:spacing w:line="240" w:lineRule="auto"/>
      </w:pPr>
      <w:bookmarkStart w:id="0" w:name="_GoBack"/>
      <w:bookmarkEnd w:id="0"/>
      <w:r w:rsidRPr="004350EE">
        <w:rPr>
          <w:b/>
        </w:rPr>
        <w:t>Grade</w:t>
      </w:r>
      <w:r w:rsidRPr="004350EE">
        <w:t xml:space="preserve"> </w:t>
      </w:r>
      <w:r w:rsidRPr="004350EE">
        <w:rPr>
          <w:b/>
        </w:rPr>
        <w:t>Level</w:t>
      </w:r>
      <w:r w:rsidR="009A52B1">
        <w:t>: 5</w:t>
      </w:r>
      <w:r w:rsidR="009A52B1" w:rsidRPr="009A52B1">
        <w:rPr>
          <w:vertAlign w:val="superscript"/>
        </w:rPr>
        <w:t>th</w:t>
      </w:r>
      <w:r w:rsidR="009A52B1">
        <w:t xml:space="preserve"> grade</w:t>
      </w:r>
      <w:r w:rsidRPr="004350EE">
        <w:tab/>
      </w:r>
      <w:r w:rsidRPr="004350EE">
        <w:tab/>
      </w:r>
      <w:r w:rsidRPr="004350EE">
        <w:tab/>
      </w:r>
      <w:r w:rsidRPr="004350EE">
        <w:tab/>
      </w:r>
      <w:r w:rsidRPr="004350EE">
        <w:tab/>
      </w:r>
      <w:r w:rsidRPr="004350EE">
        <w:tab/>
      </w:r>
      <w:r w:rsidR="0079422A" w:rsidRPr="004350EE">
        <w:t xml:space="preserve"> </w:t>
      </w:r>
      <w:r w:rsidR="0079422A" w:rsidRPr="004350EE">
        <w:tab/>
      </w:r>
      <w:r w:rsidR="0079422A" w:rsidRPr="004350EE">
        <w:tab/>
      </w:r>
      <w:r w:rsidR="0079422A" w:rsidRPr="004350EE">
        <w:tab/>
      </w:r>
      <w:r w:rsidR="0079422A" w:rsidRPr="004350EE">
        <w:tab/>
      </w:r>
      <w:r w:rsidR="0079422A" w:rsidRPr="004350EE">
        <w:tab/>
      </w:r>
      <w:r w:rsidR="0079422A" w:rsidRPr="004350EE">
        <w:tab/>
      </w:r>
      <w:r w:rsidR="0079422A" w:rsidRPr="004350EE">
        <w:tab/>
      </w:r>
      <w:r w:rsidR="0079422A" w:rsidRPr="004350EE">
        <w:tab/>
      </w:r>
      <w:r w:rsidR="0079422A" w:rsidRPr="004350EE">
        <w:tab/>
      </w:r>
      <w:r w:rsidR="0079422A" w:rsidRPr="004350EE">
        <w:tab/>
      </w:r>
      <w:r w:rsidRPr="004350EE">
        <w:tab/>
      </w:r>
      <w:r w:rsidR="0079422A" w:rsidRPr="004350EE">
        <w:tab/>
      </w:r>
      <w:r w:rsidR="0079422A" w:rsidRPr="004350EE">
        <w:tab/>
      </w:r>
      <w:r w:rsidR="0079422A" w:rsidRPr="004350EE">
        <w:tab/>
      </w:r>
      <w:r w:rsidR="0079422A" w:rsidRPr="004350EE">
        <w:tab/>
      </w:r>
      <w:r w:rsidR="0079422A" w:rsidRPr="004350EE">
        <w:tab/>
      </w:r>
      <w:r w:rsidR="0079422A" w:rsidRPr="004350EE">
        <w:tab/>
      </w:r>
      <w:r w:rsidR="0079422A" w:rsidRPr="004350EE">
        <w:tab/>
      </w:r>
      <w:r w:rsidR="0079422A" w:rsidRPr="004350EE">
        <w:tab/>
      </w:r>
      <w:r w:rsidR="0079422A" w:rsidRPr="004350EE">
        <w:tab/>
      </w:r>
      <w:r w:rsidRPr="004350EE">
        <w:rPr>
          <w:b/>
        </w:rPr>
        <w:t>Dates</w:t>
      </w:r>
      <w:r w:rsidRPr="004350EE">
        <w:t>:</w:t>
      </w:r>
      <w:r w:rsidR="009A52B1">
        <w:t xml:space="preserve"> January </w:t>
      </w:r>
      <w:r w:rsidR="00E97F4A">
        <w:t>24</w:t>
      </w:r>
      <w:r w:rsidR="00220927" w:rsidRPr="00220927">
        <w:rPr>
          <w:vertAlign w:val="superscript"/>
        </w:rPr>
        <w:t>th</w:t>
      </w:r>
      <w:r w:rsidR="00220927">
        <w:t xml:space="preserve"> to February </w:t>
      </w:r>
      <w:r w:rsidR="002B1EFB">
        <w:t>25</w:t>
      </w:r>
      <w:r w:rsidR="00220927" w:rsidRPr="00220927">
        <w:rPr>
          <w:vertAlign w:val="superscript"/>
        </w:rPr>
        <w:t>th</w:t>
      </w:r>
      <w:r w:rsidR="00220927">
        <w:t>, 2022</w:t>
      </w:r>
    </w:p>
    <w:tbl>
      <w:tblPr>
        <w:tblStyle w:val="a"/>
        <w:tblW w:w="14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5"/>
        <w:gridCol w:w="4125"/>
        <w:gridCol w:w="5840"/>
      </w:tblGrid>
      <w:tr w:rsidR="009D5E03" w:rsidRPr="009D4B60" w14:paraId="7BFB6569" w14:textId="77777777" w:rsidTr="7E580170">
        <w:trPr>
          <w:trHeight w:val="888"/>
        </w:trPr>
        <w:tc>
          <w:tcPr>
            <w:tcW w:w="4515" w:type="dxa"/>
            <w:shd w:val="clear" w:color="auto" w:fill="auto"/>
            <w:tcMar>
              <w:top w:w="100" w:type="dxa"/>
              <w:left w:w="100" w:type="dxa"/>
              <w:bottom w:w="100" w:type="dxa"/>
              <w:right w:w="100" w:type="dxa"/>
            </w:tcMar>
          </w:tcPr>
          <w:p w14:paraId="790B963D" w14:textId="77777777" w:rsidR="009D5E03" w:rsidRPr="004350EE" w:rsidRDefault="000F66BD" w:rsidP="0079422A">
            <w:pPr>
              <w:widowControl w:val="0"/>
              <w:pBdr>
                <w:top w:val="nil"/>
                <w:left w:val="nil"/>
                <w:bottom w:val="nil"/>
                <w:right w:val="nil"/>
                <w:between w:val="nil"/>
              </w:pBdr>
              <w:spacing w:line="240" w:lineRule="auto"/>
              <w:rPr>
                <w:b/>
              </w:rPr>
            </w:pPr>
            <w:r w:rsidRPr="004350EE">
              <w:rPr>
                <w:b/>
              </w:rPr>
              <w:t>School Information</w:t>
            </w:r>
          </w:p>
          <w:p w14:paraId="298B4A2E" w14:textId="07D3DD80" w:rsidR="009D5E03" w:rsidRPr="004350EE" w:rsidRDefault="000F66BD" w:rsidP="0079422A">
            <w:pPr>
              <w:widowControl w:val="0"/>
              <w:pBdr>
                <w:top w:val="nil"/>
                <w:left w:val="nil"/>
                <w:bottom w:val="nil"/>
                <w:right w:val="nil"/>
                <w:between w:val="nil"/>
              </w:pBdr>
              <w:spacing w:line="240" w:lineRule="auto"/>
            </w:pPr>
            <w:r w:rsidRPr="004350EE">
              <w:rPr>
                <w:b/>
              </w:rPr>
              <w:t>School</w:t>
            </w:r>
            <w:r w:rsidRPr="004350EE">
              <w:t>:</w:t>
            </w:r>
            <w:r w:rsidR="6EAF69EB" w:rsidRPr="004350EE">
              <w:t xml:space="preserve"> Copeland Elementary </w:t>
            </w:r>
          </w:p>
          <w:p w14:paraId="3093C699" w14:textId="2046F9F7" w:rsidR="009D5E03" w:rsidRPr="004350EE" w:rsidRDefault="000F66BD" w:rsidP="0079422A">
            <w:pPr>
              <w:widowControl w:val="0"/>
              <w:pBdr>
                <w:top w:val="nil"/>
                <w:left w:val="nil"/>
                <w:bottom w:val="nil"/>
                <w:right w:val="nil"/>
                <w:between w:val="nil"/>
              </w:pBdr>
              <w:spacing w:line="240" w:lineRule="auto"/>
            </w:pPr>
            <w:r w:rsidRPr="004350EE">
              <w:rPr>
                <w:b/>
              </w:rPr>
              <w:t>School Code</w:t>
            </w:r>
            <w:r w:rsidRPr="004350EE">
              <w:t>:</w:t>
            </w:r>
            <w:r w:rsidR="4F84AFFA" w:rsidRPr="004350EE">
              <w:t xml:space="preserve"> 060043</w:t>
            </w:r>
          </w:p>
          <w:p w14:paraId="632765D4" w14:textId="0D20FD5C" w:rsidR="009D5E03" w:rsidRPr="004350EE" w:rsidRDefault="00233C2E" w:rsidP="0079422A">
            <w:pPr>
              <w:widowControl w:val="0"/>
              <w:pBdr>
                <w:top w:val="nil"/>
                <w:left w:val="nil"/>
                <w:bottom w:val="nil"/>
                <w:right w:val="nil"/>
                <w:between w:val="nil"/>
              </w:pBdr>
              <w:spacing w:line="240" w:lineRule="auto"/>
            </w:pPr>
            <w:r>
              <w:rPr>
                <w:b/>
              </w:rPr>
              <w:t>Teacher</w:t>
            </w:r>
            <w:r w:rsidR="000F66BD" w:rsidRPr="004350EE">
              <w:t>:</w:t>
            </w:r>
            <w:r>
              <w:t xml:space="preserve"> </w:t>
            </w:r>
            <w:proofErr w:type="spellStart"/>
            <w:r>
              <w:t>Yaqueline</w:t>
            </w:r>
            <w:proofErr w:type="spellEnd"/>
            <w:r>
              <w:t xml:space="preserve"> Garcia Mendoza</w:t>
            </w:r>
          </w:p>
          <w:p w14:paraId="0A37501D" w14:textId="2E8156B1" w:rsidR="009D5E03" w:rsidRPr="004350EE" w:rsidRDefault="0EB22996" w:rsidP="0079422A">
            <w:pPr>
              <w:spacing w:line="240" w:lineRule="auto"/>
            </w:pPr>
            <w:r w:rsidRPr="001F4237">
              <w:rPr>
                <w:b/>
                <w:highlight w:val="yellow"/>
              </w:rPr>
              <w:t>Buffer</w:t>
            </w:r>
            <w:r w:rsidRPr="001F4237">
              <w:rPr>
                <w:highlight w:val="yellow"/>
              </w:rPr>
              <w:t>:</w:t>
            </w:r>
            <w:r w:rsidRPr="004350EE">
              <w:t xml:space="preserve"> </w:t>
            </w:r>
          </w:p>
        </w:tc>
        <w:tc>
          <w:tcPr>
            <w:tcW w:w="9965" w:type="dxa"/>
            <w:gridSpan w:val="2"/>
            <w:shd w:val="clear" w:color="auto" w:fill="auto"/>
            <w:tcMar>
              <w:top w:w="100" w:type="dxa"/>
              <w:left w:w="100" w:type="dxa"/>
              <w:bottom w:w="100" w:type="dxa"/>
              <w:right w:w="100" w:type="dxa"/>
            </w:tcMar>
          </w:tcPr>
          <w:p w14:paraId="73777D1E" w14:textId="4D266F1A" w:rsidR="009D5E03" w:rsidRDefault="001D0F8A" w:rsidP="001D0F8A">
            <w:pPr>
              <w:spacing w:line="240" w:lineRule="auto"/>
              <w:textAlignment w:val="baseline"/>
            </w:pPr>
            <w:r>
              <w:rPr>
                <w:b/>
              </w:rPr>
              <w:t>T</w:t>
            </w:r>
            <w:r w:rsidR="000F66BD" w:rsidRPr="004350EE">
              <w:rPr>
                <w:b/>
              </w:rPr>
              <w:t>ransdisciplinary Theme</w:t>
            </w:r>
            <w:r w:rsidR="001F0A96">
              <w:t xml:space="preserve">: </w:t>
            </w:r>
            <w:r w:rsidRPr="006B2DE5">
              <w:t>How We Express Ourselves</w:t>
            </w:r>
            <w:r w:rsidR="00430D7A">
              <w:t xml:space="preserve"> </w:t>
            </w:r>
          </w:p>
          <w:p w14:paraId="065C9C3C" w14:textId="2618D04A" w:rsidR="00586455" w:rsidRPr="001D0F8A" w:rsidRDefault="00586455" w:rsidP="001D0F8A">
            <w:pPr>
              <w:spacing w:line="240" w:lineRule="auto"/>
              <w:textAlignment w:val="baseline"/>
              <w:rPr>
                <w:sz w:val="19"/>
                <w:szCs w:val="19"/>
              </w:rPr>
            </w:pPr>
            <w:r>
              <w:rPr>
                <w:sz w:val="19"/>
                <w:szCs w:val="19"/>
              </w:rPr>
              <w:t xml:space="preserve">                                                                                                      </w:t>
            </w:r>
            <w:r w:rsidR="000E1C03">
              <w:rPr>
                <w:sz w:val="19"/>
                <w:szCs w:val="19"/>
              </w:rPr>
              <w:t xml:space="preserve"> </w:t>
            </w:r>
            <w:r>
              <w:rPr>
                <w:sz w:val="19"/>
                <w:szCs w:val="19"/>
              </w:rPr>
              <w:t xml:space="preserve">  </w:t>
            </w:r>
          </w:p>
          <w:p w14:paraId="7F6C10A3" w14:textId="43D17B82" w:rsidR="00C4794E" w:rsidRDefault="000F66BD" w:rsidP="00C4794E">
            <w:pPr>
              <w:widowControl w:val="0"/>
              <w:pBdr>
                <w:top w:val="nil"/>
                <w:left w:val="nil"/>
                <w:bottom w:val="nil"/>
                <w:right w:val="nil"/>
                <w:between w:val="nil"/>
              </w:pBdr>
              <w:spacing w:line="240" w:lineRule="auto"/>
            </w:pPr>
            <w:r w:rsidRPr="58999E5A">
              <w:rPr>
                <w:b/>
                <w:bCs/>
                <w:highlight w:val="yellow"/>
              </w:rPr>
              <w:t>Segment of Theme</w:t>
            </w:r>
            <w:r w:rsidRPr="58999E5A">
              <w:rPr>
                <w:highlight w:val="yellow"/>
              </w:rPr>
              <w:t>:</w:t>
            </w:r>
            <w:r w:rsidR="001D0F8A">
              <w:t xml:space="preserve"> </w:t>
            </w:r>
            <w:r w:rsidR="00C4794E">
              <w:t>“Travelling across Colombia”</w:t>
            </w:r>
            <w:r w:rsidR="7D73CBA3">
              <w:t xml:space="preserve"> - discover and express ideas, feelings, culture, and beliefs </w:t>
            </w:r>
          </w:p>
          <w:p w14:paraId="48C15CC6" w14:textId="77777777" w:rsidR="00C4794E" w:rsidRDefault="00C4794E" w:rsidP="00C4794E">
            <w:pPr>
              <w:widowControl w:val="0"/>
              <w:pBdr>
                <w:top w:val="nil"/>
                <w:left w:val="nil"/>
                <w:bottom w:val="nil"/>
                <w:right w:val="nil"/>
                <w:between w:val="nil"/>
              </w:pBdr>
              <w:spacing w:line="240" w:lineRule="auto"/>
              <w:rPr>
                <w:b/>
              </w:rPr>
            </w:pPr>
          </w:p>
          <w:p w14:paraId="4EE8C67F" w14:textId="6FC73822" w:rsidR="00EF6458" w:rsidRPr="009D4B60" w:rsidRDefault="00EF6458" w:rsidP="00C4794E">
            <w:pPr>
              <w:widowControl w:val="0"/>
              <w:pBdr>
                <w:top w:val="nil"/>
                <w:left w:val="nil"/>
                <w:bottom w:val="nil"/>
                <w:right w:val="nil"/>
                <w:between w:val="nil"/>
              </w:pBdr>
              <w:spacing w:line="240" w:lineRule="auto"/>
            </w:pPr>
            <w:r w:rsidRPr="004350EE">
              <w:rPr>
                <w:b/>
              </w:rPr>
              <w:t>Over Arching Concept</w:t>
            </w:r>
            <w:r w:rsidR="0079422A" w:rsidRPr="004350EE">
              <w:t>:</w:t>
            </w:r>
            <w:r w:rsidR="00233C2E">
              <w:t xml:space="preserve"> </w:t>
            </w:r>
            <w:r w:rsidR="008157A0">
              <w:t>Culture</w:t>
            </w:r>
          </w:p>
        </w:tc>
      </w:tr>
      <w:tr w:rsidR="009D5E03" w:rsidRPr="009D4B60" w14:paraId="552352BD" w14:textId="77777777" w:rsidTr="7E580170">
        <w:trPr>
          <w:trHeight w:val="20"/>
        </w:trPr>
        <w:tc>
          <w:tcPr>
            <w:tcW w:w="14480" w:type="dxa"/>
            <w:gridSpan w:val="3"/>
            <w:shd w:val="clear" w:color="auto" w:fill="00FFFF"/>
            <w:tcMar>
              <w:top w:w="100" w:type="dxa"/>
              <w:left w:w="100" w:type="dxa"/>
              <w:bottom w:w="100" w:type="dxa"/>
              <w:right w:w="100" w:type="dxa"/>
            </w:tcMar>
          </w:tcPr>
          <w:p w14:paraId="09146CBD" w14:textId="77777777" w:rsidR="009D5E03" w:rsidRPr="009D4B60" w:rsidRDefault="000F66BD" w:rsidP="0079422A">
            <w:pPr>
              <w:widowControl w:val="0"/>
              <w:pBdr>
                <w:top w:val="nil"/>
                <w:left w:val="nil"/>
                <w:bottom w:val="nil"/>
                <w:right w:val="nil"/>
                <w:between w:val="nil"/>
              </w:pBdr>
              <w:spacing w:line="240" w:lineRule="auto"/>
              <w:rPr>
                <w:b/>
              </w:rPr>
            </w:pPr>
            <w:r w:rsidRPr="009D4B60">
              <w:rPr>
                <w:b/>
              </w:rPr>
              <w:t>Section 1: Overview</w:t>
            </w:r>
          </w:p>
        </w:tc>
      </w:tr>
      <w:tr w:rsidR="009D5E03" w:rsidRPr="009D4B60" w14:paraId="45D5E671" w14:textId="77777777" w:rsidTr="7E580170">
        <w:trPr>
          <w:trHeight w:val="20"/>
        </w:trPr>
        <w:tc>
          <w:tcPr>
            <w:tcW w:w="14480" w:type="dxa"/>
            <w:gridSpan w:val="3"/>
            <w:shd w:val="clear" w:color="auto" w:fill="FFE599"/>
            <w:tcMar>
              <w:top w:w="100" w:type="dxa"/>
              <w:left w:w="100" w:type="dxa"/>
              <w:bottom w:w="100" w:type="dxa"/>
              <w:right w:w="100" w:type="dxa"/>
            </w:tcMar>
          </w:tcPr>
          <w:p w14:paraId="0AF2B557" w14:textId="6885FB39" w:rsidR="009D5E03" w:rsidRPr="009D4B60" w:rsidRDefault="000F66BD" w:rsidP="00670C98">
            <w:pPr>
              <w:widowControl w:val="0"/>
              <w:numPr>
                <w:ilvl w:val="0"/>
                <w:numId w:val="2"/>
              </w:numPr>
              <w:pBdr>
                <w:top w:val="nil"/>
                <w:left w:val="nil"/>
                <w:bottom w:val="nil"/>
                <w:right w:val="nil"/>
                <w:between w:val="nil"/>
              </w:pBdr>
              <w:spacing w:line="240" w:lineRule="auto"/>
              <w:ind w:left="0" w:firstLine="0"/>
            </w:pPr>
            <w:r w:rsidRPr="009D4B60">
              <w:t xml:space="preserve"> </w:t>
            </w:r>
            <w:r w:rsidRPr="0079422A">
              <w:rPr>
                <w:b/>
              </w:rPr>
              <w:t>Central Idea</w:t>
            </w:r>
            <w:r w:rsidRPr="009D4B60">
              <w:t xml:space="preserve">: </w:t>
            </w:r>
            <w:r w:rsidR="00670C98">
              <w:t>The c</w:t>
            </w:r>
            <w:r w:rsidR="00E51225">
              <w:t>ultural elements represent the cust</w:t>
            </w:r>
            <w:r w:rsidR="00670C98">
              <w:t>oms and traditions of a certain place.</w:t>
            </w:r>
          </w:p>
        </w:tc>
      </w:tr>
      <w:tr w:rsidR="009D5E03" w:rsidRPr="009D4B60" w14:paraId="13641BBE" w14:textId="77777777" w:rsidTr="7E580170">
        <w:trPr>
          <w:trHeight w:val="20"/>
        </w:trPr>
        <w:tc>
          <w:tcPr>
            <w:tcW w:w="14480" w:type="dxa"/>
            <w:gridSpan w:val="3"/>
            <w:shd w:val="clear" w:color="auto" w:fill="FFE599"/>
            <w:tcMar>
              <w:top w:w="100" w:type="dxa"/>
              <w:left w:w="100" w:type="dxa"/>
              <w:bottom w:w="100" w:type="dxa"/>
              <w:right w:w="100" w:type="dxa"/>
            </w:tcMar>
          </w:tcPr>
          <w:p w14:paraId="5EC6DB43" w14:textId="45A217AC" w:rsidR="00DD48C9" w:rsidRPr="004350EE" w:rsidRDefault="004E4A70" w:rsidP="00DD48C9">
            <w:pPr>
              <w:widowControl w:val="0"/>
              <w:numPr>
                <w:ilvl w:val="0"/>
                <w:numId w:val="2"/>
              </w:numPr>
              <w:pBdr>
                <w:top w:val="nil"/>
                <w:left w:val="nil"/>
                <w:bottom w:val="nil"/>
                <w:right w:val="nil"/>
                <w:between w:val="nil"/>
              </w:pBdr>
              <w:spacing w:line="240" w:lineRule="auto"/>
              <w:ind w:left="0" w:firstLine="0"/>
            </w:pPr>
            <w:r w:rsidRPr="004350EE">
              <w:rPr>
                <w:b/>
              </w:rPr>
              <w:t>Key Concepts</w:t>
            </w:r>
            <w:r w:rsidRPr="004350EE">
              <w:t>:</w:t>
            </w:r>
            <w:r w:rsidR="000F66BD" w:rsidRPr="004350EE">
              <w:t xml:space="preserve"> </w:t>
            </w:r>
            <w:r w:rsidR="00670C98">
              <w:t>F</w:t>
            </w:r>
            <w:r w:rsidR="00612744" w:rsidRPr="00612744">
              <w:t>orm, connection, perspective</w:t>
            </w:r>
          </w:p>
        </w:tc>
      </w:tr>
      <w:tr w:rsidR="009D5E03" w:rsidRPr="009D4B60" w14:paraId="444E0AE2" w14:textId="77777777" w:rsidTr="7E580170">
        <w:trPr>
          <w:trHeight w:val="20"/>
        </w:trPr>
        <w:tc>
          <w:tcPr>
            <w:tcW w:w="4515" w:type="dxa"/>
            <w:shd w:val="clear" w:color="auto" w:fill="FFE599"/>
            <w:tcMar>
              <w:top w:w="100" w:type="dxa"/>
              <w:left w:w="100" w:type="dxa"/>
              <w:bottom w:w="100" w:type="dxa"/>
              <w:right w:w="100" w:type="dxa"/>
            </w:tcMar>
          </w:tcPr>
          <w:p w14:paraId="09A70D73" w14:textId="3C69F48A" w:rsidR="009D5E03" w:rsidRPr="009D4B60" w:rsidRDefault="000F66BD" w:rsidP="0079422A">
            <w:pPr>
              <w:widowControl w:val="0"/>
              <w:numPr>
                <w:ilvl w:val="0"/>
                <w:numId w:val="2"/>
              </w:numPr>
              <w:pBdr>
                <w:top w:val="nil"/>
                <w:left w:val="nil"/>
                <w:bottom w:val="nil"/>
                <w:right w:val="nil"/>
                <w:between w:val="nil"/>
              </w:pBdr>
              <w:spacing w:line="240" w:lineRule="auto"/>
              <w:ind w:left="0" w:firstLine="0"/>
            </w:pPr>
            <w:r w:rsidRPr="009D4B60">
              <w:t xml:space="preserve"> </w:t>
            </w:r>
            <w:r w:rsidR="004E4A70" w:rsidRPr="004350EE">
              <w:rPr>
                <w:b/>
              </w:rPr>
              <w:t>Guiding Related Concepts</w:t>
            </w:r>
            <w:r w:rsidR="004E4A70" w:rsidRPr="004350EE">
              <w:t>:</w:t>
            </w:r>
          </w:p>
        </w:tc>
        <w:tc>
          <w:tcPr>
            <w:tcW w:w="4125" w:type="dxa"/>
            <w:shd w:val="clear" w:color="auto" w:fill="FFE599"/>
            <w:tcMar>
              <w:top w:w="100" w:type="dxa"/>
              <w:left w:w="100" w:type="dxa"/>
              <w:bottom w:w="100" w:type="dxa"/>
              <w:right w:w="100" w:type="dxa"/>
            </w:tcMar>
          </w:tcPr>
          <w:p w14:paraId="53EEF38D" w14:textId="77777777" w:rsidR="009D5E03" w:rsidRPr="009D4B60" w:rsidRDefault="000F66BD" w:rsidP="0079422A">
            <w:pPr>
              <w:widowControl w:val="0"/>
              <w:numPr>
                <w:ilvl w:val="0"/>
                <w:numId w:val="2"/>
              </w:numPr>
              <w:pBdr>
                <w:top w:val="nil"/>
                <w:left w:val="nil"/>
                <w:bottom w:val="nil"/>
                <w:right w:val="nil"/>
                <w:between w:val="nil"/>
              </w:pBdr>
              <w:spacing w:line="240" w:lineRule="auto"/>
              <w:ind w:left="0" w:firstLine="0"/>
            </w:pPr>
            <w:r w:rsidRPr="009D4B60">
              <w:t xml:space="preserve"> </w:t>
            </w:r>
            <w:r w:rsidRPr="0079422A">
              <w:rPr>
                <w:b/>
              </w:rPr>
              <w:t>Lines of Inquiry</w:t>
            </w:r>
            <w:r w:rsidRPr="009D4B60">
              <w:t>:</w:t>
            </w:r>
          </w:p>
        </w:tc>
        <w:tc>
          <w:tcPr>
            <w:tcW w:w="5840" w:type="dxa"/>
            <w:shd w:val="clear" w:color="auto" w:fill="FFE599"/>
            <w:tcMar>
              <w:top w:w="100" w:type="dxa"/>
              <w:left w:w="100" w:type="dxa"/>
              <w:bottom w:w="100" w:type="dxa"/>
              <w:right w:w="100" w:type="dxa"/>
            </w:tcMar>
          </w:tcPr>
          <w:p w14:paraId="06A0A854" w14:textId="025E8946" w:rsidR="009D5E03" w:rsidRPr="004350EE" w:rsidRDefault="000F66BD" w:rsidP="0079422A">
            <w:pPr>
              <w:widowControl w:val="0"/>
              <w:numPr>
                <w:ilvl w:val="0"/>
                <w:numId w:val="2"/>
              </w:numPr>
              <w:pBdr>
                <w:top w:val="nil"/>
                <w:left w:val="nil"/>
                <w:bottom w:val="nil"/>
                <w:right w:val="nil"/>
                <w:between w:val="nil"/>
              </w:pBdr>
              <w:spacing w:line="240" w:lineRule="auto"/>
              <w:ind w:left="0" w:firstLine="0"/>
            </w:pPr>
            <w:r w:rsidRPr="004350EE">
              <w:t xml:space="preserve"> </w:t>
            </w:r>
            <w:r w:rsidRPr="004350EE">
              <w:rPr>
                <w:b/>
              </w:rPr>
              <w:t>Teacher Questions</w:t>
            </w:r>
            <w:r w:rsidR="0079422A" w:rsidRPr="004350EE">
              <w:rPr>
                <w:b/>
              </w:rPr>
              <w:t xml:space="preserve"> (Guided Questions)</w:t>
            </w:r>
            <w:r w:rsidRPr="004350EE">
              <w:t>:</w:t>
            </w:r>
          </w:p>
        </w:tc>
      </w:tr>
      <w:tr w:rsidR="000F66BD" w:rsidRPr="009D4B60" w14:paraId="5DAB6C7B" w14:textId="77777777" w:rsidTr="7E580170">
        <w:trPr>
          <w:trHeight w:val="20"/>
        </w:trPr>
        <w:tc>
          <w:tcPr>
            <w:tcW w:w="4515" w:type="dxa"/>
            <w:shd w:val="clear" w:color="auto" w:fill="auto"/>
            <w:tcMar>
              <w:top w:w="100" w:type="dxa"/>
              <w:left w:w="100" w:type="dxa"/>
              <w:bottom w:w="100" w:type="dxa"/>
              <w:right w:w="100" w:type="dxa"/>
            </w:tcMar>
          </w:tcPr>
          <w:p w14:paraId="5CBB9F32" w14:textId="77777777" w:rsidR="00FC1BEE" w:rsidRDefault="00FC1BEE" w:rsidP="0079422A">
            <w:pPr>
              <w:widowControl w:val="0"/>
              <w:pBdr>
                <w:top w:val="nil"/>
                <w:left w:val="nil"/>
                <w:bottom w:val="nil"/>
                <w:right w:val="nil"/>
                <w:between w:val="nil"/>
              </w:pBdr>
              <w:spacing w:line="240" w:lineRule="auto"/>
            </w:pPr>
          </w:p>
          <w:p w14:paraId="02EB378F" w14:textId="1EA28B02" w:rsidR="000F66BD" w:rsidRPr="00612744" w:rsidRDefault="007C2A58" w:rsidP="0079422A">
            <w:pPr>
              <w:widowControl w:val="0"/>
              <w:pBdr>
                <w:top w:val="nil"/>
                <w:left w:val="nil"/>
                <w:bottom w:val="nil"/>
                <w:right w:val="nil"/>
                <w:between w:val="nil"/>
              </w:pBdr>
              <w:spacing w:line="240" w:lineRule="auto"/>
            </w:pPr>
            <w:r>
              <w:t>C</w:t>
            </w:r>
            <w:r w:rsidR="00A50C52">
              <w:t xml:space="preserve">ulture, </w:t>
            </w:r>
            <w:r w:rsidR="00612744" w:rsidRPr="00612744">
              <w:t>symbolism</w:t>
            </w:r>
            <w:r w:rsidR="0013439C">
              <w:t>, and traditions.</w:t>
            </w:r>
          </w:p>
          <w:p w14:paraId="0E27B00A" w14:textId="77777777" w:rsidR="000F66BD" w:rsidRPr="009D4B60" w:rsidRDefault="000F66BD" w:rsidP="0079422A">
            <w:pPr>
              <w:widowControl w:val="0"/>
              <w:pBdr>
                <w:top w:val="nil"/>
                <w:left w:val="nil"/>
                <w:bottom w:val="nil"/>
                <w:right w:val="nil"/>
                <w:between w:val="nil"/>
              </w:pBdr>
              <w:spacing w:line="240" w:lineRule="auto"/>
            </w:pPr>
          </w:p>
        </w:tc>
        <w:tc>
          <w:tcPr>
            <w:tcW w:w="4125" w:type="dxa"/>
            <w:shd w:val="clear" w:color="auto" w:fill="auto"/>
            <w:tcMar>
              <w:top w:w="100" w:type="dxa"/>
              <w:left w:w="100" w:type="dxa"/>
              <w:bottom w:w="100" w:type="dxa"/>
              <w:right w:w="100" w:type="dxa"/>
            </w:tcMar>
          </w:tcPr>
          <w:p w14:paraId="0940F03B" w14:textId="77777777" w:rsidR="000F66BD" w:rsidRDefault="00483853" w:rsidP="00483853">
            <w:pPr>
              <w:pStyle w:val="ListParagraph"/>
              <w:numPr>
                <w:ilvl w:val="0"/>
                <w:numId w:val="7"/>
              </w:numPr>
              <w:spacing w:line="240" w:lineRule="auto"/>
              <w:jc w:val="both"/>
              <w:textAlignment w:val="baseline"/>
            </w:pPr>
            <w:r w:rsidRPr="00483853">
              <w:t>Types of cultural elements</w:t>
            </w:r>
          </w:p>
          <w:p w14:paraId="14D83150" w14:textId="59B219DA" w:rsidR="00483853" w:rsidRDefault="00483853" w:rsidP="00483853">
            <w:pPr>
              <w:pStyle w:val="ListParagraph"/>
              <w:numPr>
                <w:ilvl w:val="0"/>
                <w:numId w:val="7"/>
              </w:numPr>
              <w:spacing w:line="240" w:lineRule="auto"/>
              <w:jc w:val="both"/>
              <w:textAlignment w:val="baseline"/>
            </w:pPr>
            <w:r w:rsidRPr="00483853">
              <w:t xml:space="preserve">The connection between food, typical </w:t>
            </w:r>
            <w:r w:rsidR="00811E55">
              <w:t>clothing</w:t>
            </w:r>
            <w:r w:rsidRPr="00483853">
              <w:t xml:space="preserve"> and music as part of a nation's cultural heritage.</w:t>
            </w:r>
          </w:p>
          <w:p w14:paraId="60061E4C" w14:textId="0B438AFF" w:rsidR="00483853" w:rsidRPr="009D4B60" w:rsidRDefault="00483853" w:rsidP="00483853">
            <w:pPr>
              <w:pStyle w:val="ListParagraph"/>
              <w:numPr>
                <w:ilvl w:val="0"/>
                <w:numId w:val="7"/>
              </w:numPr>
              <w:spacing w:line="240" w:lineRule="auto"/>
              <w:jc w:val="both"/>
              <w:textAlignment w:val="baseline"/>
            </w:pPr>
            <w:r w:rsidRPr="00483853">
              <w:t>How cultural elements are related to a country's traditions.</w:t>
            </w:r>
          </w:p>
        </w:tc>
        <w:tc>
          <w:tcPr>
            <w:tcW w:w="5840" w:type="dxa"/>
            <w:vMerge w:val="restart"/>
            <w:shd w:val="clear" w:color="auto" w:fill="auto"/>
            <w:tcMar>
              <w:top w:w="100" w:type="dxa"/>
              <w:left w:w="100" w:type="dxa"/>
              <w:bottom w:w="100" w:type="dxa"/>
              <w:right w:w="100" w:type="dxa"/>
            </w:tcMar>
          </w:tcPr>
          <w:p w14:paraId="15C80937" w14:textId="77777777" w:rsidR="00FC1BEE" w:rsidRPr="0007120B" w:rsidRDefault="00FC1BEE" w:rsidP="00DB57C1">
            <w:pPr>
              <w:widowControl w:val="0"/>
              <w:pBdr>
                <w:top w:val="nil"/>
                <w:left w:val="nil"/>
                <w:bottom w:val="nil"/>
                <w:right w:val="nil"/>
                <w:between w:val="nil"/>
              </w:pBdr>
              <w:spacing w:line="240" w:lineRule="auto"/>
              <w:jc w:val="both"/>
              <w:rPr>
                <w:bCs/>
                <w:sz w:val="20"/>
                <w:szCs w:val="20"/>
              </w:rPr>
            </w:pPr>
          </w:p>
          <w:p w14:paraId="5D006C0C" w14:textId="77777777" w:rsidR="000E1C03" w:rsidRPr="001D34C4" w:rsidRDefault="000E1C03" w:rsidP="0036446F">
            <w:pPr>
              <w:widowControl w:val="0"/>
              <w:pBdr>
                <w:top w:val="nil"/>
                <w:left w:val="nil"/>
                <w:bottom w:val="nil"/>
                <w:right w:val="nil"/>
                <w:between w:val="nil"/>
              </w:pBdr>
              <w:spacing w:line="360" w:lineRule="auto"/>
              <w:jc w:val="both"/>
              <w:rPr>
                <w:bCs/>
              </w:rPr>
            </w:pPr>
            <w:r w:rsidRPr="001D34C4">
              <w:rPr>
                <w:bCs/>
              </w:rPr>
              <w:t>1. How do our traditions allow us to express ourselves?</w:t>
            </w:r>
          </w:p>
          <w:p w14:paraId="743DE4AB" w14:textId="77777777" w:rsidR="000E1C03" w:rsidRPr="001D34C4" w:rsidRDefault="000E1C03" w:rsidP="0036446F">
            <w:pPr>
              <w:widowControl w:val="0"/>
              <w:pBdr>
                <w:top w:val="nil"/>
                <w:left w:val="nil"/>
                <w:bottom w:val="nil"/>
                <w:right w:val="nil"/>
                <w:between w:val="nil"/>
              </w:pBdr>
              <w:spacing w:line="360" w:lineRule="auto"/>
              <w:jc w:val="both"/>
              <w:rPr>
                <w:bCs/>
              </w:rPr>
            </w:pPr>
            <w:r w:rsidRPr="001D34C4">
              <w:rPr>
                <w:bCs/>
              </w:rPr>
              <w:t>2. What are some popular traditions?</w:t>
            </w:r>
          </w:p>
          <w:p w14:paraId="057A6BEF" w14:textId="77777777" w:rsidR="000E1C03" w:rsidRPr="001D34C4" w:rsidRDefault="000E1C03" w:rsidP="0036446F">
            <w:pPr>
              <w:widowControl w:val="0"/>
              <w:pBdr>
                <w:top w:val="nil"/>
                <w:left w:val="nil"/>
                <w:bottom w:val="nil"/>
                <w:right w:val="nil"/>
                <w:between w:val="nil"/>
              </w:pBdr>
              <w:spacing w:line="360" w:lineRule="auto"/>
              <w:jc w:val="both"/>
              <w:rPr>
                <w:bCs/>
              </w:rPr>
            </w:pPr>
            <w:r w:rsidRPr="001D34C4">
              <w:rPr>
                <w:bCs/>
              </w:rPr>
              <w:t>3. Why do cultures have different traditions?</w:t>
            </w:r>
          </w:p>
          <w:p w14:paraId="448B7462" w14:textId="77777777" w:rsidR="000E1C03" w:rsidRPr="001D34C4" w:rsidRDefault="000E1C03" w:rsidP="0036446F">
            <w:pPr>
              <w:widowControl w:val="0"/>
              <w:pBdr>
                <w:top w:val="nil"/>
                <w:left w:val="nil"/>
                <w:bottom w:val="nil"/>
                <w:right w:val="nil"/>
                <w:between w:val="nil"/>
              </w:pBdr>
              <w:spacing w:line="360" w:lineRule="auto"/>
              <w:jc w:val="both"/>
              <w:rPr>
                <w:bCs/>
              </w:rPr>
            </w:pPr>
            <w:r w:rsidRPr="001D34C4">
              <w:rPr>
                <w:bCs/>
              </w:rPr>
              <w:t>4. What role does food play in traditions?</w:t>
            </w:r>
          </w:p>
          <w:p w14:paraId="34FCB529" w14:textId="77777777" w:rsidR="000E1C03" w:rsidRPr="001D34C4" w:rsidRDefault="000E1C03" w:rsidP="0036446F">
            <w:pPr>
              <w:widowControl w:val="0"/>
              <w:pBdr>
                <w:top w:val="nil"/>
                <w:left w:val="nil"/>
                <w:bottom w:val="nil"/>
                <w:right w:val="nil"/>
                <w:between w:val="nil"/>
              </w:pBdr>
              <w:spacing w:line="360" w:lineRule="auto"/>
              <w:jc w:val="both"/>
              <w:rPr>
                <w:bCs/>
              </w:rPr>
            </w:pPr>
            <w:r w:rsidRPr="001D34C4">
              <w:rPr>
                <w:bCs/>
              </w:rPr>
              <w:t>5. Why is clothing and music such an important part of culture?</w:t>
            </w:r>
          </w:p>
          <w:p w14:paraId="5DBEAC67" w14:textId="77777777" w:rsidR="000E1C03" w:rsidRPr="001D34C4" w:rsidRDefault="000E1C03" w:rsidP="0036446F">
            <w:pPr>
              <w:widowControl w:val="0"/>
              <w:pBdr>
                <w:top w:val="nil"/>
                <w:left w:val="nil"/>
                <w:bottom w:val="nil"/>
                <w:right w:val="nil"/>
                <w:between w:val="nil"/>
              </w:pBdr>
              <w:spacing w:line="360" w:lineRule="auto"/>
              <w:jc w:val="both"/>
              <w:rPr>
                <w:bCs/>
              </w:rPr>
            </w:pPr>
            <w:r w:rsidRPr="001D34C4">
              <w:rPr>
                <w:bCs/>
              </w:rPr>
              <w:t>6. How can we use cultural elements to express ourselves?</w:t>
            </w:r>
          </w:p>
          <w:p w14:paraId="76E8C255" w14:textId="2F9D4DDA" w:rsidR="000E1C03" w:rsidRPr="001D34C4" w:rsidRDefault="000E1C03" w:rsidP="0036446F">
            <w:pPr>
              <w:widowControl w:val="0"/>
              <w:pBdr>
                <w:top w:val="nil"/>
                <w:left w:val="nil"/>
                <w:bottom w:val="nil"/>
                <w:right w:val="nil"/>
                <w:between w:val="nil"/>
              </w:pBdr>
              <w:spacing w:line="360" w:lineRule="auto"/>
              <w:jc w:val="both"/>
              <w:rPr>
                <w:bCs/>
              </w:rPr>
            </w:pPr>
            <w:r w:rsidRPr="001D34C4">
              <w:rPr>
                <w:bCs/>
              </w:rPr>
              <w:t>7.What are some cultural elements in the Encanto movie?</w:t>
            </w:r>
          </w:p>
          <w:p w14:paraId="44EAFD9C" w14:textId="42957D09" w:rsidR="00216998" w:rsidRPr="0007120B" w:rsidRDefault="000E1C03" w:rsidP="0036446F">
            <w:pPr>
              <w:widowControl w:val="0"/>
              <w:pBdr>
                <w:top w:val="nil"/>
                <w:left w:val="nil"/>
                <w:bottom w:val="nil"/>
                <w:right w:val="nil"/>
                <w:between w:val="nil"/>
              </w:pBdr>
              <w:spacing w:line="360" w:lineRule="auto"/>
              <w:jc w:val="both"/>
              <w:rPr>
                <w:bCs/>
                <w:sz w:val="20"/>
                <w:szCs w:val="20"/>
                <w:highlight w:val="yellow"/>
              </w:rPr>
            </w:pPr>
            <w:r w:rsidRPr="001D34C4">
              <w:rPr>
                <w:bCs/>
              </w:rPr>
              <w:t>8. In the movie, how is the family's home decorated? What are their outfits like? Dress?</w:t>
            </w:r>
          </w:p>
        </w:tc>
      </w:tr>
      <w:tr w:rsidR="000F66BD" w:rsidRPr="009D4B60" w14:paraId="0490A81E" w14:textId="77777777" w:rsidTr="7E580170">
        <w:trPr>
          <w:trHeight w:val="20"/>
        </w:trPr>
        <w:tc>
          <w:tcPr>
            <w:tcW w:w="4515" w:type="dxa"/>
            <w:shd w:val="clear" w:color="auto" w:fill="FFE599"/>
            <w:tcMar>
              <w:top w:w="100" w:type="dxa"/>
              <w:left w:w="100" w:type="dxa"/>
              <w:bottom w:w="100" w:type="dxa"/>
              <w:right w:w="100" w:type="dxa"/>
            </w:tcMar>
          </w:tcPr>
          <w:p w14:paraId="6CAF2E4E" w14:textId="436807F4" w:rsidR="000F66BD" w:rsidRPr="009D4B60" w:rsidRDefault="000F66BD" w:rsidP="0079422A">
            <w:pPr>
              <w:widowControl w:val="0"/>
              <w:numPr>
                <w:ilvl w:val="0"/>
                <w:numId w:val="2"/>
              </w:numPr>
              <w:pBdr>
                <w:top w:val="nil"/>
                <w:left w:val="nil"/>
                <w:bottom w:val="nil"/>
                <w:right w:val="nil"/>
                <w:between w:val="nil"/>
              </w:pBdr>
              <w:spacing w:line="240" w:lineRule="auto"/>
              <w:ind w:left="0" w:firstLine="0"/>
            </w:pPr>
            <w:r w:rsidRPr="009D4B60">
              <w:t xml:space="preserve"> </w:t>
            </w:r>
            <w:r w:rsidRPr="0079422A">
              <w:rPr>
                <w:b/>
              </w:rPr>
              <w:t>Prior Content Knowledge</w:t>
            </w:r>
            <w:r w:rsidR="0079422A">
              <w:t>:</w:t>
            </w:r>
          </w:p>
        </w:tc>
        <w:tc>
          <w:tcPr>
            <w:tcW w:w="4125" w:type="dxa"/>
            <w:shd w:val="clear" w:color="auto" w:fill="FFE599"/>
            <w:tcMar>
              <w:top w:w="100" w:type="dxa"/>
              <w:left w:w="100" w:type="dxa"/>
              <w:bottom w:w="100" w:type="dxa"/>
              <w:right w:w="100" w:type="dxa"/>
            </w:tcMar>
          </w:tcPr>
          <w:p w14:paraId="50F0E373" w14:textId="7FC4FE98" w:rsidR="000F66BD" w:rsidRPr="009D4B60" w:rsidRDefault="000F66BD" w:rsidP="0079422A">
            <w:pPr>
              <w:widowControl w:val="0"/>
              <w:numPr>
                <w:ilvl w:val="0"/>
                <w:numId w:val="2"/>
              </w:numPr>
              <w:pBdr>
                <w:top w:val="nil"/>
                <w:left w:val="nil"/>
                <w:bottom w:val="nil"/>
                <w:right w:val="nil"/>
                <w:between w:val="nil"/>
              </w:pBdr>
              <w:spacing w:line="240" w:lineRule="auto"/>
              <w:ind w:left="0" w:firstLine="0"/>
            </w:pPr>
            <w:r w:rsidRPr="009D4B60">
              <w:t xml:space="preserve"> </w:t>
            </w:r>
            <w:r w:rsidRPr="0079422A">
              <w:rPr>
                <w:b/>
              </w:rPr>
              <w:t>Assessing the Lines of Inquiry</w:t>
            </w:r>
            <w:r w:rsidR="0079422A">
              <w:t>:</w:t>
            </w:r>
          </w:p>
        </w:tc>
        <w:tc>
          <w:tcPr>
            <w:tcW w:w="5840" w:type="dxa"/>
            <w:vMerge/>
            <w:tcMar>
              <w:top w:w="100" w:type="dxa"/>
              <w:left w:w="100" w:type="dxa"/>
              <w:bottom w:w="100" w:type="dxa"/>
              <w:right w:w="100" w:type="dxa"/>
            </w:tcMar>
          </w:tcPr>
          <w:p w14:paraId="4B94D5A5" w14:textId="77777777" w:rsidR="000F66BD" w:rsidRPr="009D4B60" w:rsidRDefault="000F66BD" w:rsidP="0079422A">
            <w:pPr>
              <w:widowControl w:val="0"/>
              <w:numPr>
                <w:ilvl w:val="0"/>
                <w:numId w:val="2"/>
              </w:numPr>
              <w:pBdr>
                <w:top w:val="nil"/>
                <w:left w:val="nil"/>
                <w:bottom w:val="nil"/>
                <w:right w:val="nil"/>
                <w:between w:val="nil"/>
              </w:pBdr>
              <w:spacing w:line="240" w:lineRule="auto"/>
              <w:ind w:left="0" w:firstLine="0"/>
            </w:pPr>
          </w:p>
        </w:tc>
      </w:tr>
      <w:tr w:rsidR="000F66BD" w:rsidRPr="009D4B60" w14:paraId="3DEEC669" w14:textId="77777777" w:rsidTr="7E580170">
        <w:trPr>
          <w:trHeight w:val="20"/>
        </w:trPr>
        <w:tc>
          <w:tcPr>
            <w:tcW w:w="4515" w:type="dxa"/>
            <w:shd w:val="clear" w:color="auto" w:fill="auto"/>
            <w:tcMar>
              <w:top w:w="100" w:type="dxa"/>
              <w:left w:w="100" w:type="dxa"/>
              <w:bottom w:w="100" w:type="dxa"/>
              <w:right w:w="100" w:type="dxa"/>
            </w:tcMar>
          </w:tcPr>
          <w:p w14:paraId="3656B9AB" w14:textId="77777777" w:rsidR="000F66BD" w:rsidRPr="009D4B60" w:rsidRDefault="000F66BD" w:rsidP="0079422A">
            <w:pPr>
              <w:widowControl w:val="0"/>
              <w:pBdr>
                <w:top w:val="nil"/>
                <w:left w:val="nil"/>
                <w:bottom w:val="nil"/>
                <w:right w:val="nil"/>
                <w:between w:val="nil"/>
              </w:pBdr>
              <w:spacing w:line="240" w:lineRule="auto"/>
            </w:pPr>
          </w:p>
          <w:p w14:paraId="2B3B9284" w14:textId="15D49FBB" w:rsidR="00812B2B" w:rsidRDefault="00812B2B" w:rsidP="00016FA6">
            <w:pPr>
              <w:widowControl w:val="0"/>
              <w:pBdr>
                <w:top w:val="nil"/>
                <w:left w:val="nil"/>
                <w:bottom w:val="nil"/>
                <w:right w:val="nil"/>
                <w:between w:val="nil"/>
              </w:pBdr>
              <w:spacing w:line="240" w:lineRule="auto"/>
              <w:jc w:val="both"/>
            </w:pPr>
            <w:r>
              <w:t>1. T will use brainstorming and thinking routines to assess students' conceptual knowledge of traditions.</w:t>
            </w:r>
          </w:p>
          <w:p w14:paraId="1900846E" w14:textId="77777777" w:rsidR="00812B2B" w:rsidRDefault="00812B2B" w:rsidP="00016FA6">
            <w:pPr>
              <w:widowControl w:val="0"/>
              <w:pBdr>
                <w:top w:val="nil"/>
                <w:left w:val="nil"/>
                <w:bottom w:val="nil"/>
                <w:right w:val="nil"/>
                <w:between w:val="nil"/>
              </w:pBdr>
              <w:spacing w:line="240" w:lineRule="auto"/>
              <w:jc w:val="both"/>
            </w:pPr>
          </w:p>
          <w:p w14:paraId="2770A80C" w14:textId="4D7C1BA9" w:rsidR="00812B2B" w:rsidRDefault="00812B2B" w:rsidP="00016FA6">
            <w:pPr>
              <w:widowControl w:val="0"/>
              <w:pBdr>
                <w:top w:val="nil"/>
                <w:left w:val="nil"/>
                <w:bottom w:val="nil"/>
                <w:right w:val="nil"/>
                <w:between w:val="nil"/>
              </w:pBdr>
              <w:spacing w:line="240" w:lineRule="auto"/>
              <w:jc w:val="both"/>
            </w:pPr>
            <w:r>
              <w:t>2.  Ss will watch a movie trailer and describe some Colombian traditions.</w:t>
            </w:r>
          </w:p>
          <w:p w14:paraId="123A0566" w14:textId="77777777" w:rsidR="00812B2B" w:rsidRDefault="00812B2B" w:rsidP="00016FA6">
            <w:pPr>
              <w:widowControl w:val="0"/>
              <w:pBdr>
                <w:top w:val="nil"/>
                <w:left w:val="nil"/>
                <w:bottom w:val="nil"/>
                <w:right w:val="nil"/>
                <w:between w:val="nil"/>
              </w:pBdr>
              <w:spacing w:line="240" w:lineRule="auto"/>
              <w:jc w:val="both"/>
            </w:pPr>
          </w:p>
          <w:p w14:paraId="455788CE" w14:textId="27EBA2E3" w:rsidR="000F66BD" w:rsidRDefault="00812B2B" w:rsidP="00016FA6">
            <w:pPr>
              <w:widowControl w:val="0"/>
              <w:pBdr>
                <w:top w:val="nil"/>
                <w:left w:val="nil"/>
                <w:bottom w:val="nil"/>
                <w:right w:val="nil"/>
                <w:between w:val="nil"/>
              </w:pBdr>
              <w:spacing w:line="240" w:lineRule="auto"/>
              <w:jc w:val="both"/>
            </w:pPr>
            <w:r>
              <w:t>3. Ss will recognize some aspects of Colombian culture.</w:t>
            </w:r>
          </w:p>
          <w:p w14:paraId="006EDF0A" w14:textId="77777777" w:rsidR="00712639" w:rsidRDefault="00712639" w:rsidP="00016FA6">
            <w:pPr>
              <w:widowControl w:val="0"/>
              <w:pBdr>
                <w:top w:val="nil"/>
                <w:left w:val="nil"/>
                <w:bottom w:val="nil"/>
                <w:right w:val="nil"/>
                <w:between w:val="nil"/>
              </w:pBdr>
              <w:spacing w:line="240" w:lineRule="auto"/>
              <w:jc w:val="both"/>
            </w:pPr>
          </w:p>
          <w:p w14:paraId="4101652C" w14:textId="4A282060" w:rsidR="00712639" w:rsidRPr="009D4B60" w:rsidRDefault="00712639" w:rsidP="0079422A">
            <w:pPr>
              <w:widowControl w:val="0"/>
              <w:pBdr>
                <w:top w:val="nil"/>
                <w:left w:val="nil"/>
                <w:bottom w:val="nil"/>
                <w:right w:val="nil"/>
                <w:between w:val="nil"/>
              </w:pBdr>
              <w:spacing w:line="240" w:lineRule="auto"/>
            </w:pPr>
          </w:p>
        </w:tc>
        <w:tc>
          <w:tcPr>
            <w:tcW w:w="4125" w:type="dxa"/>
            <w:shd w:val="clear" w:color="auto" w:fill="auto"/>
            <w:tcMar>
              <w:top w:w="100" w:type="dxa"/>
              <w:left w:w="100" w:type="dxa"/>
              <w:bottom w:w="100" w:type="dxa"/>
              <w:right w:w="100" w:type="dxa"/>
            </w:tcMar>
          </w:tcPr>
          <w:p w14:paraId="6554BC9A" w14:textId="63059267" w:rsidR="00C8644A" w:rsidRDefault="00327F00" w:rsidP="00C8644A">
            <w:pPr>
              <w:spacing w:line="240" w:lineRule="auto"/>
              <w:jc w:val="both"/>
              <w:textAlignment w:val="baseline"/>
            </w:pPr>
            <w:r>
              <w:t xml:space="preserve">1. </w:t>
            </w:r>
            <w:r w:rsidR="00C8644A">
              <w:t>T will assess students' comprehension of cultural vocabulary in Spanish.</w:t>
            </w:r>
          </w:p>
          <w:p w14:paraId="7ED4562E" w14:textId="77777777" w:rsidR="00C8644A" w:rsidRDefault="00C8644A" w:rsidP="00C8644A">
            <w:pPr>
              <w:spacing w:line="240" w:lineRule="auto"/>
              <w:jc w:val="both"/>
              <w:textAlignment w:val="baseline"/>
            </w:pPr>
          </w:p>
          <w:p w14:paraId="32FB14AE" w14:textId="0F9C5E73" w:rsidR="00C8644A" w:rsidRDefault="00C8644A" w:rsidP="00C8644A">
            <w:pPr>
              <w:spacing w:line="240" w:lineRule="auto"/>
              <w:jc w:val="both"/>
              <w:textAlignment w:val="baseline"/>
            </w:pPr>
            <w:r>
              <w:t xml:space="preserve">2. During their study of Colombian traditions, T will assess students' use of new Spanish vocabulary (i.e. names of food items, clothing and </w:t>
            </w:r>
            <w:r w:rsidR="00C36E74">
              <w:t>cultural elements.</w:t>
            </w:r>
            <w:r>
              <w:t>)</w:t>
            </w:r>
          </w:p>
          <w:p w14:paraId="65551553" w14:textId="77777777" w:rsidR="00C8644A" w:rsidRDefault="00C8644A" w:rsidP="00C8644A">
            <w:pPr>
              <w:spacing w:line="240" w:lineRule="auto"/>
              <w:jc w:val="both"/>
              <w:textAlignment w:val="baseline"/>
            </w:pPr>
          </w:p>
          <w:p w14:paraId="60FD548A" w14:textId="1FBF95CA" w:rsidR="00712639" w:rsidRDefault="00C8644A" w:rsidP="00C8644A">
            <w:pPr>
              <w:spacing w:line="240" w:lineRule="auto"/>
              <w:jc w:val="both"/>
              <w:textAlignment w:val="baseline"/>
            </w:pPr>
            <w:r>
              <w:t xml:space="preserve">3.  T will </w:t>
            </w:r>
            <w:r w:rsidR="00C36E74">
              <w:t>assess</w:t>
            </w:r>
            <w:r>
              <w:t xml:space="preserve"> student's ability to connect artifacts, music, crafts, and food to the appropriate </w:t>
            </w:r>
            <w:r w:rsidR="00A21AE8">
              <w:t>Hispanic</w:t>
            </w:r>
            <w:r>
              <w:t xml:space="preserve"> cultural tradition.</w:t>
            </w:r>
          </w:p>
          <w:p w14:paraId="4B99056E" w14:textId="26C4A511" w:rsidR="00C36E74" w:rsidRPr="009D4B60" w:rsidRDefault="00C36E74" w:rsidP="00C8644A">
            <w:pPr>
              <w:spacing w:line="240" w:lineRule="auto"/>
              <w:jc w:val="both"/>
              <w:textAlignment w:val="baseline"/>
            </w:pPr>
          </w:p>
        </w:tc>
        <w:tc>
          <w:tcPr>
            <w:tcW w:w="5840" w:type="dxa"/>
            <w:vMerge/>
            <w:tcMar>
              <w:top w:w="100" w:type="dxa"/>
              <w:left w:w="100" w:type="dxa"/>
              <w:bottom w:w="100" w:type="dxa"/>
              <w:right w:w="100" w:type="dxa"/>
            </w:tcMar>
          </w:tcPr>
          <w:p w14:paraId="1299C43A" w14:textId="77777777" w:rsidR="000F66BD" w:rsidRPr="009D4B60" w:rsidRDefault="000F66BD" w:rsidP="0079422A">
            <w:pPr>
              <w:widowControl w:val="0"/>
              <w:pBdr>
                <w:top w:val="nil"/>
                <w:left w:val="nil"/>
                <w:bottom w:val="nil"/>
                <w:right w:val="nil"/>
                <w:between w:val="nil"/>
              </w:pBdr>
              <w:spacing w:line="240" w:lineRule="auto"/>
            </w:pPr>
          </w:p>
        </w:tc>
      </w:tr>
      <w:tr w:rsidR="009D5E03" w:rsidRPr="009D4B60" w14:paraId="0CAE7B11" w14:textId="77777777" w:rsidTr="7E580170">
        <w:trPr>
          <w:trHeight w:val="20"/>
        </w:trPr>
        <w:tc>
          <w:tcPr>
            <w:tcW w:w="14480" w:type="dxa"/>
            <w:gridSpan w:val="3"/>
            <w:shd w:val="clear" w:color="auto" w:fill="00FFFF"/>
            <w:tcMar>
              <w:top w:w="100" w:type="dxa"/>
              <w:left w:w="100" w:type="dxa"/>
              <w:bottom w:w="100" w:type="dxa"/>
              <w:right w:w="100" w:type="dxa"/>
            </w:tcMar>
          </w:tcPr>
          <w:p w14:paraId="51B90016" w14:textId="77777777" w:rsidR="009D5E03" w:rsidRPr="009D4B60" w:rsidRDefault="000F66BD" w:rsidP="0079422A">
            <w:pPr>
              <w:widowControl w:val="0"/>
              <w:pBdr>
                <w:top w:val="nil"/>
                <w:left w:val="nil"/>
                <w:bottom w:val="nil"/>
                <w:right w:val="nil"/>
                <w:between w:val="nil"/>
              </w:pBdr>
              <w:spacing w:line="240" w:lineRule="auto"/>
              <w:rPr>
                <w:b/>
              </w:rPr>
            </w:pPr>
            <w:r w:rsidRPr="009D4B60">
              <w:rPr>
                <w:b/>
              </w:rPr>
              <w:t>Section 2:  What Are Our Target Goals?</w:t>
            </w:r>
          </w:p>
        </w:tc>
      </w:tr>
      <w:tr w:rsidR="009D5E03" w:rsidRPr="009D4B60" w14:paraId="6AB82577" w14:textId="77777777" w:rsidTr="7E580170">
        <w:trPr>
          <w:trHeight w:val="20"/>
        </w:trPr>
        <w:tc>
          <w:tcPr>
            <w:tcW w:w="4515" w:type="dxa"/>
            <w:shd w:val="clear" w:color="auto" w:fill="FFD966"/>
            <w:tcMar>
              <w:top w:w="100" w:type="dxa"/>
              <w:left w:w="100" w:type="dxa"/>
              <w:bottom w:w="100" w:type="dxa"/>
              <w:right w:w="100" w:type="dxa"/>
            </w:tcMar>
          </w:tcPr>
          <w:p w14:paraId="6C976A6C" w14:textId="34089723" w:rsidR="009D5E03" w:rsidRPr="0079422A" w:rsidRDefault="000F66BD" w:rsidP="0079422A">
            <w:pPr>
              <w:widowControl w:val="0"/>
              <w:numPr>
                <w:ilvl w:val="0"/>
                <w:numId w:val="3"/>
              </w:numPr>
              <w:pBdr>
                <w:top w:val="nil"/>
                <w:left w:val="nil"/>
                <w:bottom w:val="nil"/>
                <w:right w:val="nil"/>
                <w:between w:val="nil"/>
              </w:pBdr>
              <w:spacing w:line="240" w:lineRule="auto"/>
              <w:ind w:left="0" w:firstLine="0"/>
              <w:rPr>
                <w:b/>
              </w:rPr>
            </w:pPr>
            <w:r w:rsidRPr="0079422A">
              <w:rPr>
                <w:b/>
              </w:rPr>
              <w:lastRenderedPageBreak/>
              <w:t xml:space="preserve"> Concept Based Summative Assessment</w:t>
            </w:r>
            <w:r w:rsidR="00303665">
              <w:rPr>
                <w:b/>
              </w:rPr>
              <w:t>:</w:t>
            </w:r>
          </w:p>
        </w:tc>
        <w:tc>
          <w:tcPr>
            <w:tcW w:w="4125" w:type="dxa"/>
            <w:shd w:val="clear" w:color="auto" w:fill="FFD966"/>
            <w:tcMar>
              <w:top w:w="100" w:type="dxa"/>
              <w:left w:w="100" w:type="dxa"/>
              <w:bottom w:w="100" w:type="dxa"/>
              <w:right w:w="100" w:type="dxa"/>
            </w:tcMar>
          </w:tcPr>
          <w:p w14:paraId="76F1D5A1" w14:textId="7CDC071D" w:rsidR="009D5E03" w:rsidRPr="0079422A" w:rsidRDefault="000F66BD" w:rsidP="0079422A">
            <w:pPr>
              <w:widowControl w:val="0"/>
              <w:numPr>
                <w:ilvl w:val="0"/>
                <w:numId w:val="3"/>
              </w:numPr>
              <w:pBdr>
                <w:top w:val="nil"/>
                <w:left w:val="nil"/>
                <w:bottom w:val="nil"/>
                <w:right w:val="nil"/>
                <w:between w:val="nil"/>
              </w:pBdr>
              <w:spacing w:line="240" w:lineRule="auto"/>
              <w:ind w:left="0" w:firstLine="0"/>
              <w:rPr>
                <w:b/>
              </w:rPr>
            </w:pPr>
            <w:r w:rsidRPr="0079422A">
              <w:rPr>
                <w:b/>
              </w:rPr>
              <w:t xml:space="preserve"> Targeted Approaches to Learning</w:t>
            </w:r>
            <w:r w:rsidR="009D4B60" w:rsidRPr="0079422A">
              <w:rPr>
                <w:b/>
              </w:rPr>
              <w:t xml:space="preserve"> (</w:t>
            </w:r>
            <w:r w:rsidR="004E4A70">
              <w:rPr>
                <w:b/>
              </w:rPr>
              <w:t xml:space="preserve">highlight </w:t>
            </w:r>
            <w:r w:rsidR="009D4B60" w:rsidRPr="0079422A">
              <w:rPr>
                <w:b/>
              </w:rPr>
              <w:t>3)</w:t>
            </w:r>
            <w:r w:rsidR="00303665">
              <w:rPr>
                <w:b/>
              </w:rPr>
              <w:t>:</w:t>
            </w:r>
          </w:p>
        </w:tc>
        <w:tc>
          <w:tcPr>
            <w:tcW w:w="5840" w:type="dxa"/>
            <w:shd w:val="clear" w:color="auto" w:fill="FFD966"/>
            <w:tcMar>
              <w:top w:w="100" w:type="dxa"/>
              <w:left w:w="100" w:type="dxa"/>
              <w:bottom w:w="100" w:type="dxa"/>
              <w:right w:w="100" w:type="dxa"/>
            </w:tcMar>
          </w:tcPr>
          <w:p w14:paraId="39E32E81" w14:textId="2009D3A1" w:rsidR="009D5E03" w:rsidRPr="0079422A" w:rsidRDefault="000F66BD" w:rsidP="0079422A">
            <w:pPr>
              <w:widowControl w:val="0"/>
              <w:numPr>
                <w:ilvl w:val="0"/>
                <w:numId w:val="3"/>
              </w:numPr>
              <w:pBdr>
                <w:top w:val="nil"/>
                <w:left w:val="nil"/>
                <w:bottom w:val="nil"/>
                <w:right w:val="nil"/>
                <w:between w:val="nil"/>
              </w:pBdr>
              <w:spacing w:line="240" w:lineRule="auto"/>
              <w:ind w:left="0" w:firstLine="0"/>
              <w:rPr>
                <w:b/>
              </w:rPr>
            </w:pPr>
            <w:r w:rsidRPr="0079422A">
              <w:rPr>
                <w:b/>
              </w:rPr>
              <w:t>Targeted Learner Profile Attributes</w:t>
            </w:r>
            <w:r w:rsidR="009D4B60" w:rsidRPr="0079422A">
              <w:rPr>
                <w:b/>
              </w:rPr>
              <w:t xml:space="preserve"> (</w:t>
            </w:r>
            <w:r w:rsidR="004E4A70">
              <w:rPr>
                <w:b/>
              </w:rPr>
              <w:t xml:space="preserve">highlight </w:t>
            </w:r>
            <w:r w:rsidR="009D4B60" w:rsidRPr="0079422A">
              <w:rPr>
                <w:b/>
              </w:rPr>
              <w:t>2)</w:t>
            </w:r>
            <w:r w:rsidR="00303665">
              <w:rPr>
                <w:b/>
              </w:rPr>
              <w:t>:</w:t>
            </w:r>
          </w:p>
        </w:tc>
      </w:tr>
      <w:tr w:rsidR="009D5E03" w:rsidRPr="009D4B60" w14:paraId="4DDBEF00" w14:textId="77777777" w:rsidTr="7E580170">
        <w:trPr>
          <w:trHeight w:val="20"/>
        </w:trPr>
        <w:tc>
          <w:tcPr>
            <w:tcW w:w="4515" w:type="dxa"/>
            <w:shd w:val="clear" w:color="auto" w:fill="auto"/>
            <w:tcMar>
              <w:top w:w="100" w:type="dxa"/>
              <w:left w:w="100" w:type="dxa"/>
              <w:bottom w:w="100" w:type="dxa"/>
              <w:right w:w="100" w:type="dxa"/>
            </w:tcMar>
          </w:tcPr>
          <w:p w14:paraId="71ED2749" w14:textId="77777777" w:rsidR="001F70F7" w:rsidRDefault="001F70F7" w:rsidP="00C36E74">
            <w:pPr>
              <w:spacing w:line="240" w:lineRule="auto"/>
              <w:textAlignment w:val="baseline"/>
            </w:pPr>
          </w:p>
          <w:p w14:paraId="4E49A9D3" w14:textId="1EF85B59" w:rsidR="00CC6EC5" w:rsidRDefault="0004379F" w:rsidP="0004379F">
            <w:pPr>
              <w:spacing w:line="240" w:lineRule="auto"/>
              <w:jc w:val="both"/>
              <w:textAlignment w:val="baseline"/>
            </w:pPr>
            <w:r w:rsidRPr="0004379F">
              <w:t>Ss will create a WebQuest about aspects of Colombian culture; including food, clothing and music, as well as they will describe how these reflect the country's traditions.</w:t>
            </w:r>
          </w:p>
          <w:p w14:paraId="38D52732" w14:textId="77777777" w:rsidR="0004379F" w:rsidRDefault="0004379F" w:rsidP="00C36E74">
            <w:pPr>
              <w:spacing w:line="240" w:lineRule="auto"/>
              <w:textAlignment w:val="baseline"/>
            </w:pPr>
          </w:p>
          <w:p w14:paraId="3461D779" w14:textId="64593B6D" w:rsidR="009D5E03" w:rsidRPr="009D4B60" w:rsidRDefault="00C36E74" w:rsidP="0004379F">
            <w:pPr>
              <w:spacing w:line="240" w:lineRule="auto"/>
              <w:jc w:val="both"/>
              <w:textAlignment w:val="baseline"/>
            </w:pPr>
            <w:r>
              <w:t>Ss will be able to name and recognize several features of Colombian culture.</w:t>
            </w:r>
          </w:p>
        </w:tc>
        <w:tc>
          <w:tcPr>
            <w:tcW w:w="4125" w:type="dxa"/>
            <w:shd w:val="clear" w:color="auto" w:fill="auto"/>
            <w:tcMar>
              <w:top w:w="100" w:type="dxa"/>
              <w:left w:w="100" w:type="dxa"/>
              <w:bottom w:w="100" w:type="dxa"/>
              <w:right w:w="100" w:type="dxa"/>
            </w:tcMar>
          </w:tcPr>
          <w:p w14:paraId="1FE2C62C" w14:textId="77777777" w:rsidR="009D5E03" w:rsidRDefault="060F3D6E" w:rsidP="0079422A">
            <w:pPr>
              <w:widowControl w:val="0"/>
              <w:pBdr>
                <w:top w:val="nil"/>
                <w:left w:val="nil"/>
                <w:bottom w:val="nil"/>
                <w:right w:val="nil"/>
                <w:between w:val="nil"/>
              </w:pBdr>
              <w:spacing w:line="240" w:lineRule="auto"/>
            </w:pPr>
            <w:r w:rsidRPr="009D4B60">
              <w:t xml:space="preserve">Social Skills, Research Skills, Communication Skills. Thinking Skills, </w:t>
            </w:r>
            <w:r w:rsidR="004E4A70" w:rsidRPr="009D4B60">
              <w:t>Self-Management</w:t>
            </w:r>
            <w:r w:rsidR="70042900" w:rsidRPr="009D4B60">
              <w:t xml:space="preserve"> Skills </w:t>
            </w:r>
          </w:p>
          <w:p w14:paraId="7F3601C0" w14:textId="77777777" w:rsidR="00712639" w:rsidRDefault="00712639" w:rsidP="0079422A">
            <w:pPr>
              <w:widowControl w:val="0"/>
              <w:pBdr>
                <w:top w:val="nil"/>
                <w:left w:val="nil"/>
                <w:bottom w:val="nil"/>
                <w:right w:val="nil"/>
                <w:between w:val="nil"/>
              </w:pBdr>
              <w:spacing w:line="240" w:lineRule="auto"/>
            </w:pPr>
          </w:p>
          <w:p w14:paraId="0A263776" w14:textId="77777777" w:rsidR="00712639" w:rsidRDefault="00712639" w:rsidP="00712639">
            <w:pPr>
              <w:spacing w:line="240" w:lineRule="auto"/>
              <w:textAlignment w:val="baseline"/>
              <w:rPr>
                <w:sz w:val="19"/>
                <w:szCs w:val="19"/>
              </w:rPr>
            </w:pPr>
            <w:r w:rsidRPr="00E85DD1">
              <w:rPr>
                <w:b/>
                <w:sz w:val="19"/>
                <w:szCs w:val="19"/>
                <w:u w:val="single"/>
              </w:rPr>
              <w:t>Transdisciplinary Skills:</w:t>
            </w:r>
            <w:r w:rsidRPr="00E85DD1">
              <w:rPr>
                <w:sz w:val="19"/>
                <w:szCs w:val="19"/>
              </w:rPr>
              <w:t xml:space="preserve"> </w:t>
            </w:r>
          </w:p>
          <w:p w14:paraId="772A70F9" w14:textId="77777777" w:rsidR="00712639" w:rsidRPr="00E85DD1" w:rsidRDefault="00712639" w:rsidP="00712639">
            <w:pPr>
              <w:spacing w:line="240" w:lineRule="auto"/>
              <w:textAlignment w:val="baseline"/>
              <w:rPr>
                <w:sz w:val="19"/>
                <w:szCs w:val="19"/>
              </w:rPr>
            </w:pPr>
          </w:p>
          <w:p w14:paraId="2C8A5CC8" w14:textId="4006E64D" w:rsidR="00CC6EC5" w:rsidRDefault="00CC6EC5" w:rsidP="00CC6EC5">
            <w:pPr>
              <w:pStyle w:val="ListParagraph"/>
              <w:numPr>
                <w:ilvl w:val="0"/>
                <w:numId w:val="8"/>
              </w:numPr>
              <w:spacing w:line="240" w:lineRule="auto"/>
              <w:jc w:val="both"/>
              <w:textAlignment w:val="baseline"/>
            </w:pPr>
            <w:r>
              <w:t xml:space="preserve">Social Skills - Respecting others and cooperating as students learn about Hispanic culture. </w:t>
            </w:r>
          </w:p>
          <w:p w14:paraId="53162D90" w14:textId="06044BFE" w:rsidR="00CC6EC5" w:rsidRDefault="00CC6EC5" w:rsidP="00CC6EC5">
            <w:pPr>
              <w:pStyle w:val="ListParagraph"/>
              <w:numPr>
                <w:ilvl w:val="0"/>
                <w:numId w:val="8"/>
              </w:numPr>
              <w:spacing w:line="240" w:lineRule="auto"/>
              <w:jc w:val="both"/>
              <w:textAlignment w:val="baseline"/>
            </w:pPr>
            <w:r>
              <w:t xml:space="preserve">Fine motor skills in writing and hands on activities. </w:t>
            </w:r>
          </w:p>
          <w:p w14:paraId="12EFA453" w14:textId="77777777" w:rsidR="00712639" w:rsidRDefault="00CC6EC5" w:rsidP="00CC6EC5">
            <w:pPr>
              <w:pStyle w:val="ListParagraph"/>
              <w:numPr>
                <w:ilvl w:val="0"/>
                <w:numId w:val="8"/>
              </w:numPr>
              <w:spacing w:line="240" w:lineRule="auto"/>
              <w:jc w:val="both"/>
              <w:textAlignment w:val="baseline"/>
            </w:pPr>
            <w:r>
              <w:t>Thinking Skills - As Ss discover and explore some cultural elements, they gain knowledge and comprehension.</w:t>
            </w:r>
          </w:p>
          <w:p w14:paraId="6B699379" w14:textId="32661BE6" w:rsidR="0036446F" w:rsidRPr="009D4B60" w:rsidRDefault="0036446F" w:rsidP="00CC6EC5">
            <w:pPr>
              <w:pStyle w:val="ListParagraph"/>
              <w:numPr>
                <w:ilvl w:val="0"/>
                <w:numId w:val="8"/>
              </w:numPr>
              <w:spacing w:line="240" w:lineRule="auto"/>
              <w:jc w:val="both"/>
              <w:textAlignment w:val="baseline"/>
            </w:pPr>
            <w:r>
              <w:t>Research and communication skills.</w:t>
            </w:r>
          </w:p>
        </w:tc>
        <w:tc>
          <w:tcPr>
            <w:tcW w:w="5840" w:type="dxa"/>
            <w:shd w:val="clear" w:color="auto" w:fill="auto"/>
            <w:tcMar>
              <w:top w:w="100" w:type="dxa"/>
              <w:left w:w="100" w:type="dxa"/>
              <w:bottom w:w="100" w:type="dxa"/>
              <w:right w:w="100" w:type="dxa"/>
            </w:tcMar>
          </w:tcPr>
          <w:p w14:paraId="39A51232" w14:textId="77777777" w:rsidR="009D5E03" w:rsidRDefault="009D4B60" w:rsidP="0079422A">
            <w:pPr>
              <w:widowControl w:val="0"/>
              <w:pBdr>
                <w:top w:val="nil"/>
                <w:left w:val="nil"/>
                <w:bottom w:val="nil"/>
                <w:right w:val="nil"/>
                <w:between w:val="nil"/>
              </w:pBdr>
              <w:spacing w:line="240" w:lineRule="auto"/>
              <w:rPr>
                <w:rFonts w:eastAsiaTheme="minorEastAsia"/>
                <w:lang w:val="en-US"/>
              </w:rPr>
            </w:pPr>
            <w:r w:rsidRPr="009D4B60">
              <w:rPr>
                <w:rFonts w:eastAsiaTheme="minorEastAsia"/>
                <w:lang w:val="en-US"/>
              </w:rPr>
              <w:t>well-balanced, caring, principled, open-minded, risk taker, knowledgeable, communicator, reflective, thinker, inquirer</w:t>
            </w:r>
          </w:p>
          <w:p w14:paraId="0315ECAE" w14:textId="77777777" w:rsidR="00712639" w:rsidRDefault="00712639" w:rsidP="0079422A">
            <w:pPr>
              <w:widowControl w:val="0"/>
              <w:pBdr>
                <w:top w:val="nil"/>
                <w:left w:val="nil"/>
                <w:bottom w:val="nil"/>
                <w:right w:val="nil"/>
                <w:between w:val="nil"/>
              </w:pBdr>
              <w:spacing w:line="240" w:lineRule="auto"/>
            </w:pPr>
          </w:p>
          <w:p w14:paraId="69BFE3DA" w14:textId="77777777" w:rsidR="00712639" w:rsidRDefault="00712639" w:rsidP="0079422A">
            <w:pPr>
              <w:widowControl w:val="0"/>
              <w:pBdr>
                <w:top w:val="nil"/>
                <w:left w:val="nil"/>
                <w:bottom w:val="nil"/>
                <w:right w:val="nil"/>
                <w:between w:val="nil"/>
              </w:pBdr>
              <w:spacing w:line="240" w:lineRule="auto"/>
            </w:pPr>
          </w:p>
          <w:p w14:paraId="4C6A6D5F" w14:textId="77777777" w:rsidR="00712639" w:rsidRPr="003F03E5" w:rsidRDefault="00712639" w:rsidP="003F03E5">
            <w:pPr>
              <w:widowControl w:val="0"/>
              <w:pBdr>
                <w:top w:val="nil"/>
                <w:left w:val="nil"/>
                <w:bottom w:val="nil"/>
                <w:right w:val="nil"/>
                <w:between w:val="nil"/>
              </w:pBdr>
              <w:spacing w:line="360" w:lineRule="auto"/>
            </w:pPr>
          </w:p>
          <w:p w14:paraId="2633BE91" w14:textId="7F06F212" w:rsidR="00712639" w:rsidRPr="003F03E5" w:rsidRDefault="00712639" w:rsidP="003F03E5">
            <w:pPr>
              <w:spacing w:line="360" w:lineRule="auto"/>
              <w:ind w:left="360"/>
              <w:textAlignment w:val="baseline"/>
            </w:pPr>
            <w:r w:rsidRPr="003F03E5">
              <w:rPr>
                <w:b/>
                <w:u w:val="single"/>
              </w:rPr>
              <w:t>Learner Profile:</w:t>
            </w:r>
            <w:r w:rsidRPr="003F03E5">
              <w:t xml:space="preserve"> </w:t>
            </w:r>
          </w:p>
          <w:p w14:paraId="4881A55C" w14:textId="77777777" w:rsidR="00CC6EC5" w:rsidRPr="003F03E5" w:rsidRDefault="00CC6EC5" w:rsidP="003F03E5">
            <w:pPr>
              <w:spacing w:line="360" w:lineRule="auto"/>
              <w:ind w:left="360"/>
              <w:textAlignment w:val="baseline"/>
            </w:pPr>
          </w:p>
          <w:p w14:paraId="5A7536BD" w14:textId="1AB3CE88" w:rsidR="00CC6EC5" w:rsidRPr="003F03E5" w:rsidRDefault="00CC6EC5" w:rsidP="003F03E5">
            <w:pPr>
              <w:spacing w:line="360" w:lineRule="auto"/>
              <w:ind w:left="360"/>
              <w:textAlignment w:val="baseline"/>
            </w:pPr>
            <w:r w:rsidRPr="003F03E5">
              <w:t xml:space="preserve">      </w:t>
            </w:r>
            <w:r w:rsidR="00712639" w:rsidRPr="003F03E5">
              <w:t xml:space="preserve">● </w:t>
            </w:r>
            <w:r w:rsidRPr="003F03E5">
              <w:t xml:space="preserve">    </w:t>
            </w:r>
            <w:r w:rsidR="00712639" w:rsidRPr="003F03E5">
              <w:t>Open-Minded</w:t>
            </w:r>
          </w:p>
          <w:p w14:paraId="02018F10" w14:textId="0322D1C0" w:rsidR="00CC6EC5" w:rsidRPr="003F03E5" w:rsidRDefault="00CC6EC5" w:rsidP="003F03E5">
            <w:pPr>
              <w:pStyle w:val="ListParagraph"/>
              <w:numPr>
                <w:ilvl w:val="0"/>
                <w:numId w:val="13"/>
              </w:numPr>
              <w:spacing w:line="360" w:lineRule="auto"/>
              <w:textAlignment w:val="baseline"/>
            </w:pPr>
            <w:r w:rsidRPr="003F03E5">
              <w:t>Inquirer</w:t>
            </w:r>
          </w:p>
          <w:p w14:paraId="69D571EA" w14:textId="1F1866DA" w:rsidR="00CC6EC5" w:rsidRPr="003F03E5" w:rsidRDefault="00CC6EC5" w:rsidP="003F03E5">
            <w:pPr>
              <w:pStyle w:val="ListParagraph"/>
              <w:numPr>
                <w:ilvl w:val="0"/>
                <w:numId w:val="13"/>
              </w:numPr>
              <w:spacing w:line="360" w:lineRule="auto"/>
              <w:textAlignment w:val="baseline"/>
            </w:pPr>
            <w:r w:rsidRPr="003F03E5">
              <w:t>Knowledgeable</w:t>
            </w:r>
          </w:p>
          <w:p w14:paraId="71E93D75" w14:textId="35F5D4EA" w:rsidR="00CC6EC5" w:rsidRPr="003F03E5" w:rsidRDefault="00CC6EC5" w:rsidP="003F03E5">
            <w:pPr>
              <w:pStyle w:val="ListParagraph"/>
              <w:numPr>
                <w:ilvl w:val="0"/>
                <w:numId w:val="13"/>
              </w:numPr>
              <w:spacing w:line="360" w:lineRule="auto"/>
              <w:textAlignment w:val="baseline"/>
            </w:pPr>
            <w:r w:rsidRPr="003F03E5">
              <w:t>Communicator</w:t>
            </w:r>
          </w:p>
          <w:p w14:paraId="32F5E63B" w14:textId="062BD2D8" w:rsidR="00CC6EC5" w:rsidRPr="003F03E5" w:rsidRDefault="00CC6EC5" w:rsidP="003F03E5">
            <w:pPr>
              <w:pStyle w:val="ListParagraph"/>
              <w:numPr>
                <w:ilvl w:val="0"/>
                <w:numId w:val="13"/>
              </w:numPr>
              <w:spacing w:line="360" w:lineRule="auto"/>
              <w:textAlignment w:val="baseline"/>
            </w:pPr>
            <w:r w:rsidRPr="003F03E5">
              <w:t>Reflective</w:t>
            </w:r>
          </w:p>
          <w:p w14:paraId="3FE9F23F" w14:textId="01950195" w:rsidR="00712639" w:rsidRPr="009D4B60" w:rsidRDefault="00712639" w:rsidP="0079422A">
            <w:pPr>
              <w:widowControl w:val="0"/>
              <w:pBdr>
                <w:top w:val="nil"/>
                <w:left w:val="nil"/>
                <w:bottom w:val="nil"/>
                <w:right w:val="nil"/>
                <w:between w:val="nil"/>
              </w:pBdr>
              <w:spacing w:line="240" w:lineRule="auto"/>
            </w:pPr>
          </w:p>
        </w:tc>
      </w:tr>
      <w:tr w:rsidR="009D5E03" w:rsidRPr="009D4B60" w14:paraId="4696D279" w14:textId="77777777" w:rsidTr="7E580170">
        <w:trPr>
          <w:trHeight w:val="20"/>
        </w:trPr>
        <w:tc>
          <w:tcPr>
            <w:tcW w:w="14480" w:type="dxa"/>
            <w:gridSpan w:val="3"/>
            <w:shd w:val="clear" w:color="auto" w:fill="00FFFF"/>
            <w:tcMar>
              <w:top w:w="100" w:type="dxa"/>
              <w:left w:w="100" w:type="dxa"/>
              <w:bottom w:w="100" w:type="dxa"/>
              <w:right w:w="100" w:type="dxa"/>
            </w:tcMar>
          </w:tcPr>
          <w:p w14:paraId="0A4AF1F9" w14:textId="77777777" w:rsidR="009D5E03" w:rsidRPr="009D4B60" w:rsidRDefault="000F66BD" w:rsidP="0079422A">
            <w:pPr>
              <w:widowControl w:val="0"/>
              <w:pBdr>
                <w:top w:val="nil"/>
                <w:left w:val="nil"/>
                <w:bottom w:val="nil"/>
                <w:right w:val="nil"/>
                <w:between w:val="nil"/>
              </w:pBdr>
              <w:spacing w:line="240" w:lineRule="auto"/>
              <w:rPr>
                <w:b/>
              </w:rPr>
            </w:pPr>
            <w:r w:rsidRPr="009D4B60">
              <w:rPr>
                <w:b/>
              </w:rPr>
              <w:t>Section 3:  What Assessments will be provided in this unit of inquiry?</w:t>
            </w:r>
          </w:p>
        </w:tc>
      </w:tr>
      <w:tr w:rsidR="009D5E03" w:rsidRPr="009D4B60" w14:paraId="74E09F38" w14:textId="77777777" w:rsidTr="7E580170">
        <w:trPr>
          <w:trHeight w:val="20"/>
        </w:trPr>
        <w:tc>
          <w:tcPr>
            <w:tcW w:w="4515" w:type="dxa"/>
            <w:shd w:val="clear" w:color="auto" w:fill="FFD966"/>
            <w:tcMar>
              <w:top w:w="100" w:type="dxa"/>
              <w:left w:w="100" w:type="dxa"/>
              <w:bottom w:w="100" w:type="dxa"/>
              <w:right w:w="100" w:type="dxa"/>
            </w:tcMar>
          </w:tcPr>
          <w:p w14:paraId="40FEB7CB" w14:textId="0977B258" w:rsidR="009D5E03" w:rsidRPr="009D4B60" w:rsidRDefault="000F66BD" w:rsidP="0079422A">
            <w:pPr>
              <w:widowControl w:val="0"/>
              <w:numPr>
                <w:ilvl w:val="0"/>
                <w:numId w:val="4"/>
              </w:numPr>
              <w:pBdr>
                <w:top w:val="nil"/>
                <w:left w:val="nil"/>
                <w:bottom w:val="nil"/>
                <w:right w:val="nil"/>
                <w:between w:val="nil"/>
              </w:pBdr>
              <w:spacing w:line="240" w:lineRule="auto"/>
              <w:ind w:left="0" w:firstLine="0"/>
            </w:pPr>
            <w:r w:rsidRPr="004E4A70">
              <w:rPr>
                <w:u w:val="single"/>
              </w:rPr>
              <w:t xml:space="preserve"> Pre</w:t>
            </w:r>
            <w:r w:rsidR="00E37F37" w:rsidRPr="004E4A70">
              <w:rPr>
                <w:u w:val="single"/>
              </w:rPr>
              <w:t>-Assessments</w:t>
            </w:r>
            <w:r w:rsidRPr="009D4B60">
              <w:t>:</w:t>
            </w:r>
          </w:p>
          <w:p w14:paraId="331B19D1" w14:textId="77777777" w:rsidR="009D5E03" w:rsidRPr="009D4B60" w:rsidRDefault="000F66BD" w:rsidP="0079422A">
            <w:pPr>
              <w:widowControl w:val="0"/>
              <w:pBdr>
                <w:top w:val="nil"/>
                <w:left w:val="nil"/>
                <w:bottom w:val="nil"/>
                <w:right w:val="nil"/>
                <w:between w:val="nil"/>
              </w:pBdr>
              <w:spacing w:line="240" w:lineRule="auto"/>
            </w:pPr>
            <w:r w:rsidRPr="009D4B60">
              <w:t xml:space="preserve">What assessment will be given at the beginning of the unit to inform current understanding </w:t>
            </w:r>
          </w:p>
        </w:tc>
        <w:tc>
          <w:tcPr>
            <w:tcW w:w="4125" w:type="dxa"/>
            <w:shd w:val="clear" w:color="auto" w:fill="FFD966"/>
            <w:tcMar>
              <w:top w:w="100" w:type="dxa"/>
              <w:left w:w="100" w:type="dxa"/>
              <w:bottom w:w="100" w:type="dxa"/>
              <w:right w:w="100" w:type="dxa"/>
            </w:tcMar>
          </w:tcPr>
          <w:p w14:paraId="0ACAFF21" w14:textId="77777777" w:rsidR="009D5E03" w:rsidRPr="009D4B60" w:rsidRDefault="000F66BD" w:rsidP="0079422A">
            <w:pPr>
              <w:widowControl w:val="0"/>
              <w:numPr>
                <w:ilvl w:val="0"/>
                <w:numId w:val="4"/>
              </w:numPr>
              <w:pBdr>
                <w:top w:val="nil"/>
                <w:left w:val="nil"/>
                <w:bottom w:val="nil"/>
                <w:right w:val="nil"/>
                <w:between w:val="nil"/>
              </w:pBdr>
              <w:spacing w:line="240" w:lineRule="auto"/>
              <w:ind w:left="0" w:firstLine="0"/>
            </w:pPr>
            <w:r w:rsidRPr="009D4B60">
              <w:t xml:space="preserve"> </w:t>
            </w:r>
            <w:r w:rsidRPr="004E4A70">
              <w:rPr>
                <w:u w:val="single"/>
              </w:rPr>
              <w:t>Formative Content Based Assessments</w:t>
            </w:r>
            <w:r w:rsidRPr="009D4B60">
              <w:t xml:space="preserve">:  </w:t>
            </w:r>
          </w:p>
          <w:p w14:paraId="18CD4349" w14:textId="77777777" w:rsidR="009D5E03" w:rsidRPr="009D4B60" w:rsidRDefault="000F66BD" w:rsidP="0079422A">
            <w:pPr>
              <w:widowControl w:val="0"/>
              <w:pBdr>
                <w:top w:val="nil"/>
                <w:left w:val="nil"/>
                <w:bottom w:val="nil"/>
                <w:right w:val="nil"/>
                <w:between w:val="nil"/>
              </w:pBdr>
              <w:spacing w:line="240" w:lineRule="auto"/>
            </w:pPr>
            <w:r w:rsidRPr="009D4B60">
              <w:t>What assessments will be given to monitor student learning of content?</w:t>
            </w:r>
          </w:p>
        </w:tc>
        <w:tc>
          <w:tcPr>
            <w:tcW w:w="5840" w:type="dxa"/>
            <w:shd w:val="clear" w:color="auto" w:fill="FFD966"/>
            <w:tcMar>
              <w:top w:w="100" w:type="dxa"/>
              <w:left w:w="100" w:type="dxa"/>
              <w:bottom w:w="100" w:type="dxa"/>
              <w:right w:w="100" w:type="dxa"/>
            </w:tcMar>
          </w:tcPr>
          <w:p w14:paraId="09EFBC1A" w14:textId="454C670F" w:rsidR="009D5E03" w:rsidRPr="004E4A70" w:rsidRDefault="000F66BD" w:rsidP="0079422A">
            <w:pPr>
              <w:widowControl w:val="0"/>
              <w:numPr>
                <w:ilvl w:val="0"/>
                <w:numId w:val="4"/>
              </w:numPr>
              <w:pBdr>
                <w:top w:val="nil"/>
                <w:left w:val="nil"/>
                <w:bottom w:val="nil"/>
                <w:right w:val="nil"/>
                <w:between w:val="nil"/>
              </w:pBdr>
              <w:spacing w:line="240" w:lineRule="auto"/>
              <w:ind w:left="0" w:firstLine="0"/>
              <w:rPr>
                <w:u w:val="single"/>
              </w:rPr>
            </w:pPr>
            <w:r w:rsidRPr="009D4B60">
              <w:t xml:space="preserve"> </w:t>
            </w:r>
            <w:r w:rsidRPr="004E4A70">
              <w:rPr>
                <w:u w:val="single"/>
              </w:rPr>
              <w:t>Summative Content Based Assessments</w:t>
            </w:r>
            <w:r w:rsidR="004E4A70">
              <w:rPr>
                <w:u w:val="single"/>
              </w:rPr>
              <w:t>:</w:t>
            </w:r>
          </w:p>
          <w:p w14:paraId="0AE10D5A" w14:textId="77777777" w:rsidR="009D5E03" w:rsidRPr="009D4B60" w:rsidRDefault="000F66BD" w:rsidP="0079422A">
            <w:pPr>
              <w:widowControl w:val="0"/>
              <w:pBdr>
                <w:top w:val="nil"/>
                <w:left w:val="nil"/>
                <w:bottom w:val="nil"/>
                <w:right w:val="nil"/>
                <w:between w:val="nil"/>
              </w:pBdr>
              <w:spacing w:line="240" w:lineRule="auto"/>
            </w:pPr>
            <w:r w:rsidRPr="009D4B60">
              <w:t>What assessments will be given for students to show mastery of unit content?</w:t>
            </w:r>
          </w:p>
        </w:tc>
      </w:tr>
      <w:tr w:rsidR="009D5E03" w:rsidRPr="009D4B60" w14:paraId="1F72F646" w14:textId="77777777" w:rsidTr="7E580170">
        <w:trPr>
          <w:trHeight w:val="20"/>
        </w:trPr>
        <w:tc>
          <w:tcPr>
            <w:tcW w:w="4515" w:type="dxa"/>
            <w:shd w:val="clear" w:color="auto" w:fill="auto"/>
            <w:tcMar>
              <w:top w:w="100" w:type="dxa"/>
              <w:left w:w="100" w:type="dxa"/>
              <w:bottom w:w="100" w:type="dxa"/>
              <w:right w:w="100" w:type="dxa"/>
            </w:tcMar>
          </w:tcPr>
          <w:p w14:paraId="08CE6F91" w14:textId="19124255" w:rsidR="009D5E03" w:rsidRDefault="009D5E03" w:rsidP="0079422A">
            <w:pPr>
              <w:widowControl w:val="0"/>
              <w:pBdr>
                <w:top w:val="nil"/>
                <w:left w:val="nil"/>
                <w:bottom w:val="nil"/>
                <w:right w:val="nil"/>
                <w:between w:val="nil"/>
              </w:pBdr>
              <w:spacing w:line="240" w:lineRule="auto"/>
            </w:pPr>
          </w:p>
          <w:p w14:paraId="780AE049" w14:textId="3F5B40A2" w:rsidR="00F9422A" w:rsidRDefault="00F9422A" w:rsidP="00E02263">
            <w:pPr>
              <w:spacing w:line="240" w:lineRule="auto"/>
              <w:jc w:val="both"/>
            </w:pPr>
            <w:r>
              <w:t>Thinking maps and oral discussions to determine students’ conceptual knowledge of Hispanic culture.</w:t>
            </w:r>
          </w:p>
          <w:p w14:paraId="2ACB5800" w14:textId="77777777" w:rsidR="00DC7DE0" w:rsidRDefault="00DC7DE0" w:rsidP="00E02263">
            <w:pPr>
              <w:spacing w:line="240" w:lineRule="auto"/>
              <w:jc w:val="both"/>
            </w:pPr>
          </w:p>
          <w:p w14:paraId="544B5704" w14:textId="6682B363" w:rsidR="00F9422A" w:rsidRDefault="00F9422A" w:rsidP="00E02263">
            <w:pPr>
              <w:spacing w:line="240" w:lineRule="auto"/>
              <w:jc w:val="both"/>
            </w:pPr>
            <w:r>
              <w:t>KWL Charts, Venn diagram, and T-Charts</w:t>
            </w:r>
          </w:p>
          <w:p w14:paraId="69561017" w14:textId="297999E3" w:rsidR="00F9422A" w:rsidRDefault="00F9422A" w:rsidP="00E02263">
            <w:pPr>
              <w:spacing w:line="240" w:lineRule="auto"/>
              <w:jc w:val="both"/>
            </w:pPr>
            <w:r>
              <w:t>Shared Reading</w:t>
            </w:r>
            <w:r w:rsidR="00246291">
              <w:t>s</w:t>
            </w:r>
            <w:r>
              <w:t xml:space="preserve"> about Hispanic culture.</w:t>
            </w:r>
          </w:p>
          <w:p w14:paraId="1ACD379E" w14:textId="77777777" w:rsidR="00FE6A03" w:rsidRDefault="00FE6A03" w:rsidP="00E02263">
            <w:pPr>
              <w:spacing w:line="240" w:lineRule="auto"/>
              <w:jc w:val="both"/>
            </w:pPr>
          </w:p>
          <w:p w14:paraId="25B421D1" w14:textId="77777777" w:rsidR="00F9422A" w:rsidRDefault="00F9422A" w:rsidP="00E02263">
            <w:pPr>
              <w:spacing w:line="240" w:lineRule="auto"/>
              <w:jc w:val="both"/>
            </w:pPr>
            <w:r>
              <w:t xml:space="preserve">Thinking routine: ‘See, think, wonder’ </w:t>
            </w:r>
          </w:p>
          <w:p w14:paraId="0A821224" w14:textId="4DDB5FD8" w:rsidR="00F9422A" w:rsidRDefault="00F9422A" w:rsidP="00E02263">
            <w:pPr>
              <w:spacing w:line="240" w:lineRule="auto"/>
              <w:jc w:val="both"/>
            </w:pPr>
            <w:r>
              <w:t>Range a variety of images and short film clips</w:t>
            </w:r>
          </w:p>
          <w:p w14:paraId="73F8CB31" w14:textId="77777777" w:rsidR="00FE6A03" w:rsidRDefault="00FE6A03" w:rsidP="00E02263">
            <w:pPr>
              <w:spacing w:line="240" w:lineRule="auto"/>
              <w:jc w:val="both"/>
            </w:pPr>
          </w:p>
          <w:p w14:paraId="3AFE9FEF" w14:textId="77777777" w:rsidR="00F9422A" w:rsidRDefault="00F9422A" w:rsidP="00E02263">
            <w:pPr>
              <w:spacing w:line="240" w:lineRule="auto"/>
              <w:jc w:val="both"/>
            </w:pPr>
            <w:r>
              <w:t>Design a Wonderwall activity</w:t>
            </w:r>
          </w:p>
          <w:p w14:paraId="28DCA464" w14:textId="554A57C9" w:rsidR="784FD7A6" w:rsidRDefault="00F9422A" w:rsidP="00E02263">
            <w:pPr>
              <w:spacing w:line="240" w:lineRule="auto"/>
              <w:jc w:val="both"/>
            </w:pPr>
            <w:r>
              <w:lastRenderedPageBreak/>
              <w:t>Create a questionnaire for students to complete.</w:t>
            </w:r>
          </w:p>
          <w:p w14:paraId="225E2BAB" w14:textId="5695EF46" w:rsidR="784FD7A6" w:rsidRDefault="784FD7A6" w:rsidP="784FD7A6">
            <w:pPr>
              <w:spacing w:line="240" w:lineRule="auto"/>
            </w:pPr>
          </w:p>
          <w:p w14:paraId="70DF9E56" w14:textId="77777777" w:rsidR="009D5E03" w:rsidRPr="009D4B60" w:rsidRDefault="009D5E03" w:rsidP="0079422A">
            <w:pPr>
              <w:widowControl w:val="0"/>
              <w:pBdr>
                <w:top w:val="nil"/>
                <w:left w:val="nil"/>
                <w:bottom w:val="nil"/>
                <w:right w:val="nil"/>
                <w:between w:val="nil"/>
              </w:pBdr>
              <w:spacing w:line="240" w:lineRule="auto"/>
            </w:pPr>
          </w:p>
        </w:tc>
        <w:tc>
          <w:tcPr>
            <w:tcW w:w="4125" w:type="dxa"/>
            <w:shd w:val="clear" w:color="auto" w:fill="auto"/>
            <w:tcMar>
              <w:top w:w="100" w:type="dxa"/>
              <w:left w:w="100" w:type="dxa"/>
              <w:bottom w:w="100" w:type="dxa"/>
              <w:right w:w="100" w:type="dxa"/>
            </w:tcMar>
          </w:tcPr>
          <w:p w14:paraId="31B4C42E" w14:textId="66CDB029" w:rsidR="00FA1701" w:rsidRDefault="00FA1701" w:rsidP="000D1C5A">
            <w:pPr>
              <w:widowControl w:val="0"/>
              <w:pBdr>
                <w:top w:val="nil"/>
                <w:left w:val="nil"/>
                <w:bottom w:val="nil"/>
                <w:right w:val="nil"/>
                <w:between w:val="nil"/>
              </w:pBdr>
              <w:spacing w:line="240" w:lineRule="auto"/>
              <w:jc w:val="both"/>
            </w:pPr>
            <w:r>
              <w:lastRenderedPageBreak/>
              <w:t>Throughout the lesson, T will utilize a variety of continuing formative assessment procedures to measure students' abilities, knowledge, and development. The lines of inquiry will serve as the unit's focal point and a point of reference throughout each lesson. T will assess students' progress using a variety of methods, including:</w:t>
            </w:r>
          </w:p>
          <w:p w14:paraId="7BEC0B81" w14:textId="77777777" w:rsidR="004D2468" w:rsidRDefault="004D2468" w:rsidP="000D1C5A">
            <w:pPr>
              <w:widowControl w:val="0"/>
              <w:pBdr>
                <w:top w:val="nil"/>
                <w:left w:val="nil"/>
                <w:bottom w:val="nil"/>
                <w:right w:val="nil"/>
                <w:between w:val="nil"/>
              </w:pBdr>
              <w:spacing w:line="240" w:lineRule="auto"/>
              <w:jc w:val="both"/>
            </w:pPr>
          </w:p>
          <w:p w14:paraId="7ED6F16C" w14:textId="78EB7E5E" w:rsidR="00FA1701" w:rsidRDefault="00FA1701" w:rsidP="000D1C5A">
            <w:pPr>
              <w:pStyle w:val="ListParagraph"/>
              <w:widowControl w:val="0"/>
              <w:numPr>
                <w:ilvl w:val="0"/>
                <w:numId w:val="17"/>
              </w:numPr>
              <w:pBdr>
                <w:top w:val="nil"/>
                <w:left w:val="nil"/>
                <w:bottom w:val="nil"/>
                <w:right w:val="nil"/>
                <w:between w:val="nil"/>
              </w:pBdr>
              <w:spacing w:line="240" w:lineRule="auto"/>
              <w:jc w:val="both"/>
            </w:pPr>
            <w:r>
              <w:t>Exit notes</w:t>
            </w:r>
          </w:p>
          <w:p w14:paraId="16F8BED6" w14:textId="7D5BD2C2" w:rsidR="00FA1701" w:rsidRDefault="00FA1701" w:rsidP="000D1C5A">
            <w:pPr>
              <w:pStyle w:val="ListParagraph"/>
              <w:widowControl w:val="0"/>
              <w:numPr>
                <w:ilvl w:val="0"/>
                <w:numId w:val="17"/>
              </w:numPr>
              <w:pBdr>
                <w:top w:val="nil"/>
                <w:left w:val="nil"/>
                <w:bottom w:val="nil"/>
                <w:right w:val="nil"/>
                <w:between w:val="nil"/>
              </w:pBdr>
              <w:spacing w:line="240" w:lineRule="auto"/>
              <w:jc w:val="both"/>
            </w:pPr>
            <w:r>
              <w:t>Brainstorming activities</w:t>
            </w:r>
          </w:p>
          <w:p w14:paraId="5FBDE24B" w14:textId="46B14AFF" w:rsidR="00FA1701" w:rsidRDefault="00FA1701" w:rsidP="000D1C5A">
            <w:pPr>
              <w:pStyle w:val="ListParagraph"/>
              <w:widowControl w:val="0"/>
              <w:numPr>
                <w:ilvl w:val="0"/>
                <w:numId w:val="17"/>
              </w:numPr>
              <w:pBdr>
                <w:top w:val="nil"/>
                <w:left w:val="nil"/>
                <w:bottom w:val="nil"/>
                <w:right w:val="nil"/>
                <w:between w:val="nil"/>
              </w:pBdr>
              <w:spacing w:line="240" w:lineRule="auto"/>
              <w:jc w:val="both"/>
            </w:pPr>
            <w:r>
              <w:t xml:space="preserve">Recording information with </w:t>
            </w:r>
            <w:r>
              <w:lastRenderedPageBreak/>
              <w:t>graphic organizers</w:t>
            </w:r>
          </w:p>
          <w:p w14:paraId="129F4D30" w14:textId="529F6F2F" w:rsidR="00FA1701" w:rsidRDefault="00FA1701" w:rsidP="000D1C5A">
            <w:pPr>
              <w:pStyle w:val="ListParagraph"/>
              <w:widowControl w:val="0"/>
              <w:numPr>
                <w:ilvl w:val="0"/>
                <w:numId w:val="17"/>
              </w:numPr>
              <w:pBdr>
                <w:top w:val="nil"/>
                <w:left w:val="nil"/>
                <w:bottom w:val="nil"/>
                <w:right w:val="nil"/>
                <w:between w:val="nil"/>
              </w:pBdr>
              <w:spacing w:line="240" w:lineRule="auto"/>
              <w:jc w:val="both"/>
            </w:pPr>
            <w:r>
              <w:t>Presenting findings with charts</w:t>
            </w:r>
          </w:p>
          <w:p w14:paraId="0460DA2C" w14:textId="2B6E092B" w:rsidR="00FA1701" w:rsidRDefault="00FA1701" w:rsidP="000D1C5A">
            <w:pPr>
              <w:pStyle w:val="ListParagraph"/>
              <w:widowControl w:val="0"/>
              <w:numPr>
                <w:ilvl w:val="0"/>
                <w:numId w:val="17"/>
              </w:numPr>
              <w:pBdr>
                <w:top w:val="nil"/>
                <w:left w:val="nil"/>
                <w:bottom w:val="nil"/>
                <w:right w:val="nil"/>
                <w:between w:val="nil"/>
              </w:pBdr>
              <w:spacing w:line="240" w:lineRule="auto"/>
              <w:jc w:val="both"/>
            </w:pPr>
            <w:r>
              <w:t>Group discussions</w:t>
            </w:r>
          </w:p>
          <w:p w14:paraId="129E7226" w14:textId="3762750A" w:rsidR="00FA1701" w:rsidRDefault="00FA1701" w:rsidP="000D1C5A">
            <w:pPr>
              <w:pStyle w:val="ListParagraph"/>
              <w:widowControl w:val="0"/>
              <w:numPr>
                <w:ilvl w:val="0"/>
                <w:numId w:val="17"/>
              </w:numPr>
              <w:pBdr>
                <w:top w:val="nil"/>
                <w:left w:val="nil"/>
                <w:bottom w:val="nil"/>
                <w:right w:val="nil"/>
                <w:between w:val="nil"/>
              </w:pBdr>
              <w:spacing w:line="240" w:lineRule="auto"/>
              <w:jc w:val="both"/>
            </w:pPr>
            <w:r>
              <w:t>The research project and the students' presentation about their results</w:t>
            </w:r>
            <w:r w:rsidR="004D2468">
              <w:t>.</w:t>
            </w:r>
          </w:p>
          <w:p w14:paraId="638DDD11" w14:textId="5C3CF3C6" w:rsidR="00FA1701" w:rsidRDefault="00FA1701" w:rsidP="000D1C5A">
            <w:pPr>
              <w:pStyle w:val="ListParagraph"/>
              <w:widowControl w:val="0"/>
              <w:numPr>
                <w:ilvl w:val="0"/>
                <w:numId w:val="17"/>
              </w:numPr>
              <w:pBdr>
                <w:top w:val="nil"/>
                <w:left w:val="nil"/>
                <w:bottom w:val="nil"/>
                <w:right w:val="nil"/>
                <w:between w:val="nil"/>
              </w:pBdr>
              <w:spacing w:line="240" w:lineRule="auto"/>
              <w:jc w:val="both"/>
            </w:pPr>
            <w:r>
              <w:t xml:space="preserve">Art Gallery to demonstrate understanding of some Colombian </w:t>
            </w:r>
            <w:r w:rsidR="004D2468">
              <w:t>cultural elements</w:t>
            </w:r>
          </w:p>
          <w:p w14:paraId="5466B708" w14:textId="77777777" w:rsidR="00FA1701" w:rsidRDefault="00FA1701" w:rsidP="000D1C5A">
            <w:pPr>
              <w:pStyle w:val="ListParagraph"/>
              <w:widowControl w:val="0"/>
              <w:numPr>
                <w:ilvl w:val="0"/>
                <w:numId w:val="17"/>
              </w:numPr>
              <w:pBdr>
                <w:top w:val="nil"/>
                <w:left w:val="nil"/>
                <w:bottom w:val="nil"/>
                <w:right w:val="nil"/>
                <w:between w:val="nil"/>
              </w:pBdr>
              <w:spacing w:line="240" w:lineRule="auto"/>
              <w:jc w:val="both"/>
            </w:pPr>
            <w:r>
              <w:t xml:space="preserve">WebQuest of their final project </w:t>
            </w:r>
          </w:p>
          <w:p w14:paraId="2BCC7772" w14:textId="0388904B" w:rsidR="009D5E03" w:rsidRDefault="00FA1701" w:rsidP="000D1C5A">
            <w:pPr>
              <w:pStyle w:val="ListParagraph"/>
              <w:widowControl w:val="0"/>
              <w:numPr>
                <w:ilvl w:val="0"/>
                <w:numId w:val="17"/>
              </w:numPr>
              <w:pBdr>
                <w:top w:val="nil"/>
                <w:left w:val="nil"/>
                <w:bottom w:val="nil"/>
                <w:right w:val="nil"/>
                <w:between w:val="nil"/>
              </w:pBdr>
              <w:spacing w:line="240" w:lineRule="auto"/>
              <w:jc w:val="both"/>
            </w:pPr>
            <w:r>
              <w:t>Reflection Sheet</w:t>
            </w:r>
          </w:p>
          <w:p w14:paraId="043FAF09" w14:textId="77777777" w:rsidR="00B73DA4" w:rsidRDefault="00B73DA4" w:rsidP="0079422A">
            <w:pPr>
              <w:widowControl w:val="0"/>
              <w:pBdr>
                <w:top w:val="nil"/>
                <w:left w:val="nil"/>
                <w:bottom w:val="nil"/>
                <w:right w:val="nil"/>
                <w:between w:val="nil"/>
              </w:pBdr>
              <w:spacing w:line="240" w:lineRule="auto"/>
            </w:pPr>
          </w:p>
          <w:p w14:paraId="44E871BC" w14:textId="5E0F1905" w:rsidR="00B73DA4" w:rsidRPr="009D4B60" w:rsidRDefault="00B73DA4" w:rsidP="0079422A">
            <w:pPr>
              <w:widowControl w:val="0"/>
              <w:pBdr>
                <w:top w:val="nil"/>
                <w:left w:val="nil"/>
                <w:bottom w:val="nil"/>
                <w:right w:val="nil"/>
                <w:between w:val="nil"/>
              </w:pBdr>
              <w:spacing w:line="240" w:lineRule="auto"/>
            </w:pPr>
          </w:p>
        </w:tc>
        <w:tc>
          <w:tcPr>
            <w:tcW w:w="5840" w:type="dxa"/>
            <w:shd w:val="clear" w:color="auto" w:fill="auto"/>
            <w:tcMar>
              <w:top w:w="100" w:type="dxa"/>
              <w:left w:w="100" w:type="dxa"/>
              <w:bottom w:w="100" w:type="dxa"/>
              <w:right w:w="100" w:type="dxa"/>
            </w:tcMar>
          </w:tcPr>
          <w:p w14:paraId="1C71C380" w14:textId="77777777" w:rsidR="00DC7D4F" w:rsidRPr="00327F00" w:rsidRDefault="00DC7D4F" w:rsidP="00DC7D4F">
            <w:pPr>
              <w:shd w:val="clear" w:color="auto" w:fill="FFFFFF"/>
              <w:spacing w:line="240" w:lineRule="auto"/>
              <w:jc w:val="both"/>
              <w:rPr>
                <w:rFonts w:eastAsia="Times New Roman"/>
              </w:rPr>
            </w:pPr>
            <w:r w:rsidRPr="00327F00">
              <w:rPr>
                <w:rFonts w:eastAsia="Times New Roman"/>
              </w:rPr>
              <w:lastRenderedPageBreak/>
              <w:t xml:space="preserve">Informal Observations </w:t>
            </w:r>
          </w:p>
          <w:p w14:paraId="5365B77A" w14:textId="77777777" w:rsidR="00DC7D4F" w:rsidRPr="00327F00" w:rsidRDefault="00DC7D4F" w:rsidP="00DC7D4F">
            <w:pPr>
              <w:shd w:val="clear" w:color="auto" w:fill="FFFFFF"/>
              <w:spacing w:line="240" w:lineRule="auto"/>
              <w:jc w:val="both"/>
              <w:rPr>
                <w:rFonts w:eastAsia="Times New Roman"/>
              </w:rPr>
            </w:pPr>
            <w:r w:rsidRPr="00327F00">
              <w:rPr>
                <w:rFonts w:eastAsia="Times New Roman"/>
              </w:rPr>
              <w:t xml:space="preserve">Oral Discussions/Participation </w:t>
            </w:r>
          </w:p>
          <w:p w14:paraId="003CAE96" w14:textId="2F5A2677" w:rsidR="00DC7D4F" w:rsidRDefault="00DC7D4F" w:rsidP="00DC7D4F">
            <w:pPr>
              <w:shd w:val="clear" w:color="auto" w:fill="FFFFFF"/>
              <w:spacing w:line="240" w:lineRule="auto"/>
              <w:jc w:val="both"/>
              <w:rPr>
                <w:rFonts w:eastAsia="Times New Roman"/>
              </w:rPr>
            </w:pPr>
            <w:r w:rsidRPr="00327F00">
              <w:rPr>
                <w:rFonts w:eastAsia="Times New Roman"/>
              </w:rPr>
              <w:t>Students’ Work Samples</w:t>
            </w:r>
          </w:p>
          <w:p w14:paraId="3082738E" w14:textId="77777777" w:rsidR="00CB68CC" w:rsidRPr="00327F00" w:rsidRDefault="00CB68CC" w:rsidP="00DC7D4F">
            <w:pPr>
              <w:shd w:val="clear" w:color="auto" w:fill="FFFFFF"/>
              <w:spacing w:line="240" w:lineRule="auto"/>
              <w:jc w:val="both"/>
              <w:rPr>
                <w:rFonts w:eastAsia="Times New Roman"/>
              </w:rPr>
            </w:pPr>
          </w:p>
          <w:p w14:paraId="33025176" w14:textId="60C90C02" w:rsidR="00DC7D4F" w:rsidRDefault="00912387" w:rsidP="00DC7D4F">
            <w:pPr>
              <w:shd w:val="clear" w:color="auto" w:fill="FFFFFF"/>
              <w:spacing w:line="240" w:lineRule="auto"/>
              <w:jc w:val="both"/>
              <w:rPr>
                <w:rFonts w:eastAsia="Times New Roman"/>
              </w:rPr>
            </w:pPr>
            <w:r>
              <w:rPr>
                <w:rFonts w:eastAsia="Times New Roman"/>
              </w:rPr>
              <w:t>First, S</w:t>
            </w:r>
            <w:r w:rsidR="00DC7D4F" w:rsidRPr="00327F00">
              <w:rPr>
                <w:rFonts w:eastAsia="Times New Roman"/>
              </w:rPr>
              <w:t>s will conduct research on Colombian cultural elements by posing questions and looking for answers.</w:t>
            </w:r>
          </w:p>
          <w:p w14:paraId="1EA976BC" w14:textId="663CC68A" w:rsidR="00F27C7D" w:rsidRDefault="00F27C7D" w:rsidP="00DC7D4F">
            <w:pPr>
              <w:shd w:val="clear" w:color="auto" w:fill="FFFFFF"/>
              <w:spacing w:line="240" w:lineRule="auto"/>
              <w:jc w:val="both"/>
              <w:rPr>
                <w:rFonts w:eastAsia="Times New Roman"/>
              </w:rPr>
            </w:pPr>
          </w:p>
          <w:p w14:paraId="44997778" w14:textId="2EC5F866" w:rsidR="00F27C7D" w:rsidRPr="00327F00" w:rsidRDefault="007F633A" w:rsidP="00DC7D4F">
            <w:pPr>
              <w:shd w:val="clear" w:color="auto" w:fill="FFFFFF"/>
              <w:spacing w:line="240" w:lineRule="auto"/>
              <w:jc w:val="both"/>
              <w:rPr>
                <w:rFonts w:eastAsia="Times New Roman"/>
              </w:rPr>
            </w:pPr>
            <w:r>
              <w:rPr>
                <w:rFonts w:eastAsia="Times New Roman"/>
              </w:rPr>
              <w:t>Then, Ss</w:t>
            </w:r>
            <w:r w:rsidR="00F27C7D" w:rsidRPr="0028387D">
              <w:rPr>
                <w:rFonts w:eastAsia="Times New Roman"/>
              </w:rPr>
              <w:t xml:space="preserve"> will cre</w:t>
            </w:r>
            <w:r>
              <w:rPr>
                <w:rFonts w:eastAsia="Times New Roman"/>
              </w:rPr>
              <w:t xml:space="preserve">ate </w:t>
            </w:r>
            <w:r w:rsidR="007078E1">
              <w:rPr>
                <w:rFonts w:eastAsia="Times New Roman"/>
              </w:rPr>
              <w:t xml:space="preserve">a WebQuest project about </w:t>
            </w:r>
            <w:r w:rsidR="00F27C7D" w:rsidRPr="0028387D">
              <w:rPr>
                <w:rFonts w:eastAsia="Times New Roman"/>
              </w:rPr>
              <w:t>cultural elements in Colombia, including food, typical clothing, and music</w:t>
            </w:r>
            <w:r w:rsidR="00F27C7D" w:rsidRPr="0028387D">
              <w:rPr>
                <w:rFonts w:eastAsia="Times New Roman"/>
                <w:sz w:val="19"/>
                <w:szCs w:val="19"/>
              </w:rPr>
              <w:t>.</w:t>
            </w:r>
          </w:p>
          <w:p w14:paraId="2E9B05FD" w14:textId="77777777" w:rsidR="00DC7D4F" w:rsidRPr="00327F00" w:rsidRDefault="00DC7D4F" w:rsidP="00DC7D4F">
            <w:pPr>
              <w:shd w:val="clear" w:color="auto" w:fill="FFFFFF"/>
              <w:spacing w:line="240" w:lineRule="auto"/>
              <w:jc w:val="both"/>
              <w:rPr>
                <w:rFonts w:eastAsia="Times New Roman"/>
              </w:rPr>
            </w:pPr>
          </w:p>
          <w:p w14:paraId="462612C6" w14:textId="2FD509FC" w:rsidR="00DC7D4F" w:rsidRPr="00327F00" w:rsidRDefault="004D50CC" w:rsidP="00DC7D4F">
            <w:pPr>
              <w:shd w:val="clear" w:color="auto" w:fill="FFFFFF"/>
              <w:spacing w:line="240" w:lineRule="auto"/>
              <w:jc w:val="both"/>
              <w:rPr>
                <w:rFonts w:eastAsia="Times New Roman"/>
              </w:rPr>
            </w:pPr>
            <w:r>
              <w:rPr>
                <w:rFonts w:eastAsia="Times New Roman"/>
              </w:rPr>
              <w:t>Finally, s</w:t>
            </w:r>
            <w:r w:rsidR="00DC7D4F" w:rsidRPr="00327F00">
              <w:rPr>
                <w:rFonts w:eastAsia="Times New Roman"/>
              </w:rPr>
              <w:t xml:space="preserve">tudents will write reflections about how the cultural elements are connected.  </w:t>
            </w:r>
          </w:p>
          <w:p w14:paraId="6459CC07" w14:textId="77777777" w:rsidR="00073DF5" w:rsidRDefault="00073DF5" w:rsidP="00FB6584">
            <w:pPr>
              <w:shd w:val="clear" w:color="auto" w:fill="FFFFFF"/>
              <w:spacing w:line="240" w:lineRule="auto"/>
              <w:jc w:val="both"/>
              <w:rPr>
                <w:rFonts w:eastAsia="Times New Roman"/>
                <w:sz w:val="19"/>
                <w:szCs w:val="19"/>
              </w:rPr>
            </w:pPr>
          </w:p>
          <w:p w14:paraId="144A5D23" w14:textId="2FDF5A8F" w:rsidR="0028387D" w:rsidRPr="00FB6584" w:rsidRDefault="0028387D" w:rsidP="00FB6584">
            <w:pPr>
              <w:shd w:val="clear" w:color="auto" w:fill="FFFFFF"/>
              <w:spacing w:line="240" w:lineRule="auto"/>
              <w:jc w:val="both"/>
              <w:rPr>
                <w:rFonts w:eastAsia="Times New Roman"/>
                <w:sz w:val="19"/>
                <w:szCs w:val="19"/>
              </w:rPr>
            </w:pPr>
          </w:p>
        </w:tc>
      </w:tr>
      <w:tr w:rsidR="009D5E03" w:rsidRPr="009D4B60" w14:paraId="4A3C69F2" w14:textId="77777777" w:rsidTr="7E580170">
        <w:trPr>
          <w:trHeight w:val="20"/>
        </w:trPr>
        <w:tc>
          <w:tcPr>
            <w:tcW w:w="14480" w:type="dxa"/>
            <w:gridSpan w:val="3"/>
            <w:shd w:val="clear" w:color="auto" w:fill="00FFFF"/>
            <w:tcMar>
              <w:top w:w="100" w:type="dxa"/>
              <w:left w:w="100" w:type="dxa"/>
              <w:bottom w:w="100" w:type="dxa"/>
              <w:right w:w="100" w:type="dxa"/>
            </w:tcMar>
          </w:tcPr>
          <w:p w14:paraId="1A61C5CF" w14:textId="77777777" w:rsidR="009D5E03" w:rsidRPr="009D4B60" w:rsidRDefault="000F66BD" w:rsidP="0079422A">
            <w:pPr>
              <w:widowControl w:val="0"/>
              <w:pBdr>
                <w:top w:val="nil"/>
                <w:left w:val="nil"/>
                <w:bottom w:val="nil"/>
                <w:right w:val="nil"/>
                <w:between w:val="nil"/>
              </w:pBdr>
              <w:spacing w:line="240" w:lineRule="auto"/>
              <w:rPr>
                <w:b/>
              </w:rPr>
            </w:pPr>
            <w:r w:rsidRPr="009D4B60">
              <w:rPr>
                <w:b/>
              </w:rPr>
              <w:lastRenderedPageBreak/>
              <w:t>Section 4:  How will we Facilitate Learning?</w:t>
            </w:r>
          </w:p>
        </w:tc>
      </w:tr>
      <w:tr w:rsidR="009D5E03" w:rsidRPr="009D4B60" w14:paraId="1E0A3A8A" w14:textId="77777777" w:rsidTr="7E580170">
        <w:trPr>
          <w:trHeight w:val="20"/>
        </w:trPr>
        <w:tc>
          <w:tcPr>
            <w:tcW w:w="4515" w:type="dxa"/>
            <w:shd w:val="clear" w:color="auto" w:fill="FFD966"/>
            <w:tcMar>
              <w:top w:w="100" w:type="dxa"/>
              <w:left w:w="100" w:type="dxa"/>
              <w:bottom w:w="100" w:type="dxa"/>
              <w:right w:w="100" w:type="dxa"/>
            </w:tcMar>
          </w:tcPr>
          <w:p w14:paraId="4FF5FAD3" w14:textId="77777777" w:rsidR="009D5E03" w:rsidRPr="009D4B60" w:rsidRDefault="000F66BD" w:rsidP="0079422A">
            <w:pPr>
              <w:widowControl w:val="0"/>
              <w:numPr>
                <w:ilvl w:val="0"/>
                <w:numId w:val="5"/>
              </w:numPr>
              <w:pBdr>
                <w:top w:val="nil"/>
                <w:left w:val="nil"/>
                <w:bottom w:val="nil"/>
                <w:right w:val="nil"/>
                <w:between w:val="nil"/>
              </w:pBdr>
              <w:spacing w:line="240" w:lineRule="auto"/>
              <w:ind w:left="0" w:firstLine="0"/>
            </w:pPr>
            <w:r w:rsidRPr="009D4B60">
              <w:t xml:space="preserve"> </w:t>
            </w:r>
            <w:r w:rsidRPr="0079422A">
              <w:rPr>
                <w:u w:val="single"/>
              </w:rPr>
              <w:t>Provocation</w:t>
            </w:r>
            <w:r w:rsidRPr="009D4B60">
              <w:t>:</w:t>
            </w:r>
          </w:p>
          <w:p w14:paraId="00B976B6" w14:textId="792747D4" w:rsidR="00EF6458" w:rsidRPr="009D4B60" w:rsidRDefault="000F66BD" w:rsidP="0079422A">
            <w:pPr>
              <w:widowControl w:val="0"/>
              <w:pBdr>
                <w:top w:val="nil"/>
                <w:left w:val="nil"/>
                <w:bottom w:val="nil"/>
                <w:right w:val="nil"/>
                <w:between w:val="nil"/>
              </w:pBdr>
              <w:spacing w:line="240" w:lineRule="auto"/>
            </w:pPr>
            <w:r w:rsidRPr="009D4B60">
              <w:t>How will interest into this unit be sparked?</w:t>
            </w:r>
          </w:p>
        </w:tc>
        <w:tc>
          <w:tcPr>
            <w:tcW w:w="4125" w:type="dxa"/>
            <w:shd w:val="clear" w:color="auto" w:fill="FFD966"/>
            <w:tcMar>
              <w:top w:w="100" w:type="dxa"/>
              <w:left w:w="100" w:type="dxa"/>
              <w:bottom w:w="100" w:type="dxa"/>
              <w:right w:w="100" w:type="dxa"/>
            </w:tcMar>
          </w:tcPr>
          <w:p w14:paraId="0C63B278" w14:textId="77777777" w:rsidR="009D5E03" w:rsidRPr="009D4B60" w:rsidRDefault="000F66BD" w:rsidP="0079422A">
            <w:pPr>
              <w:widowControl w:val="0"/>
              <w:numPr>
                <w:ilvl w:val="0"/>
                <w:numId w:val="5"/>
              </w:numPr>
              <w:pBdr>
                <w:top w:val="nil"/>
                <w:left w:val="nil"/>
                <w:bottom w:val="nil"/>
                <w:right w:val="nil"/>
                <w:between w:val="nil"/>
              </w:pBdr>
              <w:spacing w:line="240" w:lineRule="auto"/>
              <w:ind w:left="0" w:firstLine="0"/>
            </w:pPr>
            <w:r w:rsidRPr="009D4B60">
              <w:t xml:space="preserve"> </w:t>
            </w:r>
            <w:r w:rsidRPr="0079422A">
              <w:rPr>
                <w:u w:val="single"/>
              </w:rPr>
              <w:t>Learning Experiences</w:t>
            </w:r>
            <w:r w:rsidRPr="009D4B60">
              <w:t>:</w:t>
            </w:r>
          </w:p>
          <w:p w14:paraId="68663399" w14:textId="77777777" w:rsidR="009D5E03" w:rsidRPr="009D4B60" w:rsidRDefault="000F66BD" w:rsidP="0079422A">
            <w:pPr>
              <w:widowControl w:val="0"/>
              <w:pBdr>
                <w:top w:val="nil"/>
                <w:left w:val="nil"/>
                <w:bottom w:val="nil"/>
                <w:right w:val="nil"/>
                <w:between w:val="nil"/>
              </w:pBdr>
              <w:spacing w:line="240" w:lineRule="auto"/>
            </w:pPr>
            <w:r w:rsidRPr="009D4B60">
              <w:t>What activities/experiences will help facilitate the learning?</w:t>
            </w:r>
          </w:p>
        </w:tc>
        <w:tc>
          <w:tcPr>
            <w:tcW w:w="5840" w:type="dxa"/>
            <w:shd w:val="clear" w:color="auto" w:fill="FFD966"/>
            <w:tcMar>
              <w:top w:w="100" w:type="dxa"/>
              <w:left w:w="100" w:type="dxa"/>
              <w:bottom w:w="100" w:type="dxa"/>
              <w:right w:w="100" w:type="dxa"/>
            </w:tcMar>
          </w:tcPr>
          <w:p w14:paraId="49A5093A" w14:textId="77777777" w:rsidR="009D5E03" w:rsidRPr="009D4B60" w:rsidRDefault="000F66BD" w:rsidP="0079422A">
            <w:pPr>
              <w:widowControl w:val="0"/>
              <w:numPr>
                <w:ilvl w:val="0"/>
                <w:numId w:val="5"/>
              </w:numPr>
              <w:pBdr>
                <w:top w:val="nil"/>
                <w:left w:val="nil"/>
                <w:bottom w:val="nil"/>
                <w:right w:val="nil"/>
                <w:between w:val="nil"/>
              </w:pBdr>
              <w:spacing w:line="240" w:lineRule="auto"/>
              <w:ind w:left="0" w:firstLine="0"/>
            </w:pPr>
            <w:r w:rsidRPr="0079422A">
              <w:rPr>
                <w:u w:val="single"/>
              </w:rPr>
              <w:t xml:space="preserve"> Evidence of Differentiation</w:t>
            </w:r>
            <w:r w:rsidRPr="009D4B60">
              <w:t>:</w:t>
            </w:r>
          </w:p>
          <w:p w14:paraId="3C427778" w14:textId="77777777" w:rsidR="009D5E03" w:rsidRPr="009D4B60" w:rsidRDefault="000F66BD" w:rsidP="0079422A">
            <w:pPr>
              <w:widowControl w:val="0"/>
              <w:pBdr>
                <w:top w:val="nil"/>
                <w:left w:val="nil"/>
                <w:bottom w:val="nil"/>
                <w:right w:val="nil"/>
                <w:between w:val="nil"/>
              </w:pBdr>
              <w:spacing w:line="240" w:lineRule="auto"/>
            </w:pPr>
            <w:r w:rsidRPr="009D4B60">
              <w:t>How will the learning experiences be adjusted to different learning styles/abilities?</w:t>
            </w:r>
          </w:p>
        </w:tc>
      </w:tr>
      <w:tr w:rsidR="009D5E03" w:rsidRPr="009D4B60" w14:paraId="738610EB" w14:textId="77777777" w:rsidTr="7E580170">
        <w:tc>
          <w:tcPr>
            <w:tcW w:w="4515" w:type="dxa"/>
            <w:shd w:val="clear" w:color="auto" w:fill="auto"/>
            <w:tcMar>
              <w:top w:w="100" w:type="dxa"/>
              <w:left w:w="100" w:type="dxa"/>
              <w:bottom w:w="100" w:type="dxa"/>
              <w:right w:w="100" w:type="dxa"/>
            </w:tcMar>
          </w:tcPr>
          <w:p w14:paraId="01C0161E" w14:textId="77777777" w:rsidR="00B71338" w:rsidRPr="00B71338" w:rsidRDefault="00B71338" w:rsidP="004F5C4F">
            <w:pPr>
              <w:spacing w:line="360" w:lineRule="auto"/>
              <w:jc w:val="both"/>
              <w:textAlignment w:val="baseline"/>
              <w:rPr>
                <w:rFonts w:eastAsia="Times New Roman"/>
              </w:rPr>
            </w:pPr>
            <w:r w:rsidRPr="00B71338">
              <w:rPr>
                <w:rFonts w:eastAsia="Times New Roman"/>
              </w:rPr>
              <w:t>T will present different cultural elements related to Colombian culture.</w:t>
            </w:r>
          </w:p>
          <w:p w14:paraId="411D2330" w14:textId="77777777" w:rsidR="00B71338" w:rsidRPr="00B71338" w:rsidRDefault="00B71338" w:rsidP="004F5C4F">
            <w:pPr>
              <w:spacing w:line="360" w:lineRule="auto"/>
              <w:jc w:val="both"/>
              <w:textAlignment w:val="baseline"/>
              <w:rPr>
                <w:rFonts w:eastAsia="Times New Roman"/>
              </w:rPr>
            </w:pPr>
            <w:r w:rsidRPr="00B71338">
              <w:rPr>
                <w:rFonts w:eastAsia="Times New Roman"/>
              </w:rPr>
              <w:t>Ss will engage in OTQ (observe, think, question) as they explore and rotate through the tables with different images.</w:t>
            </w:r>
          </w:p>
          <w:p w14:paraId="15DBBB50" w14:textId="77777777" w:rsidR="00B71338" w:rsidRPr="00B71338" w:rsidRDefault="00B71338" w:rsidP="004F5C4F">
            <w:pPr>
              <w:spacing w:line="360" w:lineRule="auto"/>
              <w:jc w:val="both"/>
              <w:textAlignment w:val="baseline"/>
              <w:rPr>
                <w:rFonts w:eastAsia="Times New Roman"/>
              </w:rPr>
            </w:pPr>
            <w:r w:rsidRPr="00B71338">
              <w:rPr>
                <w:rFonts w:eastAsia="Times New Roman"/>
              </w:rPr>
              <w:t>Ss will debate and try to figure out what the items have in common.</w:t>
            </w:r>
          </w:p>
          <w:p w14:paraId="29ADB27F" w14:textId="77777777" w:rsidR="00B71338" w:rsidRPr="00B71338" w:rsidRDefault="00B71338" w:rsidP="004F5C4F">
            <w:pPr>
              <w:spacing w:line="360" w:lineRule="auto"/>
              <w:jc w:val="both"/>
              <w:textAlignment w:val="baseline"/>
              <w:rPr>
                <w:rFonts w:eastAsia="Times New Roman"/>
              </w:rPr>
            </w:pPr>
          </w:p>
          <w:p w14:paraId="07A58217" w14:textId="77777777" w:rsidR="00B71338" w:rsidRPr="00B71338" w:rsidRDefault="00B71338" w:rsidP="004F5C4F">
            <w:pPr>
              <w:spacing w:line="360" w:lineRule="auto"/>
              <w:jc w:val="both"/>
              <w:textAlignment w:val="baseline"/>
              <w:rPr>
                <w:rFonts w:eastAsia="Times New Roman"/>
              </w:rPr>
            </w:pPr>
            <w:r w:rsidRPr="00B71338">
              <w:rPr>
                <w:rFonts w:eastAsia="Times New Roman"/>
              </w:rPr>
              <w:t>Thinking routine: "See, think, and wonder" about symbols, explore images and look for common features in the photos.</w:t>
            </w:r>
          </w:p>
          <w:p w14:paraId="737C588F" w14:textId="77777777" w:rsidR="00B71338" w:rsidRPr="00B71338" w:rsidRDefault="00B71338" w:rsidP="004F5C4F">
            <w:pPr>
              <w:spacing w:line="360" w:lineRule="auto"/>
              <w:jc w:val="both"/>
              <w:textAlignment w:val="baseline"/>
              <w:rPr>
                <w:rFonts w:eastAsia="Times New Roman"/>
              </w:rPr>
            </w:pPr>
          </w:p>
          <w:p w14:paraId="238601FE" w14:textId="4DDBE1AF" w:rsidR="005C23EF" w:rsidRPr="00712639" w:rsidRDefault="00B71338" w:rsidP="004F5C4F">
            <w:pPr>
              <w:spacing w:line="360" w:lineRule="auto"/>
              <w:jc w:val="both"/>
              <w:textAlignment w:val="baseline"/>
              <w:rPr>
                <w:rFonts w:eastAsia="Times New Roman"/>
                <w:sz w:val="19"/>
                <w:szCs w:val="19"/>
              </w:rPr>
            </w:pPr>
            <w:r w:rsidRPr="00B71338">
              <w:rPr>
                <w:rFonts w:eastAsia="Times New Roman"/>
              </w:rPr>
              <w:t xml:space="preserve">KWL </w:t>
            </w:r>
            <w:proofErr w:type="gramStart"/>
            <w:r w:rsidRPr="00B71338">
              <w:rPr>
                <w:rFonts w:eastAsia="Times New Roman"/>
              </w:rPr>
              <w:t>–  Throughout</w:t>
            </w:r>
            <w:proofErr w:type="gramEnd"/>
            <w:r w:rsidRPr="00B71338">
              <w:rPr>
                <w:rFonts w:eastAsia="Times New Roman"/>
              </w:rPr>
              <w:t xml:space="preserve"> the unit of inquiry, students will identify cultural facts they know </w:t>
            </w:r>
            <w:r w:rsidRPr="00B71338">
              <w:rPr>
                <w:rFonts w:eastAsia="Times New Roman"/>
              </w:rPr>
              <w:lastRenderedPageBreak/>
              <w:t>and pose questions they would like to investigate.</w:t>
            </w:r>
          </w:p>
        </w:tc>
        <w:tc>
          <w:tcPr>
            <w:tcW w:w="4125" w:type="dxa"/>
            <w:shd w:val="clear" w:color="auto" w:fill="auto"/>
            <w:tcMar>
              <w:top w:w="100" w:type="dxa"/>
              <w:left w:w="100" w:type="dxa"/>
              <w:bottom w:w="100" w:type="dxa"/>
              <w:right w:w="100" w:type="dxa"/>
            </w:tcMar>
          </w:tcPr>
          <w:p w14:paraId="3889165B" w14:textId="77777777" w:rsidR="00353A4A" w:rsidRPr="00353A4A" w:rsidRDefault="00353A4A" w:rsidP="00353A4A">
            <w:pPr>
              <w:spacing w:line="240" w:lineRule="auto"/>
              <w:jc w:val="both"/>
              <w:textAlignment w:val="baseline"/>
            </w:pPr>
            <w:r w:rsidRPr="00353A4A">
              <w:lastRenderedPageBreak/>
              <w:t xml:space="preserve">1. Videos will be used to learn about Colombian traditions, food, music and typical clothing. </w:t>
            </w:r>
          </w:p>
          <w:p w14:paraId="381502F4" w14:textId="68E8990F" w:rsidR="00B87306" w:rsidRDefault="00353A4A" w:rsidP="00B87306">
            <w:pPr>
              <w:shd w:val="clear" w:color="auto" w:fill="FFFFFF"/>
              <w:spacing w:line="240" w:lineRule="auto"/>
              <w:jc w:val="both"/>
            </w:pPr>
            <w:r w:rsidRPr="00353A4A">
              <w:t>2.</w:t>
            </w:r>
            <w:r w:rsidR="00B87306">
              <w:t xml:space="preserve"> T will explain the vocabulary, food names, clothing items, culture, tradition/customs, names of cultural objects.</w:t>
            </w:r>
          </w:p>
          <w:p w14:paraId="640E271F" w14:textId="191F2382" w:rsidR="00353A4A" w:rsidRPr="00353A4A" w:rsidRDefault="00353A4A" w:rsidP="00353A4A">
            <w:pPr>
              <w:spacing w:line="240" w:lineRule="auto"/>
              <w:jc w:val="both"/>
              <w:textAlignment w:val="baseline"/>
            </w:pPr>
            <w:r w:rsidRPr="00353A4A">
              <w:t xml:space="preserve">3.  Ss/T will make thinking maps that students will use in writing. </w:t>
            </w:r>
          </w:p>
          <w:p w14:paraId="3FD209FB" w14:textId="4F824170" w:rsidR="00353A4A" w:rsidRDefault="00B87306" w:rsidP="00353A4A">
            <w:pPr>
              <w:shd w:val="clear" w:color="auto" w:fill="FFFFFF"/>
              <w:spacing w:line="240" w:lineRule="auto"/>
              <w:jc w:val="both"/>
            </w:pPr>
            <w:r>
              <w:t>4</w:t>
            </w:r>
            <w:r w:rsidR="00487515">
              <w:t>. Ss</w:t>
            </w:r>
            <w:r w:rsidR="00353A4A" w:rsidRPr="00353A4A">
              <w:t xml:space="preserve"> will make hands on activities related to the Colombian culture.</w:t>
            </w:r>
          </w:p>
          <w:p w14:paraId="79E6B059" w14:textId="77777777" w:rsidR="00B87306" w:rsidRDefault="00B87306" w:rsidP="00487515">
            <w:pPr>
              <w:shd w:val="clear" w:color="auto" w:fill="FFFFFF"/>
              <w:spacing w:line="240" w:lineRule="auto"/>
              <w:jc w:val="both"/>
            </w:pPr>
            <w:r>
              <w:t>5</w:t>
            </w:r>
            <w:r w:rsidR="00487515">
              <w:t xml:space="preserve">. T provides the context for inquiry: Venn diagram, KWL Charts on Colombian </w:t>
            </w:r>
            <w:r>
              <w:t xml:space="preserve">Culture. </w:t>
            </w:r>
          </w:p>
          <w:p w14:paraId="02C96C04" w14:textId="0A678A8A" w:rsidR="00487515" w:rsidRDefault="00B87306" w:rsidP="00487515">
            <w:pPr>
              <w:shd w:val="clear" w:color="auto" w:fill="FFFFFF"/>
              <w:spacing w:line="240" w:lineRule="auto"/>
              <w:jc w:val="both"/>
            </w:pPr>
            <w:r>
              <w:t>6. T will Involve S</w:t>
            </w:r>
            <w:r w:rsidR="00487515">
              <w:t>s in oral discussion on traditions.</w:t>
            </w:r>
          </w:p>
          <w:p w14:paraId="0441863C" w14:textId="0D17E681" w:rsidR="00487515" w:rsidRDefault="00B87306" w:rsidP="00487515">
            <w:pPr>
              <w:shd w:val="clear" w:color="auto" w:fill="FFFFFF"/>
              <w:spacing w:line="240" w:lineRule="auto"/>
              <w:jc w:val="both"/>
            </w:pPr>
            <w:r>
              <w:t xml:space="preserve">7. </w:t>
            </w:r>
            <w:r w:rsidR="00CF53A9">
              <w:t>T will expose Ss</w:t>
            </w:r>
            <w:r w:rsidR="00487515">
              <w:t xml:space="preserve"> to types of cultural elements, customs, artifacts, foods, and </w:t>
            </w:r>
            <w:r w:rsidR="00776C9F">
              <w:t>music</w:t>
            </w:r>
            <w:r w:rsidR="00487515">
              <w:t xml:space="preserve"> throu</w:t>
            </w:r>
            <w:r w:rsidR="00A95F0D">
              <w:t>gh literature.</w:t>
            </w:r>
          </w:p>
          <w:p w14:paraId="5EF9B412" w14:textId="77777777" w:rsidR="00353A4A" w:rsidRDefault="00353A4A" w:rsidP="00353A4A">
            <w:pPr>
              <w:shd w:val="clear" w:color="auto" w:fill="FFFFFF"/>
              <w:spacing w:line="240" w:lineRule="auto"/>
              <w:jc w:val="both"/>
            </w:pPr>
          </w:p>
          <w:p w14:paraId="0F3CABC7" w14:textId="4935C8F4" w:rsidR="009D5E03" w:rsidRPr="008E1014" w:rsidRDefault="00F72024" w:rsidP="00353A4A">
            <w:pPr>
              <w:shd w:val="clear" w:color="auto" w:fill="FFFFFF"/>
              <w:spacing w:line="240" w:lineRule="auto"/>
              <w:jc w:val="both"/>
              <w:rPr>
                <w:rFonts w:eastAsia="Times New Roman"/>
                <w:sz w:val="18"/>
                <w:szCs w:val="18"/>
                <w:lang w:val="en-US"/>
              </w:rPr>
            </w:pPr>
            <w:r w:rsidRPr="00F72024">
              <w:rPr>
                <w:sz w:val="18"/>
                <w:szCs w:val="18"/>
              </w:rPr>
              <w:t xml:space="preserve"> </w:t>
            </w:r>
          </w:p>
        </w:tc>
        <w:tc>
          <w:tcPr>
            <w:tcW w:w="5840" w:type="dxa"/>
            <w:shd w:val="clear" w:color="auto" w:fill="auto"/>
            <w:tcMar>
              <w:top w:w="100" w:type="dxa"/>
              <w:left w:w="100" w:type="dxa"/>
              <w:bottom w:w="100" w:type="dxa"/>
              <w:right w:w="100" w:type="dxa"/>
            </w:tcMar>
          </w:tcPr>
          <w:p w14:paraId="39EED997" w14:textId="662A0BDF" w:rsidR="0075322D" w:rsidRDefault="0075322D" w:rsidP="0075322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202124"/>
                <w:lang w:eastAsia="es-ES"/>
              </w:rPr>
            </w:pPr>
            <w:r w:rsidRPr="005C6D88">
              <w:rPr>
                <w:rFonts w:eastAsia="Times New Roman"/>
                <w:color w:val="202124"/>
                <w:lang w:eastAsia="es-ES"/>
              </w:rPr>
              <w:t>Differentiation strategies will be used to assign roles in the summative task based on the abilities of each student</w:t>
            </w:r>
            <w:r w:rsidR="004A2EB1">
              <w:rPr>
                <w:rFonts w:eastAsia="Times New Roman"/>
                <w:color w:val="202124"/>
                <w:lang w:eastAsia="es-ES"/>
              </w:rPr>
              <w:t xml:space="preserve"> (art, music, writing skills, vocabulary skills, </w:t>
            </w:r>
            <w:r w:rsidR="00464325">
              <w:rPr>
                <w:rFonts w:eastAsia="Times New Roman"/>
                <w:color w:val="202124"/>
                <w:lang w:eastAsia="es-ES"/>
              </w:rPr>
              <w:t xml:space="preserve">movie maker, </w:t>
            </w:r>
            <w:r w:rsidR="004A2EB1">
              <w:rPr>
                <w:rFonts w:eastAsia="Times New Roman"/>
                <w:color w:val="202124"/>
                <w:lang w:eastAsia="es-ES"/>
              </w:rPr>
              <w:t xml:space="preserve">research skills, </w:t>
            </w:r>
            <w:r w:rsidR="00EE797D">
              <w:rPr>
                <w:rFonts w:eastAsia="Times New Roman"/>
                <w:color w:val="202124"/>
                <w:lang w:eastAsia="es-ES"/>
              </w:rPr>
              <w:t xml:space="preserve">and technology </w:t>
            </w:r>
            <w:r w:rsidR="004A2EB1">
              <w:rPr>
                <w:rFonts w:eastAsia="Times New Roman"/>
                <w:color w:val="202124"/>
                <w:lang w:eastAsia="es-ES"/>
              </w:rPr>
              <w:t>skills).</w:t>
            </w:r>
          </w:p>
          <w:p w14:paraId="1CDB1935" w14:textId="77777777" w:rsidR="006A3D7C" w:rsidRPr="005C6D88" w:rsidRDefault="006A3D7C" w:rsidP="0075322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202124"/>
                <w:lang w:eastAsia="es-ES"/>
              </w:rPr>
            </w:pPr>
          </w:p>
          <w:p w14:paraId="48A44A5E" w14:textId="77777777" w:rsidR="00344282" w:rsidRPr="00344282" w:rsidRDefault="00344282" w:rsidP="0034428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202124"/>
              </w:rPr>
            </w:pPr>
            <w:r w:rsidRPr="00344282">
              <w:rPr>
                <w:rFonts w:eastAsia="Times New Roman"/>
                <w:color w:val="202124"/>
              </w:rPr>
              <w:t>This Unit proposes varied activities based on the different learning styles of the students and at different levels of complexity.</w:t>
            </w:r>
          </w:p>
          <w:p w14:paraId="61C5D7C1" w14:textId="77777777" w:rsidR="00344282" w:rsidRPr="00344282" w:rsidRDefault="00344282" w:rsidP="0034428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202124"/>
              </w:rPr>
            </w:pPr>
          </w:p>
          <w:p w14:paraId="7DF2FE9F" w14:textId="53A9929C" w:rsidR="00344282" w:rsidRPr="00344282" w:rsidRDefault="00344282" w:rsidP="0034428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202124"/>
              </w:rPr>
            </w:pPr>
            <w:r w:rsidRPr="00344282">
              <w:rPr>
                <w:rFonts w:eastAsia="Times New Roman"/>
                <w:color w:val="202124"/>
              </w:rPr>
              <w:t>Activities have been planned around common interests, themes, and skills. Lesson content is flexible and</w:t>
            </w:r>
            <w:r w:rsidR="00067A35">
              <w:rPr>
                <w:rFonts w:eastAsia="Times New Roman"/>
                <w:color w:val="202124"/>
              </w:rPr>
              <w:t xml:space="preserve"> it</w:t>
            </w:r>
            <w:r w:rsidRPr="00344282">
              <w:rPr>
                <w:rFonts w:eastAsia="Times New Roman"/>
                <w:color w:val="202124"/>
              </w:rPr>
              <w:t xml:space="preserve"> will be adjusted periodically to meet student</w:t>
            </w:r>
            <w:r w:rsidR="00E1274F">
              <w:rPr>
                <w:rFonts w:eastAsia="Times New Roman"/>
                <w:color w:val="202124"/>
              </w:rPr>
              <w:t>’s</w:t>
            </w:r>
            <w:r w:rsidRPr="00344282">
              <w:rPr>
                <w:rFonts w:eastAsia="Times New Roman"/>
                <w:color w:val="202124"/>
              </w:rPr>
              <w:t xml:space="preserve"> needs.</w:t>
            </w:r>
          </w:p>
          <w:p w14:paraId="6E1F0F19" w14:textId="77777777" w:rsidR="00344282" w:rsidRPr="00344282" w:rsidRDefault="00344282" w:rsidP="0034428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202124"/>
              </w:rPr>
            </w:pPr>
          </w:p>
          <w:p w14:paraId="38931D4E" w14:textId="5643D87B" w:rsidR="00344282" w:rsidRPr="00344282" w:rsidRDefault="00344282" w:rsidP="0034428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202124"/>
                <w:lang w:val="en-US"/>
              </w:rPr>
            </w:pPr>
            <w:r w:rsidRPr="00344282">
              <w:rPr>
                <w:rFonts w:eastAsia="Times New Roman"/>
                <w:color w:val="202124"/>
              </w:rPr>
              <w:t xml:space="preserve">An effective level of questions for specific students </w:t>
            </w:r>
            <w:r w:rsidR="009643FF">
              <w:rPr>
                <w:rFonts w:eastAsia="Times New Roman"/>
                <w:color w:val="202124"/>
              </w:rPr>
              <w:t xml:space="preserve">will </w:t>
            </w:r>
            <w:r w:rsidRPr="00344282">
              <w:rPr>
                <w:rFonts w:eastAsia="Times New Roman"/>
                <w:color w:val="202124"/>
              </w:rPr>
              <w:t xml:space="preserve">also </w:t>
            </w:r>
            <w:r w:rsidR="009643FF">
              <w:rPr>
                <w:rFonts w:eastAsia="Times New Roman"/>
                <w:color w:val="202124"/>
              </w:rPr>
              <w:t xml:space="preserve">be </w:t>
            </w:r>
            <w:r w:rsidRPr="00344282">
              <w:rPr>
                <w:rFonts w:eastAsia="Times New Roman"/>
                <w:color w:val="202124"/>
              </w:rPr>
              <w:t>provided.</w:t>
            </w:r>
          </w:p>
          <w:p w14:paraId="5B08B5D1" w14:textId="14F5079D" w:rsidR="005C6D88" w:rsidRPr="0075322D" w:rsidRDefault="005C6D88" w:rsidP="00344282">
            <w:pPr>
              <w:shd w:val="clear" w:color="auto" w:fill="FFFFFF"/>
              <w:spacing w:line="240" w:lineRule="auto"/>
              <w:jc w:val="both"/>
              <w:rPr>
                <w:rFonts w:asciiTheme="majorHAnsi" w:hAnsiTheme="majorHAnsi" w:cstheme="majorHAnsi"/>
                <w:lang w:val="en-US"/>
              </w:rPr>
            </w:pPr>
          </w:p>
        </w:tc>
      </w:tr>
      <w:tr w:rsidR="009D5E03" w:rsidRPr="009D4B60" w14:paraId="39AAC289" w14:textId="77777777" w:rsidTr="7E580170">
        <w:trPr>
          <w:trHeight w:val="195"/>
        </w:trPr>
        <w:tc>
          <w:tcPr>
            <w:tcW w:w="4515" w:type="dxa"/>
            <w:shd w:val="clear" w:color="auto" w:fill="FFD966"/>
            <w:tcMar>
              <w:top w:w="100" w:type="dxa"/>
              <w:left w:w="100" w:type="dxa"/>
              <w:bottom w:w="100" w:type="dxa"/>
              <w:right w:w="100" w:type="dxa"/>
            </w:tcMar>
          </w:tcPr>
          <w:p w14:paraId="43758E3B" w14:textId="2D1C7B74" w:rsidR="009D5E03" w:rsidRPr="0079422A" w:rsidRDefault="000F66BD" w:rsidP="0079422A">
            <w:pPr>
              <w:widowControl w:val="0"/>
              <w:numPr>
                <w:ilvl w:val="0"/>
                <w:numId w:val="5"/>
              </w:numPr>
              <w:pBdr>
                <w:top w:val="nil"/>
                <w:left w:val="nil"/>
                <w:bottom w:val="nil"/>
                <w:right w:val="nil"/>
                <w:between w:val="nil"/>
              </w:pBdr>
              <w:spacing w:line="240" w:lineRule="auto"/>
              <w:ind w:left="0" w:firstLine="0"/>
              <w:rPr>
                <w:u w:val="single"/>
              </w:rPr>
            </w:pPr>
            <w:r w:rsidRPr="009D4B60">
              <w:t xml:space="preserve"> </w:t>
            </w:r>
            <w:r w:rsidRPr="0079422A">
              <w:rPr>
                <w:u w:val="single"/>
              </w:rPr>
              <w:t>Learning Experiences in Specials</w:t>
            </w:r>
            <w:r w:rsidR="0079422A">
              <w:rPr>
                <w:u w:val="single"/>
              </w:rPr>
              <w:t>:</w:t>
            </w:r>
          </w:p>
          <w:p w14:paraId="717F54B0" w14:textId="77777777" w:rsidR="009D5E03" w:rsidRPr="009D4B60" w:rsidRDefault="000F66BD" w:rsidP="0079422A">
            <w:pPr>
              <w:widowControl w:val="0"/>
              <w:pBdr>
                <w:top w:val="nil"/>
                <w:left w:val="nil"/>
                <w:bottom w:val="nil"/>
                <w:right w:val="nil"/>
                <w:between w:val="nil"/>
              </w:pBdr>
              <w:spacing w:line="240" w:lineRule="auto"/>
            </w:pPr>
            <w:r w:rsidRPr="009D4B60">
              <w:t>How are Specials Courses able to connect to this unit?</w:t>
            </w:r>
          </w:p>
        </w:tc>
        <w:tc>
          <w:tcPr>
            <w:tcW w:w="4125" w:type="dxa"/>
            <w:shd w:val="clear" w:color="auto" w:fill="FFD966"/>
            <w:tcMar>
              <w:top w:w="100" w:type="dxa"/>
              <w:left w:w="100" w:type="dxa"/>
              <w:bottom w:w="100" w:type="dxa"/>
              <w:right w:w="100" w:type="dxa"/>
            </w:tcMar>
          </w:tcPr>
          <w:p w14:paraId="1569C6AB" w14:textId="77777777" w:rsidR="009D5E03" w:rsidRPr="009D4B60" w:rsidRDefault="000F66BD" w:rsidP="0079422A">
            <w:pPr>
              <w:widowControl w:val="0"/>
              <w:numPr>
                <w:ilvl w:val="0"/>
                <w:numId w:val="5"/>
              </w:numPr>
              <w:pBdr>
                <w:top w:val="nil"/>
                <w:left w:val="nil"/>
                <w:bottom w:val="nil"/>
                <w:right w:val="nil"/>
                <w:between w:val="nil"/>
              </w:pBdr>
              <w:spacing w:line="240" w:lineRule="auto"/>
              <w:ind w:left="0" w:firstLine="0"/>
            </w:pPr>
            <w:r w:rsidRPr="009D4B60">
              <w:t xml:space="preserve"> </w:t>
            </w:r>
            <w:r w:rsidRPr="0079422A">
              <w:rPr>
                <w:u w:val="single"/>
              </w:rPr>
              <w:t>Local/National/Global Connections</w:t>
            </w:r>
            <w:r w:rsidRPr="009D4B60">
              <w:t>:</w:t>
            </w:r>
          </w:p>
          <w:p w14:paraId="23FDD76F" w14:textId="77777777" w:rsidR="009D5E03" w:rsidRPr="009D4B60" w:rsidRDefault="000F66BD" w:rsidP="0079422A">
            <w:pPr>
              <w:widowControl w:val="0"/>
              <w:pBdr>
                <w:top w:val="nil"/>
                <w:left w:val="nil"/>
                <w:bottom w:val="nil"/>
                <w:right w:val="nil"/>
                <w:between w:val="nil"/>
              </w:pBdr>
              <w:spacing w:line="240" w:lineRule="auto"/>
            </w:pPr>
            <w:r w:rsidRPr="009D4B60">
              <w:t>How can we connect the content to local/national/global issues?</w:t>
            </w:r>
          </w:p>
        </w:tc>
        <w:tc>
          <w:tcPr>
            <w:tcW w:w="5840" w:type="dxa"/>
            <w:shd w:val="clear" w:color="auto" w:fill="FFD966"/>
            <w:tcMar>
              <w:top w:w="100" w:type="dxa"/>
              <w:left w:w="100" w:type="dxa"/>
              <w:bottom w:w="100" w:type="dxa"/>
              <w:right w:w="100" w:type="dxa"/>
            </w:tcMar>
          </w:tcPr>
          <w:p w14:paraId="4C91FA6B" w14:textId="77777777" w:rsidR="009D5E03" w:rsidRPr="009D4B60" w:rsidRDefault="000F66BD" w:rsidP="0079422A">
            <w:pPr>
              <w:widowControl w:val="0"/>
              <w:numPr>
                <w:ilvl w:val="0"/>
                <w:numId w:val="5"/>
              </w:numPr>
              <w:pBdr>
                <w:top w:val="nil"/>
                <w:left w:val="nil"/>
                <w:bottom w:val="nil"/>
                <w:right w:val="nil"/>
                <w:between w:val="nil"/>
              </w:pBdr>
              <w:spacing w:line="240" w:lineRule="auto"/>
              <w:ind w:left="0" w:firstLine="0"/>
            </w:pPr>
            <w:r w:rsidRPr="009D4B60">
              <w:t xml:space="preserve"> </w:t>
            </w:r>
            <w:r w:rsidRPr="0079422A">
              <w:rPr>
                <w:u w:val="single"/>
              </w:rPr>
              <w:t>Student Action</w:t>
            </w:r>
            <w:r w:rsidRPr="009D4B60">
              <w:t>:</w:t>
            </w:r>
          </w:p>
          <w:p w14:paraId="632DA4C2" w14:textId="3FBF20E7" w:rsidR="009D5E03" w:rsidRPr="009D4B60" w:rsidRDefault="000F66BD" w:rsidP="0079422A">
            <w:pPr>
              <w:widowControl w:val="0"/>
              <w:pBdr>
                <w:top w:val="nil"/>
                <w:left w:val="nil"/>
                <w:bottom w:val="nil"/>
                <w:right w:val="nil"/>
                <w:between w:val="nil"/>
              </w:pBdr>
              <w:spacing w:line="240" w:lineRule="auto"/>
            </w:pPr>
            <w:r w:rsidRPr="009D4B60">
              <w:t xml:space="preserve">What learning experiences support potential </w:t>
            </w:r>
            <w:r w:rsidR="007D2C44" w:rsidRPr="009D4B60">
              <w:t>student-initiated</w:t>
            </w:r>
            <w:r w:rsidRPr="009D4B60">
              <w:t xml:space="preserve"> action?</w:t>
            </w:r>
          </w:p>
        </w:tc>
      </w:tr>
      <w:tr w:rsidR="009D5E03" w:rsidRPr="009D4B60" w14:paraId="16DEB4AB" w14:textId="77777777" w:rsidTr="7E580170">
        <w:trPr>
          <w:trHeight w:val="123"/>
        </w:trPr>
        <w:tc>
          <w:tcPr>
            <w:tcW w:w="4515" w:type="dxa"/>
            <w:shd w:val="clear" w:color="auto" w:fill="auto"/>
            <w:tcMar>
              <w:top w:w="100" w:type="dxa"/>
              <w:left w:w="100" w:type="dxa"/>
              <w:bottom w:w="100" w:type="dxa"/>
              <w:right w:w="100" w:type="dxa"/>
            </w:tcMar>
          </w:tcPr>
          <w:p w14:paraId="0BA6207F" w14:textId="74C35652" w:rsidR="00856C2E" w:rsidRPr="002E70E1" w:rsidRDefault="00856C2E" w:rsidP="00856C2E">
            <w:pPr>
              <w:shd w:val="clear" w:color="auto" w:fill="FFFFFF"/>
              <w:spacing w:line="240" w:lineRule="auto"/>
              <w:rPr>
                <w:rFonts w:eastAsia="Times New Roman"/>
                <w:lang w:val="en-US"/>
              </w:rPr>
            </w:pPr>
            <w:r w:rsidRPr="002E70E1">
              <w:rPr>
                <w:rFonts w:eastAsia="Times New Roman"/>
                <w:lang w:val="en-US"/>
              </w:rPr>
              <w:t>Art:</w:t>
            </w:r>
          </w:p>
          <w:p w14:paraId="04D38D17" w14:textId="77777777" w:rsidR="00856C2E" w:rsidRPr="002E70E1" w:rsidRDefault="00856C2E" w:rsidP="00856C2E">
            <w:pPr>
              <w:shd w:val="clear" w:color="auto" w:fill="FFFFFF"/>
              <w:spacing w:line="240" w:lineRule="auto"/>
              <w:rPr>
                <w:rFonts w:eastAsia="Times New Roman"/>
                <w:lang w:val="en-US"/>
              </w:rPr>
            </w:pPr>
          </w:p>
          <w:p w14:paraId="7F396E0B" w14:textId="2BDABFB1" w:rsidR="00856C2E" w:rsidRPr="002E70E1" w:rsidRDefault="00856C2E" w:rsidP="00856C2E">
            <w:pPr>
              <w:shd w:val="clear" w:color="auto" w:fill="FFFFFF"/>
              <w:spacing w:line="240" w:lineRule="auto"/>
              <w:rPr>
                <w:rFonts w:eastAsia="Times New Roman"/>
                <w:lang w:val="en-US"/>
              </w:rPr>
            </w:pPr>
            <w:r w:rsidRPr="002E70E1">
              <w:rPr>
                <w:rFonts w:eastAsia="Times New Roman"/>
                <w:lang w:val="en-US"/>
              </w:rPr>
              <w:t>• Art gallery.</w:t>
            </w:r>
          </w:p>
          <w:p w14:paraId="593F87E4" w14:textId="45702975" w:rsidR="00856C2E" w:rsidRPr="002E70E1" w:rsidRDefault="00856C2E" w:rsidP="00856C2E">
            <w:pPr>
              <w:shd w:val="clear" w:color="auto" w:fill="FFFFFF"/>
              <w:spacing w:line="240" w:lineRule="auto"/>
              <w:rPr>
                <w:rFonts w:eastAsia="Times New Roman"/>
                <w:lang w:val="en-US"/>
              </w:rPr>
            </w:pPr>
            <w:r w:rsidRPr="002E70E1">
              <w:rPr>
                <w:rFonts w:eastAsia="Times New Roman"/>
                <w:lang w:val="en-US"/>
              </w:rPr>
              <w:t>• Creating a mask inspired by Colombian cultural elements.</w:t>
            </w:r>
          </w:p>
          <w:p w14:paraId="2B9ABF8C" w14:textId="7559ACFA" w:rsidR="00856C2E" w:rsidRPr="002E70E1" w:rsidRDefault="00856C2E" w:rsidP="00856C2E">
            <w:pPr>
              <w:shd w:val="clear" w:color="auto" w:fill="FFFFFF"/>
              <w:spacing w:line="240" w:lineRule="auto"/>
              <w:rPr>
                <w:rFonts w:eastAsia="Times New Roman"/>
                <w:lang w:val="en-US"/>
              </w:rPr>
            </w:pPr>
          </w:p>
          <w:p w14:paraId="0C4DE11E" w14:textId="24F3D277" w:rsidR="00856C2E" w:rsidRPr="002E70E1" w:rsidRDefault="00856C2E" w:rsidP="00856C2E">
            <w:pPr>
              <w:shd w:val="clear" w:color="auto" w:fill="FFFFFF"/>
              <w:spacing w:line="240" w:lineRule="auto"/>
              <w:rPr>
                <w:rFonts w:eastAsia="Times New Roman"/>
                <w:lang w:val="en-US"/>
              </w:rPr>
            </w:pPr>
            <w:r w:rsidRPr="002E70E1">
              <w:rPr>
                <w:rFonts w:eastAsia="Times New Roman"/>
                <w:lang w:val="en-US"/>
              </w:rPr>
              <w:t>PE:</w:t>
            </w:r>
          </w:p>
          <w:p w14:paraId="38DDF2B4" w14:textId="77777777" w:rsidR="00856C2E" w:rsidRPr="002E70E1" w:rsidRDefault="00856C2E" w:rsidP="00856C2E">
            <w:pPr>
              <w:shd w:val="clear" w:color="auto" w:fill="FFFFFF"/>
              <w:spacing w:line="240" w:lineRule="auto"/>
              <w:rPr>
                <w:rFonts w:eastAsia="Times New Roman"/>
                <w:lang w:val="en-US"/>
              </w:rPr>
            </w:pPr>
          </w:p>
          <w:p w14:paraId="78BD1C13" w14:textId="34AA4AB0" w:rsidR="00856C2E" w:rsidRPr="002E70E1" w:rsidRDefault="00856C2E" w:rsidP="00E80359">
            <w:pPr>
              <w:shd w:val="clear" w:color="auto" w:fill="FFFFFF"/>
              <w:spacing w:line="240" w:lineRule="auto"/>
              <w:jc w:val="both"/>
              <w:rPr>
                <w:rFonts w:eastAsia="Times New Roman"/>
                <w:lang w:val="en-US"/>
              </w:rPr>
            </w:pPr>
            <w:r w:rsidRPr="002E70E1">
              <w:rPr>
                <w:rFonts w:eastAsia="Times New Roman"/>
                <w:lang w:val="en-US"/>
              </w:rPr>
              <w:t>•Scavenger Hunt Activity to develop</w:t>
            </w:r>
            <w:r w:rsidR="00E80359" w:rsidRPr="002E70E1">
              <w:rPr>
                <w:rFonts w:eastAsia="Times New Roman"/>
                <w:lang w:val="en-US"/>
              </w:rPr>
              <w:t xml:space="preserve"> research questions and answer</w:t>
            </w:r>
            <w:r w:rsidR="00252435">
              <w:rPr>
                <w:rFonts w:eastAsia="Times New Roman"/>
                <w:lang w:val="en-US"/>
              </w:rPr>
              <w:t>s</w:t>
            </w:r>
            <w:r w:rsidR="00E80359" w:rsidRPr="002E70E1">
              <w:rPr>
                <w:rFonts w:eastAsia="Times New Roman"/>
                <w:lang w:val="en-US"/>
              </w:rPr>
              <w:t xml:space="preserve"> base</w:t>
            </w:r>
            <w:r w:rsidR="00252435">
              <w:rPr>
                <w:rFonts w:eastAsia="Times New Roman"/>
                <w:lang w:val="en-US"/>
              </w:rPr>
              <w:t>d</w:t>
            </w:r>
            <w:r w:rsidR="00E80359" w:rsidRPr="002E70E1">
              <w:rPr>
                <w:rFonts w:eastAsia="Times New Roman"/>
                <w:lang w:val="en-US"/>
              </w:rPr>
              <w:t xml:space="preserve"> on the studied unit.</w:t>
            </w:r>
          </w:p>
          <w:p w14:paraId="7DF4E37C" w14:textId="0F3CA788" w:rsidR="009D5E03" w:rsidRPr="004350EE" w:rsidRDefault="009D5E03" w:rsidP="00856C2E">
            <w:pPr>
              <w:widowControl w:val="0"/>
              <w:pBdr>
                <w:top w:val="nil"/>
                <w:left w:val="nil"/>
                <w:bottom w:val="nil"/>
                <w:right w:val="nil"/>
                <w:between w:val="nil"/>
              </w:pBdr>
              <w:spacing w:line="240" w:lineRule="auto"/>
            </w:pPr>
          </w:p>
        </w:tc>
        <w:tc>
          <w:tcPr>
            <w:tcW w:w="4125" w:type="dxa"/>
            <w:shd w:val="clear" w:color="auto" w:fill="auto"/>
            <w:tcMar>
              <w:top w:w="100" w:type="dxa"/>
              <w:left w:w="100" w:type="dxa"/>
              <w:bottom w:w="100" w:type="dxa"/>
              <w:right w:w="100" w:type="dxa"/>
            </w:tcMar>
          </w:tcPr>
          <w:p w14:paraId="44FB30F8" w14:textId="0606783C" w:rsidR="009D5E03" w:rsidRPr="009D4B60" w:rsidRDefault="7E580170" w:rsidP="7E580170">
            <w:pPr>
              <w:widowControl w:val="0"/>
              <w:pBdr>
                <w:top w:val="nil"/>
                <w:left w:val="nil"/>
                <w:bottom w:val="nil"/>
                <w:right w:val="nil"/>
                <w:between w:val="nil"/>
              </w:pBdr>
              <w:shd w:val="clear" w:color="auto" w:fill="FFFFFF" w:themeFill="background1"/>
              <w:spacing w:line="240" w:lineRule="auto"/>
              <w:rPr>
                <w:rFonts w:eastAsia="Times New Roman"/>
                <w:lang w:val="en-US"/>
              </w:rPr>
            </w:pPr>
            <w:r w:rsidRPr="7E580170">
              <w:rPr>
                <w:rFonts w:eastAsia="Times New Roman"/>
                <w:lang w:val="en-US"/>
              </w:rPr>
              <w:t>The Cultural Art Gallery will be displayed outside the hall for all to see and learn about.</w:t>
            </w:r>
          </w:p>
        </w:tc>
        <w:tc>
          <w:tcPr>
            <w:tcW w:w="5840" w:type="dxa"/>
            <w:shd w:val="clear" w:color="auto" w:fill="auto"/>
            <w:tcMar>
              <w:top w:w="100" w:type="dxa"/>
              <w:left w:w="100" w:type="dxa"/>
              <w:bottom w:w="100" w:type="dxa"/>
              <w:right w:w="100" w:type="dxa"/>
            </w:tcMar>
          </w:tcPr>
          <w:p w14:paraId="0629D368" w14:textId="1C623FFE" w:rsidR="003113B3" w:rsidRDefault="1549C4B0" w:rsidP="0E95660E">
            <w:pPr>
              <w:widowControl w:val="0"/>
              <w:pBdr>
                <w:top w:val="nil"/>
                <w:left w:val="nil"/>
                <w:bottom w:val="nil"/>
                <w:right w:val="nil"/>
                <w:between w:val="nil"/>
              </w:pBdr>
              <w:spacing w:line="240" w:lineRule="auto"/>
              <w:jc w:val="both"/>
            </w:pPr>
            <w:r>
              <w:t xml:space="preserve">1. </w:t>
            </w:r>
            <w:r w:rsidR="65D4F67A">
              <w:t>S</w:t>
            </w:r>
            <w:r w:rsidR="7D65B7E0">
              <w:t xml:space="preserve">s </w:t>
            </w:r>
            <w:r w:rsidR="5A4D2EEF">
              <w:t>could</w:t>
            </w:r>
            <w:r w:rsidR="3C3929D8">
              <w:t xml:space="preserve"> get</w:t>
            </w:r>
            <w:r w:rsidR="7D65B7E0">
              <w:t xml:space="preserve"> home </w:t>
            </w:r>
            <w:r w:rsidR="0FBF7461">
              <w:t>and research</w:t>
            </w:r>
            <w:r w:rsidR="7D65B7E0">
              <w:t xml:space="preserve"> more about </w:t>
            </w:r>
            <w:r w:rsidR="45414C9B">
              <w:t>the</w:t>
            </w:r>
            <w:r w:rsidR="479D9DE5">
              <w:t xml:space="preserve"> cultural elements studied in class. </w:t>
            </w:r>
          </w:p>
          <w:p w14:paraId="7EBAEA7D" w14:textId="252097A0" w:rsidR="0E95660E" w:rsidRDefault="0E95660E" w:rsidP="0E95660E">
            <w:pPr>
              <w:widowControl w:val="0"/>
              <w:spacing w:line="240" w:lineRule="auto"/>
            </w:pPr>
          </w:p>
          <w:p w14:paraId="3AE9E8DF" w14:textId="5224B21D" w:rsidR="53256570" w:rsidRDefault="53256570" w:rsidP="0E95660E">
            <w:pPr>
              <w:widowControl w:val="0"/>
              <w:spacing w:line="240" w:lineRule="auto"/>
              <w:jc w:val="both"/>
            </w:pPr>
            <w:r>
              <w:t>2. Ss</w:t>
            </w:r>
            <w:r w:rsidR="283A3128">
              <w:t xml:space="preserve"> will able to lead a conference with their parents in which they discussed everything they had learned in class.</w:t>
            </w:r>
          </w:p>
          <w:p w14:paraId="4193CF91" w14:textId="114C5E94" w:rsidR="0E95660E" w:rsidRDefault="0E95660E" w:rsidP="0E95660E">
            <w:pPr>
              <w:widowControl w:val="0"/>
              <w:spacing w:line="240" w:lineRule="auto"/>
            </w:pPr>
          </w:p>
          <w:p w14:paraId="4132374E" w14:textId="1AA7A369" w:rsidR="283A3128" w:rsidRDefault="283A3128" w:rsidP="0E95660E">
            <w:pPr>
              <w:widowControl w:val="0"/>
              <w:spacing w:line="240" w:lineRule="auto"/>
              <w:jc w:val="both"/>
            </w:pPr>
            <w:r>
              <w:t xml:space="preserve">3. </w:t>
            </w:r>
            <w:r w:rsidR="44F5A162">
              <w:t xml:space="preserve">Ss will </w:t>
            </w:r>
            <w:r w:rsidR="0F289D85">
              <w:t>be curious in cultural awareness</w:t>
            </w:r>
            <w:r w:rsidR="4AA15411">
              <w:t xml:space="preserve"> and will </w:t>
            </w:r>
            <w:r w:rsidR="141806FB">
              <w:t>be more interested in watching t</w:t>
            </w:r>
            <w:r w:rsidR="5014EFA9">
              <w:t xml:space="preserve">he </w:t>
            </w:r>
            <w:r w:rsidR="442713CB">
              <w:t xml:space="preserve">movie </w:t>
            </w:r>
            <w:r w:rsidR="5014EFA9">
              <w:t>“Encanto”</w:t>
            </w:r>
            <w:r w:rsidR="6CE5BE2A">
              <w:t xml:space="preserve"> and connect the cultural elements in the film.</w:t>
            </w:r>
          </w:p>
          <w:p w14:paraId="6A9A4026" w14:textId="5F2AC415" w:rsidR="0E95660E" w:rsidRDefault="0E95660E" w:rsidP="0E95660E">
            <w:pPr>
              <w:widowControl w:val="0"/>
              <w:spacing w:line="240" w:lineRule="auto"/>
            </w:pPr>
          </w:p>
          <w:p w14:paraId="35651BF6" w14:textId="6D28FF49" w:rsidR="0E95660E" w:rsidRDefault="0E95660E" w:rsidP="0E95660E">
            <w:pPr>
              <w:widowControl w:val="0"/>
              <w:spacing w:line="240" w:lineRule="auto"/>
            </w:pPr>
          </w:p>
          <w:p w14:paraId="1DA6542E" w14:textId="2DBB5147" w:rsidR="003113B3" w:rsidRPr="009D4B60" w:rsidRDefault="003113B3" w:rsidP="0079422A">
            <w:pPr>
              <w:widowControl w:val="0"/>
              <w:pBdr>
                <w:top w:val="nil"/>
                <w:left w:val="nil"/>
                <w:bottom w:val="nil"/>
                <w:right w:val="nil"/>
                <w:between w:val="nil"/>
              </w:pBdr>
              <w:spacing w:line="240" w:lineRule="auto"/>
            </w:pPr>
          </w:p>
        </w:tc>
      </w:tr>
      <w:tr w:rsidR="009D5E03" w:rsidRPr="009D4B60" w14:paraId="6AC85FE5" w14:textId="77777777" w:rsidTr="7E580170">
        <w:trPr>
          <w:trHeight w:val="168"/>
        </w:trPr>
        <w:tc>
          <w:tcPr>
            <w:tcW w:w="8640" w:type="dxa"/>
            <w:gridSpan w:val="2"/>
            <w:shd w:val="clear" w:color="auto" w:fill="FFD966"/>
            <w:tcMar>
              <w:top w:w="100" w:type="dxa"/>
              <w:left w:w="100" w:type="dxa"/>
              <w:bottom w:w="100" w:type="dxa"/>
              <w:right w:w="100" w:type="dxa"/>
            </w:tcMar>
          </w:tcPr>
          <w:p w14:paraId="76EC88F2" w14:textId="77777777" w:rsidR="009D5E03" w:rsidRPr="00C11E56" w:rsidRDefault="000F66BD" w:rsidP="0079422A">
            <w:pPr>
              <w:widowControl w:val="0"/>
              <w:numPr>
                <w:ilvl w:val="0"/>
                <w:numId w:val="5"/>
              </w:numPr>
              <w:pBdr>
                <w:top w:val="nil"/>
                <w:left w:val="nil"/>
                <w:bottom w:val="nil"/>
                <w:right w:val="nil"/>
                <w:between w:val="nil"/>
              </w:pBdr>
              <w:spacing w:line="240" w:lineRule="auto"/>
              <w:ind w:left="0" w:firstLine="0"/>
            </w:pPr>
            <w:r w:rsidRPr="004350EE">
              <w:t xml:space="preserve"> </w:t>
            </w:r>
            <w:r w:rsidRPr="004350EE">
              <w:rPr>
                <w:u w:val="single"/>
              </w:rPr>
              <w:t>Student Agency and Play</w:t>
            </w:r>
            <w:r w:rsidRPr="004350EE">
              <w:t>:</w:t>
            </w:r>
          </w:p>
          <w:p w14:paraId="0D021798" w14:textId="427DF49D" w:rsidR="009D5E03" w:rsidRPr="004350EE" w:rsidRDefault="000F66BD" w:rsidP="0079422A">
            <w:pPr>
              <w:widowControl w:val="0"/>
              <w:pBdr>
                <w:top w:val="nil"/>
                <w:left w:val="nil"/>
                <w:bottom w:val="nil"/>
                <w:right w:val="nil"/>
                <w:between w:val="nil"/>
              </w:pBdr>
              <w:spacing w:line="240" w:lineRule="auto"/>
            </w:pPr>
            <w:r>
              <w:t>What learning experiences provide students with voice, choice and ownership? What p</w:t>
            </w:r>
            <w:r w:rsidR="00EF6458">
              <w:t>l</w:t>
            </w:r>
            <w:r>
              <w:t>ay opportunities will be provided by Kindergarten/</w:t>
            </w:r>
            <w:r w:rsidR="007D2C44">
              <w:t>Pre-K</w:t>
            </w:r>
            <w:r>
              <w:t>?</w:t>
            </w:r>
            <w:r w:rsidR="00EF6458" w:rsidRPr="784FD7A6">
              <w:rPr>
                <w:strike/>
              </w:rPr>
              <w:t xml:space="preserve">  </w:t>
            </w:r>
            <w:r w:rsidR="00EF6458">
              <w:t>hands on/STEAM for K-5</w:t>
            </w:r>
            <w:r w:rsidR="0079422A">
              <w:t>?</w:t>
            </w:r>
          </w:p>
        </w:tc>
        <w:tc>
          <w:tcPr>
            <w:tcW w:w="5840" w:type="dxa"/>
            <w:shd w:val="clear" w:color="auto" w:fill="FFD966"/>
            <w:tcMar>
              <w:top w:w="100" w:type="dxa"/>
              <w:left w:w="100" w:type="dxa"/>
              <w:bottom w:w="100" w:type="dxa"/>
              <w:right w:w="100" w:type="dxa"/>
            </w:tcMar>
          </w:tcPr>
          <w:p w14:paraId="55B8D5DA" w14:textId="77777777" w:rsidR="009D5E03" w:rsidRPr="009D4B60" w:rsidRDefault="000F66BD" w:rsidP="0079422A">
            <w:pPr>
              <w:widowControl w:val="0"/>
              <w:numPr>
                <w:ilvl w:val="0"/>
                <w:numId w:val="5"/>
              </w:numPr>
              <w:pBdr>
                <w:top w:val="nil"/>
                <w:left w:val="nil"/>
                <w:bottom w:val="nil"/>
                <w:right w:val="nil"/>
                <w:between w:val="nil"/>
              </w:pBdr>
              <w:spacing w:line="240" w:lineRule="auto"/>
              <w:ind w:left="0" w:firstLine="0"/>
            </w:pPr>
            <w:r w:rsidRPr="009D4B60">
              <w:t xml:space="preserve"> </w:t>
            </w:r>
            <w:r w:rsidRPr="0079422A">
              <w:rPr>
                <w:u w:val="single"/>
              </w:rPr>
              <w:t>Resources</w:t>
            </w:r>
            <w:r w:rsidRPr="009D4B60">
              <w:t>:</w:t>
            </w:r>
          </w:p>
          <w:p w14:paraId="21944629" w14:textId="77777777" w:rsidR="009D5E03" w:rsidRPr="009D4B60" w:rsidRDefault="000F66BD" w:rsidP="0079422A">
            <w:pPr>
              <w:widowControl w:val="0"/>
              <w:pBdr>
                <w:top w:val="nil"/>
                <w:left w:val="nil"/>
                <w:bottom w:val="nil"/>
                <w:right w:val="nil"/>
                <w:between w:val="nil"/>
              </w:pBdr>
              <w:spacing w:line="240" w:lineRule="auto"/>
            </w:pPr>
            <w:r w:rsidRPr="009D4B60">
              <w:t xml:space="preserve">Which resources will you and the students use?  This may include people, places, technologies, learning spaces and physical materials.  </w:t>
            </w:r>
          </w:p>
        </w:tc>
      </w:tr>
      <w:tr w:rsidR="009D5E03" w:rsidRPr="009D4B60" w14:paraId="3041E394" w14:textId="77777777" w:rsidTr="7E580170">
        <w:trPr>
          <w:trHeight w:val="20"/>
        </w:trPr>
        <w:tc>
          <w:tcPr>
            <w:tcW w:w="8640" w:type="dxa"/>
            <w:gridSpan w:val="2"/>
            <w:shd w:val="clear" w:color="auto" w:fill="auto"/>
            <w:tcMar>
              <w:top w:w="100" w:type="dxa"/>
              <w:left w:w="100" w:type="dxa"/>
              <w:bottom w:w="100" w:type="dxa"/>
              <w:right w:w="100" w:type="dxa"/>
            </w:tcMar>
          </w:tcPr>
          <w:p w14:paraId="384BA73E" w14:textId="0C8431D6" w:rsidR="009D5E03" w:rsidRPr="009D4B60" w:rsidRDefault="3AECE351" w:rsidP="0079422A">
            <w:pPr>
              <w:widowControl w:val="0"/>
              <w:pBdr>
                <w:top w:val="nil"/>
                <w:left w:val="nil"/>
                <w:bottom w:val="nil"/>
                <w:right w:val="nil"/>
                <w:between w:val="nil"/>
              </w:pBdr>
              <w:spacing w:line="240" w:lineRule="auto"/>
            </w:pPr>
            <w:r>
              <w:t xml:space="preserve">1. </w:t>
            </w:r>
            <w:r w:rsidR="334D93A4">
              <w:t xml:space="preserve">The </w:t>
            </w:r>
            <w:r w:rsidR="758293C6">
              <w:t>Ss</w:t>
            </w:r>
            <w:r w:rsidR="334D93A4">
              <w:t xml:space="preserve"> will draw a cultural element of his choice.</w:t>
            </w:r>
          </w:p>
          <w:p w14:paraId="7B047F47" w14:textId="18AEB9B5" w:rsidR="0E95660E" w:rsidRDefault="0E95660E" w:rsidP="0E95660E">
            <w:pPr>
              <w:widowControl w:val="0"/>
              <w:spacing w:line="240" w:lineRule="auto"/>
            </w:pPr>
          </w:p>
          <w:p w14:paraId="13A16029" w14:textId="4D1D3C79" w:rsidR="26DC9E3E" w:rsidRDefault="26DC9E3E" w:rsidP="0E95660E">
            <w:pPr>
              <w:widowControl w:val="0"/>
              <w:spacing w:line="240" w:lineRule="auto"/>
            </w:pPr>
            <w:r>
              <w:t>2.</w:t>
            </w:r>
            <w:r w:rsidR="2E110A8B">
              <w:t xml:space="preserve"> </w:t>
            </w:r>
            <w:r w:rsidR="77C0FEEB">
              <w:t>Ss will</w:t>
            </w:r>
            <w:r w:rsidR="1158DE33">
              <w:t xml:space="preserve"> d</w:t>
            </w:r>
            <w:r w:rsidR="77C0FEEB">
              <w:t xml:space="preserve">isplay various cultural symbols and </w:t>
            </w:r>
            <w:r w:rsidR="580F6E1E">
              <w:t>will write about t</w:t>
            </w:r>
            <w:r w:rsidR="77C0FEEB">
              <w:t>heir significance.</w:t>
            </w:r>
          </w:p>
          <w:p w14:paraId="3BB59F9D" w14:textId="2B4623DC" w:rsidR="0E95660E" w:rsidRDefault="0E95660E" w:rsidP="0E95660E">
            <w:pPr>
              <w:widowControl w:val="0"/>
              <w:spacing w:line="240" w:lineRule="auto"/>
            </w:pPr>
          </w:p>
          <w:p w14:paraId="3686B2B1" w14:textId="2C65BFF3" w:rsidR="26DC9E3E" w:rsidRDefault="26DC9E3E" w:rsidP="0E95660E">
            <w:pPr>
              <w:widowControl w:val="0"/>
              <w:spacing w:line="240" w:lineRule="auto"/>
              <w:jc w:val="both"/>
            </w:pPr>
            <w:r>
              <w:t>3.</w:t>
            </w:r>
            <w:r w:rsidR="309A7E4D">
              <w:t xml:space="preserve"> </w:t>
            </w:r>
            <w:r w:rsidR="0E456FCC">
              <w:t>Ss will create a WebQuest about aspects of Colombian culture, such as food, clothing, and music, and describe how these reflect the country's traditions.</w:t>
            </w:r>
          </w:p>
          <w:p w14:paraId="6681DDF0" w14:textId="16400469" w:rsidR="0E95660E" w:rsidRDefault="0E95660E" w:rsidP="0E95660E">
            <w:pPr>
              <w:widowControl w:val="0"/>
              <w:spacing w:line="240" w:lineRule="auto"/>
            </w:pPr>
          </w:p>
          <w:p w14:paraId="687B6C6C" w14:textId="6E60D78F" w:rsidR="0E95660E" w:rsidRDefault="0E95660E" w:rsidP="0E95660E">
            <w:pPr>
              <w:widowControl w:val="0"/>
              <w:spacing w:line="240" w:lineRule="auto"/>
            </w:pPr>
          </w:p>
          <w:p w14:paraId="34B3F2EB" w14:textId="07120E75" w:rsidR="009D5E03" w:rsidRPr="009D4B60" w:rsidRDefault="009D5E03" w:rsidP="784FD7A6">
            <w:pPr>
              <w:widowControl w:val="0"/>
              <w:pBdr>
                <w:top w:val="nil"/>
                <w:left w:val="nil"/>
                <w:bottom w:val="nil"/>
                <w:right w:val="nil"/>
                <w:between w:val="nil"/>
              </w:pBdr>
              <w:spacing w:line="240" w:lineRule="auto"/>
            </w:pPr>
          </w:p>
        </w:tc>
        <w:tc>
          <w:tcPr>
            <w:tcW w:w="5840" w:type="dxa"/>
            <w:shd w:val="clear" w:color="auto" w:fill="auto"/>
            <w:tcMar>
              <w:top w:w="100" w:type="dxa"/>
              <w:left w:w="100" w:type="dxa"/>
              <w:bottom w:w="100" w:type="dxa"/>
              <w:right w:w="100" w:type="dxa"/>
            </w:tcMar>
          </w:tcPr>
          <w:p w14:paraId="312FAB07" w14:textId="40C01994" w:rsidR="009610F1" w:rsidRDefault="009610F1" w:rsidP="0028558D">
            <w:pPr>
              <w:widowControl w:val="0"/>
              <w:pBdr>
                <w:top w:val="nil"/>
                <w:left w:val="nil"/>
                <w:bottom w:val="nil"/>
                <w:right w:val="nil"/>
                <w:between w:val="nil"/>
              </w:pBdr>
              <w:spacing w:line="240" w:lineRule="auto"/>
              <w:jc w:val="both"/>
            </w:pPr>
            <w:r w:rsidRPr="009610F1">
              <w:t>Images, videos, songs, readings, and texts about Colombia Culture, food, music, and traditions.</w:t>
            </w:r>
          </w:p>
          <w:p w14:paraId="24A21377" w14:textId="77777777" w:rsidR="0028558D" w:rsidRPr="009610F1" w:rsidRDefault="0028558D" w:rsidP="0028558D">
            <w:pPr>
              <w:widowControl w:val="0"/>
              <w:pBdr>
                <w:top w:val="nil"/>
                <w:left w:val="nil"/>
                <w:bottom w:val="nil"/>
                <w:right w:val="nil"/>
                <w:between w:val="nil"/>
              </w:pBdr>
              <w:spacing w:line="240" w:lineRule="auto"/>
              <w:jc w:val="both"/>
            </w:pPr>
          </w:p>
          <w:p w14:paraId="0CC0F6B3" w14:textId="77777777" w:rsidR="009610F1" w:rsidRPr="009610F1" w:rsidRDefault="009610F1" w:rsidP="0028558D">
            <w:pPr>
              <w:widowControl w:val="0"/>
              <w:pBdr>
                <w:top w:val="nil"/>
                <w:left w:val="nil"/>
                <w:bottom w:val="nil"/>
                <w:right w:val="nil"/>
                <w:between w:val="nil"/>
              </w:pBdr>
              <w:spacing w:line="240" w:lineRule="auto"/>
              <w:jc w:val="both"/>
            </w:pPr>
            <w:r w:rsidRPr="009610F1">
              <w:t>Library books about Colombia, cultural websites, video clips and YouTube videos.</w:t>
            </w:r>
          </w:p>
          <w:p w14:paraId="61C4EB9F" w14:textId="1951FAEA" w:rsidR="009610F1" w:rsidRDefault="009610F1" w:rsidP="0028558D">
            <w:pPr>
              <w:widowControl w:val="0"/>
              <w:pBdr>
                <w:top w:val="nil"/>
                <w:left w:val="nil"/>
                <w:bottom w:val="nil"/>
                <w:right w:val="nil"/>
                <w:between w:val="nil"/>
              </w:pBdr>
              <w:spacing w:line="240" w:lineRule="auto"/>
              <w:jc w:val="both"/>
            </w:pPr>
            <w:r w:rsidRPr="009610F1">
              <w:t>T will display pictures, maps, and other information about the country.</w:t>
            </w:r>
          </w:p>
          <w:p w14:paraId="7913A9F6" w14:textId="77777777" w:rsidR="0028558D" w:rsidRPr="009610F1" w:rsidRDefault="0028558D" w:rsidP="0028558D">
            <w:pPr>
              <w:widowControl w:val="0"/>
              <w:pBdr>
                <w:top w:val="nil"/>
                <w:left w:val="nil"/>
                <w:bottom w:val="nil"/>
                <w:right w:val="nil"/>
                <w:between w:val="nil"/>
              </w:pBdr>
              <w:spacing w:line="240" w:lineRule="auto"/>
              <w:jc w:val="both"/>
            </w:pPr>
          </w:p>
          <w:p w14:paraId="5A900E3F" w14:textId="77777777" w:rsidR="009610F1" w:rsidRPr="009610F1" w:rsidRDefault="009610F1" w:rsidP="0028558D">
            <w:pPr>
              <w:widowControl w:val="0"/>
              <w:pBdr>
                <w:top w:val="nil"/>
                <w:left w:val="nil"/>
                <w:bottom w:val="nil"/>
                <w:right w:val="nil"/>
                <w:between w:val="nil"/>
              </w:pBdr>
              <w:spacing w:line="240" w:lineRule="auto"/>
              <w:jc w:val="both"/>
            </w:pPr>
            <w:r w:rsidRPr="009610F1">
              <w:t>Multi-cultural websites</w:t>
            </w:r>
          </w:p>
          <w:p w14:paraId="7D34F5C7" w14:textId="637F7EC5" w:rsidR="0031538D" w:rsidRPr="009610F1" w:rsidRDefault="009610F1" w:rsidP="0028558D">
            <w:pPr>
              <w:widowControl w:val="0"/>
              <w:pBdr>
                <w:top w:val="nil"/>
                <w:left w:val="nil"/>
                <w:bottom w:val="nil"/>
                <w:right w:val="nil"/>
                <w:between w:val="nil"/>
              </w:pBdr>
              <w:spacing w:line="240" w:lineRule="auto"/>
              <w:jc w:val="both"/>
            </w:pPr>
            <w:r w:rsidRPr="009610F1">
              <w:t>Students will have access to a print-rich environment, interactive displays, and audio-visual materials.</w:t>
            </w:r>
          </w:p>
        </w:tc>
      </w:tr>
      <w:tr w:rsidR="009D5E03" w:rsidRPr="009D4B60" w14:paraId="5E173DA2" w14:textId="77777777" w:rsidTr="7E580170">
        <w:trPr>
          <w:trHeight w:val="20"/>
        </w:trPr>
        <w:tc>
          <w:tcPr>
            <w:tcW w:w="14480" w:type="dxa"/>
            <w:gridSpan w:val="3"/>
            <w:shd w:val="clear" w:color="auto" w:fill="00FFFF"/>
            <w:tcMar>
              <w:top w:w="100" w:type="dxa"/>
              <w:left w:w="100" w:type="dxa"/>
              <w:bottom w:w="100" w:type="dxa"/>
              <w:right w:w="100" w:type="dxa"/>
            </w:tcMar>
          </w:tcPr>
          <w:p w14:paraId="50D600F2" w14:textId="6C80AB11" w:rsidR="009D5E03" w:rsidRPr="009D4B60" w:rsidRDefault="000F66BD" w:rsidP="0079422A">
            <w:pPr>
              <w:widowControl w:val="0"/>
              <w:pBdr>
                <w:top w:val="nil"/>
                <w:left w:val="nil"/>
                <w:bottom w:val="nil"/>
                <w:right w:val="nil"/>
                <w:between w:val="nil"/>
              </w:pBdr>
              <w:spacing w:line="240" w:lineRule="auto"/>
              <w:rPr>
                <w:b/>
              </w:rPr>
            </w:pPr>
            <w:r w:rsidRPr="009D4B60">
              <w:rPr>
                <w:b/>
              </w:rPr>
              <w:t xml:space="preserve">Section 5:  </w:t>
            </w:r>
            <w:r w:rsidRPr="00704AF5">
              <w:rPr>
                <w:b/>
              </w:rPr>
              <w:t>Reflection</w:t>
            </w:r>
            <w:r w:rsidR="009D4B60" w:rsidRPr="00704AF5">
              <w:rPr>
                <w:b/>
              </w:rPr>
              <w:t xml:space="preserve"> </w:t>
            </w:r>
            <w:r w:rsidR="009D4B60" w:rsidRPr="00704AF5">
              <w:t>(Write the year, change</w:t>
            </w:r>
            <w:r w:rsidR="004350EE">
              <w:t xml:space="preserve"> font</w:t>
            </w:r>
            <w:r w:rsidR="009D4B60" w:rsidRPr="00704AF5">
              <w:t xml:space="preserve"> color for each year)</w:t>
            </w:r>
          </w:p>
        </w:tc>
      </w:tr>
      <w:tr w:rsidR="009D5E03" w:rsidRPr="009D4B60" w14:paraId="1862F643" w14:textId="77777777" w:rsidTr="7E580170">
        <w:trPr>
          <w:trHeight w:val="20"/>
        </w:trPr>
        <w:tc>
          <w:tcPr>
            <w:tcW w:w="14480" w:type="dxa"/>
            <w:gridSpan w:val="3"/>
            <w:shd w:val="clear" w:color="auto" w:fill="FFD966"/>
            <w:tcMar>
              <w:top w:w="100" w:type="dxa"/>
              <w:left w:w="100" w:type="dxa"/>
              <w:bottom w:w="100" w:type="dxa"/>
              <w:right w:w="100" w:type="dxa"/>
            </w:tcMar>
          </w:tcPr>
          <w:p w14:paraId="41C79E57" w14:textId="6497747E" w:rsidR="000F66BD" w:rsidRPr="009D4B60" w:rsidRDefault="000F66BD" w:rsidP="0079422A">
            <w:pPr>
              <w:widowControl w:val="0"/>
              <w:numPr>
                <w:ilvl w:val="0"/>
                <w:numId w:val="6"/>
              </w:numPr>
              <w:pBdr>
                <w:top w:val="nil"/>
                <w:left w:val="nil"/>
                <w:bottom w:val="nil"/>
                <w:right w:val="nil"/>
                <w:between w:val="nil"/>
              </w:pBdr>
              <w:spacing w:line="240" w:lineRule="auto"/>
              <w:ind w:left="0" w:firstLine="0"/>
            </w:pPr>
            <w:r w:rsidRPr="009D4B60">
              <w:t xml:space="preserve"> Reflect on learning experiences</w:t>
            </w:r>
            <w:r w:rsidR="00124355">
              <w:t>:</w:t>
            </w:r>
            <w:r w:rsidRPr="009D4B60">
              <w:t xml:space="preserve"> </w:t>
            </w:r>
          </w:p>
        </w:tc>
      </w:tr>
      <w:tr w:rsidR="0079422A" w:rsidRPr="009D4B60" w14:paraId="69FBF11C" w14:textId="77777777" w:rsidTr="7E580170">
        <w:trPr>
          <w:trHeight w:val="20"/>
        </w:trPr>
        <w:tc>
          <w:tcPr>
            <w:tcW w:w="14480" w:type="dxa"/>
            <w:gridSpan w:val="3"/>
            <w:shd w:val="clear" w:color="auto" w:fill="FFFFFF" w:themeFill="background1"/>
            <w:tcMar>
              <w:top w:w="100" w:type="dxa"/>
              <w:left w:w="100" w:type="dxa"/>
              <w:bottom w:w="100" w:type="dxa"/>
              <w:right w:w="100" w:type="dxa"/>
            </w:tcMar>
          </w:tcPr>
          <w:p w14:paraId="612CF7F7" w14:textId="072320E6" w:rsidR="0079422A" w:rsidRPr="009D4B60" w:rsidRDefault="7E580170" w:rsidP="0079422A">
            <w:pPr>
              <w:widowControl w:val="0"/>
              <w:pBdr>
                <w:top w:val="nil"/>
                <w:left w:val="nil"/>
                <w:bottom w:val="nil"/>
                <w:right w:val="nil"/>
                <w:between w:val="nil"/>
              </w:pBdr>
              <w:spacing w:line="240" w:lineRule="auto"/>
            </w:pPr>
            <w:r>
              <w:lastRenderedPageBreak/>
              <w:t>The cultural gallery provided a relevant and interesting context, as students easily connected with the content and approached to observe and comment on the images on their own initiative.</w:t>
            </w:r>
          </w:p>
          <w:p w14:paraId="26A02D70" w14:textId="6DDCA345" w:rsidR="0079422A" w:rsidRPr="009D4B60" w:rsidRDefault="7E580170" w:rsidP="7E580170">
            <w:pPr>
              <w:widowControl w:val="0"/>
              <w:pBdr>
                <w:top w:val="nil"/>
                <w:left w:val="nil"/>
                <w:bottom w:val="nil"/>
                <w:right w:val="nil"/>
                <w:between w:val="nil"/>
              </w:pBdr>
              <w:spacing w:line="240" w:lineRule="auto"/>
            </w:pPr>
            <w:r>
              <w:t>The teacher acts more like a student, asking open-ended questions to pique the students' interest and attention. At the same time, the activity encouraged students to connect with previous ideas, knowledge, and experiences, because some students had seen the film, or at least the early stages of it; as a result, their curiosity was piqued.</w:t>
            </w:r>
          </w:p>
        </w:tc>
      </w:tr>
      <w:tr w:rsidR="009D5E03" w:rsidRPr="009D4B60" w14:paraId="423B5AEF" w14:textId="77777777" w:rsidTr="7E580170">
        <w:trPr>
          <w:trHeight w:val="420"/>
        </w:trPr>
        <w:tc>
          <w:tcPr>
            <w:tcW w:w="8640" w:type="dxa"/>
            <w:gridSpan w:val="2"/>
            <w:shd w:val="clear" w:color="auto" w:fill="FFD966"/>
            <w:tcMar>
              <w:top w:w="100" w:type="dxa"/>
              <w:left w:w="100" w:type="dxa"/>
              <w:bottom w:w="100" w:type="dxa"/>
              <w:right w:w="100" w:type="dxa"/>
            </w:tcMar>
          </w:tcPr>
          <w:p w14:paraId="70AD0B40" w14:textId="77777777" w:rsidR="009D5E03" w:rsidRPr="009D4B60" w:rsidRDefault="000F66BD" w:rsidP="0079422A">
            <w:pPr>
              <w:widowControl w:val="0"/>
              <w:numPr>
                <w:ilvl w:val="0"/>
                <w:numId w:val="6"/>
              </w:numPr>
              <w:pBdr>
                <w:top w:val="nil"/>
                <w:left w:val="nil"/>
                <w:bottom w:val="nil"/>
                <w:right w:val="nil"/>
                <w:between w:val="nil"/>
              </w:pBdr>
              <w:spacing w:line="240" w:lineRule="auto"/>
              <w:ind w:left="0" w:firstLine="0"/>
            </w:pPr>
            <w:r w:rsidRPr="009D4B60">
              <w:t xml:space="preserve"> How were the tasks differentiated to meet different learning styles?</w:t>
            </w:r>
          </w:p>
        </w:tc>
        <w:tc>
          <w:tcPr>
            <w:tcW w:w="5840" w:type="dxa"/>
            <w:shd w:val="clear" w:color="auto" w:fill="FFD966"/>
            <w:tcMar>
              <w:top w:w="100" w:type="dxa"/>
              <w:left w:w="100" w:type="dxa"/>
              <w:bottom w:w="100" w:type="dxa"/>
              <w:right w:w="100" w:type="dxa"/>
            </w:tcMar>
          </w:tcPr>
          <w:p w14:paraId="231A42B2" w14:textId="77777777" w:rsidR="009D5E03" w:rsidRPr="009D4B60" w:rsidRDefault="000F66BD" w:rsidP="0079422A">
            <w:pPr>
              <w:widowControl w:val="0"/>
              <w:numPr>
                <w:ilvl w:val="0"/>
                <w:numId w:val="6"/>
              </w:numPr>
              <w:pBdr>
                <w:top w:val="nil"/>
                <w:left w:val="nil"/>
                <w:bottom w:val="nil"/>
                <w:right w:val="nil"/>
                <w:between w:val="nil"/>
              </w:pBdr>
              <w:spacing w:line="240" w:lineRule="auto"/>
              <w:ind w:left="0" w:firstLine="0"/>
            </w:pPr>
            <w:r w:rsidRPr="009D4B60">
              <w:t xml:space="preserve"> How did the learning experiences and strategies we used throughout the unit help to develop and show students understanding of the central idea?</w:t>
            </w:r>
          </w:p>
        </w:tc>
      </w:tr>
      <w:tr w:rsidR="009D5E03" w:rsidRPr="009D4B60" w14:paraId="0B4020A7" w14:textId="77777777" w:rsidTr="7E580170">
        <w:trPr>
          <w:trHeight w:val="20"/>
        </w:trPr>
        <w:tc>
          <w:tcPr>
            <w:tcW w:w="8640" w:type="dxa"/>
            <w:gridSpan w:val="2"/>
            <w:shd w:val="clear" w:color="auto" w:fill="auto"/>
            <w:tcMar>
              <w:top w:w="100" w:type="dxa"/>
              <w:left w:w="100" w:type="dxa"/>
              <w:bottom w:w="100" w:type="dxa"/>
              <w:right w:w="100" w:type="dxa"/>
            </w:tcMar>
          </w:tcPr>
          <w:p w14:paraId="6BD9EDB0" w14:textId="2700E768" w:rsidR="009D5E03" w:rsidRPr="009D4B60" w:rsidRDefault="7E580170" w:rsidP="0079422A">
            <w:pPr>
              <w:widowControl w:val="0"/>
              <w:pBdr>
                <w:top w:val="nil"/>
                <w:left w:val="nil"/>
                <w:bottom w:val="nil"/>
                <w:right w:val="nil"/>
                <w:between w:val="nil"/>
              </w:pBdr>
              <w:spacing w:line="240" w:lineRule="auto"/>
            </w:pPr>
            <w:r>
              <w:t xml:space="preserve">Students were divided into small groups based on their skill level to facilitate the tasks and to help each other. There was also an appropriate level and number of questions for each group.  </w:t>
            </w:r>
          </w:p>
          <w:p w14:paraId="361AA018" w14:textId="5E7317CD" w:rsidR="009D5E03" w:rsidRPr="009D4B60" w:rsidRDefault="009D5E03" w:rsidP="0079422A">
            <w:pPr>
              <w:widowControl w:val="0"/>
              <w:pBdr>
                <w:top w:val="nil"/>
                <w:left w:val="nil"/>
                <w:bottom w:val="nil"/>
                <w:right w:val="nil"/>
                <w:between w:val="nil"/>
              </w:pBdr>
              <w:spacing w:line="240" w:lineRule="auto"/>
            </w:pPr>
          </w:p>
          <w:p w14:paraId="25856930" w14:textId="7F74BD8B" w:rsidR="009D5E03" w:rsidRPr="009D4B60" w:rsidRDefault="7E580170" w:rsidP="0079422A">
            <w:pPr>
              <w:widowControl w:val="0"/>
              <w:pBdr>
                <w:top w:val="nil"/>
                <w:left w:val="nil"/>
                <w:bottom w:val="nil"/>
                <w:right w:val="nil"/>
                <w:between w:val="nil"/>
              </w:pBdr>
              <w:spacing w:line="240" w:lineRule="auto"/>
            </w:pPr>
            <w:r>
              <w:t>T accompanied some Ss and provided reasons and arguments to help students focus and gain a more in-depth understanding of their interpretations.</w:t>
            </w:r>
          </w:p>
          <w:p w14:paraId="39377092" w14:textId="4C7C4165" w:rsidR="009D5E03" w:rsidRPr="009D4B60" w:rsidRDefault="009D5E03" w:rsidP="7E580170">
            <w:pPr>
              <w:widowControl w:val="0"/>
              <w:pBdr>
                <w:top w:val="nil"/>
                <w:left w:val="nil"/>
                <w:bottom w:val="nil"/>
                <w:right w:val="nil"/>
                <w:between w:val="nil"/>
              </w:pBdr>
              <w:spacing w:line="240" w:lineRule="auto"/>
            </w:pPr>
          </w:p>
          <w:p w14:paraId="2D4C4278" w14:textId="6333BFE2" w:rsidR="009D5E03" w:rsidRPr="009D4B60" w:rsidRDefault="7E580170" w:rsidP="7E580170">
            <w:pPr>
              <w:widowControl w:val="0"/>
              <w:pBdr>
                <w:top w:val="nil"/>
                <w:left w:val="nil"/>
                <w:bottom w:val="nil"/>
                <w:right w:val="nil"/>
                <w:between w:val="nil"/>
              </w:pBdr>
              <w:spacing w:line="240" w:lineRule="auto"/>
            </w:pPr>
            <w:r>
              <w:t>In general, the activities were varied based on various abilities such as art, music, writing, vocabulary, research, and technology skills. Throughout the unit, the activities were simplified in terms of content, vocabulary, level, and number of questions for specific students, according to their needs.</w:t>
            </w:r>
          </w:p>
          <w:p w14:paraId="2908EB2C" w14:textId="5AE6E513" w:rsidR="009D5E03" w:rsidRPr="009D4B60" w:rsidRDefault="009D5E03" w:rsidP="7E580170">
            <w:pPr>
              <w:widowControl w:val="0"/>
              <w:pBdr>
                <w:top w:val="nil"/>
                <w:left w:val="nil"/>
                <w:bottom w:val="nil"/>
                <w:right w:val="nil"/>
                <w:between w:val="nil"/>
              </w:pBdr>
              <w:spacing w:line="240" w:lineRule="auto"/>
            </w:pPr>
          </w:p>
        </w:tc>
        <w:tc>
          <w:tcPr>
            <w:tcW w:w="5840" w:type="dxa"/>
            <w:shd w:val="clear" w:color="auto" w:fill="auto"/>
            <w:tcMar>
              <w:top w:w="100" w:type="dxa"/>
              <w:left w:w="100" w:type="dxa"/>
              <w:bottom w:w="100" w:type="dxa"/>
              <w:right w:w="100" w:type="dxa"/>
            </w:tcMar>
          </w:tcPr>
          <w:p w14:paraId="48A37D8E" w14:textId="277B446F" w:rsidR="009D5E03" w:rsidRPr="009D4B60" w:rsidRDefault="7E580170" w:rsidP="7E580170">
            <w:pPr>
              <w:widowControl w:val="0"/>
              <w:pBdr>
                <w:top w:val="nil"/>
                <w:left w:val="nil"/>
                <w:bottom w:val="nil"/>
                <w:right w:val="nil"/>
                <w:between w:val="nil"/>
              </w:pBdr>
              <w:spacing w:line="240" w:lineRule="auto"/>
            </w:pPr>
            <w:r>
              <w:t>Because the unit was created in stages to ensure that Ss understood not only the central idea but also the units of inquiry.</w:t>
            </w:r>
          </w:p>
          <w:p w14:paraId="4C243448" w14:textId="0B638096" w:rsidR="009D5E03" w:rsidRPr="009D4B60" w:rsidRDefault="7E580170" w:rsidP="7E580170">
            <w:pPr>
              <w:widowControl w:val="0"/>
              <w:pBdr>
                <w:top w:val="nil"/>
                <w:left w:val="nil"/>
                <w:bottom w:val="nil"/>
                <w:right w:val="nil"/>
                <w:between w:val="nil"/>
              </w:pBdr>
              <w:spacing w:line="240" w:lineRule="auto"/>
            </w:pPr>
            <w:r>
              <w:t>The first focused on provocative and contextual learning opportunities.</w:t>
            </w:r>
          </w:p>
          <w:p w14:paraId="3BB91C9B" w14:textId="63B89419" w:rsidR="009D5E03" w:rsidRPr="009D4B60" w:rsidRDefault="7E580170" w:rsidP="7E580170">
            <w:pPr>
              <w:widowControl w:val="0"/>
              <w:pBdr>
                <w:top w:val="nil"/>
                <w:left w:val="nil"/>
                <w:bottom w:val="nil"/>
                <w:right w:val="nil"/>
                <w:between w:val="nil"/>
              </w:pBdr>
              <w:spacing w:line="240" w:lineRule="auto"/>
            </w:pPr>
            <w:r>
              <w:t>The second stage included exploratory experiences and question formulation.</w:t>
            </w:r>
          </w:p>
          <w:p w14:paraId="59D17B9A" w14:textId="455D21B1" w:rsidR="009D5E03" w:rsidRPr="009D4B60" w:rsidRDefault="7E580170" w:rsidP="7E580170">
            <w:pPr>
              <w:widowControl w:val="0"/>
              <w:pBdr>
                <w:top w:val="nil"/>
                <w:left w:val="nil"/>
                <w:bottom w:val="nil"/>
                <w:right w:val="nil"/>
                <w:between w:val="nil"/>
              </w:pBdr>
              <w:spacing w:line="240" w:lineRule="auto"/>
            </w:pPr>
            <w:r>
              <w:t>The third stage included activities that allowed students to communicate with one another and deepen their understanding of what they had learned (explanation).</w:t>
            </w:r>
          </w:p>
          <w:p w14:paraId="627DAC8A" w14:textId="41C38F66" w:rsidR="009D5E03" w:rsidRPr="009D4B60" w:rsidRDefault="7E580170" w:rsidP="7E580170">
            <w:pPr>
              <w:widowControl w:val="0"/>
              <w:pBdr>
                <w:top w:val="nil"/>
                <w:left w:val="nil"/>
                <w:bottom w:val="nil"/>
                <w:right w:val="nil"/>
                <w:between w:val="nil"/>
              </w:pBdr>
              <w:spacing w:line="240" w:lineRule="auto"/>
            </w:pPr>
            <w:r>
              <w:t>The fourth stage was to create a cultural model for a "Cultural Art Gallery."</w:t>
            </w:r>
          </w:p>
          <w:p w14:paraId="121FD38A" w14:textId="32576B23" w:rsidR="009D5E03" w:rsidRPr="009D4B60" w:rsidRDefault="7E580170" w:rsidP="7E580170">
            <w:pPr>
              <w:widowControl w:val="0"/>
              <w:pBdr>
                <w:top w:val="nil"/>
                <w:left w:val="nil"/>
                <w:bottom w:val="nil"/>
                <w:right w:val="nil"/>
                <w:between w:val="nil"/>
              </w:pBdr>
              <w:spacing w:line="240" w:lineRule="auto"/>
            </w:pPr>
            <w:r>
              <w:t xml:space="preserve">Finally, the fifth stage </w:t>
            </w:r>
            <w:proofErr w:type="gramStart"/>
            <w:r>
              <w:t>was a reflection of</w:t>
            </w:r>
            <w:proofErr w:type="gramEnd"/>
            <w:r>
              <w:t xml:space="preserve"> what they have learned throughout the unit.</w:t>
            </w:r>
          </w:p>
        </w:tc>
      </w:tr>
      <w:tr w:rsidR="009D5E03" w:rsidRPr="009D4B60" w14:paraId="59DEE016" w14:textId="77777777" w:rsidTr="7E580170">
        <w:trPr>
          <w:trHeight w:val="20"/>
        </w:trPr>
        <w:tc>
          <w:tcPr>
            <w:tcW w:w="8640" w:type="dxa"/>
            <w:gridSpan w:val="2"/>
            <w:shd w:val="clear" w:color="auto" w:fill="FFD966"/>
            <w:tcMar>
              <w:top w:w="100" w:type="dxa"/>
              <w:left w:w="100" w:type="dxa"/>
              <w:bottom w:w="100" w:type="dxa"/>
              <w:right w:w="100" w:type="dxa"/>
            </w:tcMar>
          </w:tcPr>
          <w:p w14:paraId="2A282776" w14:textId="77777777" w:rsidR="009D5E03" w:rsidRPr="009D4B60" w:rsidRDefault="000F66BD" w:rsidP="0079422A">
            <w:pPr>
              <w:widowControl w:val="0"/>
              <w:numPr>
                <w:ilvl w:val="0"/>
                <w:numId w:val="6"/>
              </w:numPr>
              <w:pBdr>
                <w:top w:val="nil"/>
                <w:left w:val="nil"/>
                <w:bottom w:val="nil"/>
                <w:right w:val="nil"/>
                <w:between w:val="nil"/>
              </w:pBdr>
              <w:spacing w:line="240" w:lineRule="auto"/>
              <w:ind w:left="0" w:firstLine="0"/>
            </w:pPr>
            <w:r w:rsidRPr="009D4B60">
              <w:t xml:space="preserve"> What learning experiences best supported students’ development and demonstration of the attributes of the learner profile and approaches to learning?</w:t>
            </w:r>
          </w:p>
        </w:tc>
        <w:tc>
          <w:tcPr>
            <w:tcW w:w="5840" w:type="dxa"/>
            <w:shd w:val="clear" w:color="auto" w:fill="FFD966"/>
            <w:tcMar>
              <w:top w:w="100" w:type="dxa"/>
              <w:left w:w="100" w:type="dxa"/>
              <w:bottom w:w="100" w:type="dxa"/>
              <w:right w:w="100" w:type="dxa"/>
            </w:tcMar>
          </w:tcPr>
          <w:p w14:paraId="40F59C8C" w14:textId="672BD99E" w:rsidR="009D5E03" w:rsidRPr="009D4B60" w:rsidRDefault="000F66BD" w:rsidP="0079422A">
            <w:pPr>
              <w:widowControl w:val="0"/>
              <w:numPr>
                <w:ilvl w:val="0"/>
                <w:numId w:val="6"/>
              </w:numPr>
              <w:pBdr>
                <w:top w:val="nil"/>
                <w:left w:val="nil"/>
                <w:bottom w:val="nil"/>
                <w:right w:val="nil"/>
                <w:between w:val="nil"/>
              </w:pBdr>
              <w:spacing w:line="240" w:lineRule="auto"/>
              <w:ind w:left="0" w:firstLine="0"/>
            </w:pPr>
            <w:r w:rsidRPr="009D4B60">
              <w:t xml:space="preserve"> How effective were the summative assessments in measuring student learning?  </w:t>
            </w:r>
            <w:r w:rsidR="00E37F37" w:rsidRPr="009D4B60">
              <w:t>What</w:t>
            </w:r>
            <w:r w:rsidRPr="009D4B60">
              <w:t>, if any, changes need to be made to the assessments?</w:t>
            </w:r>
          </w:p>
        </w:tc>
      </w:tr>
      <w:tr w:rsidR="009D5E03" w:rsidRPr="009D4B60" w14:paraId="1FE2DD96" w14:textId="77777777" w:rsidTr="7E580170">
        <w:trPr>
          <w:trHeight w:val="420"/>
        </w:trPr>
        <w:tc>
          <w:tcPr>
            <w:tcW w:w="8640" w:type="dxa"/>
            <w:gridSpan w:val="2"/>
            <w:shd w:val="clear" w:color="auto" w:fill="auto"/>
            <w:tcMar>
              <w:top w:w="100" w:type="dxa"/>
              <w:left w:w="100" w:type="dxa"/>
              <w:bottom w:w="100" w:type="dxa"/>
              <w:right w:w="100" w:type="dxa"/>
            </w:tcMar>
          </w:tcPr>
          <w:p w14:paraId="2FD2DB06" w14:textId="0C7AF9AB" w:rsidR="009D5E03" w:rsidRPr="009D4B60" w:rsidRDefault="7E580170" w:rsidP="7E580170">
            <w:pPr>
              <w:pStyle w:val="ListParagraph"/>
              <w:widowControl w:val="0"/>
              <w:numPr>
                <w:ilvl w:val="0"/>
                <w:numId w:val="13"/>
              </w:numPr>
              <w:pBdr>
                <w:top w:val="nil"/>
                <w:left w:val="nil"/>
                <w:bottom w:val="nil"/>
                <w:right w:val="nil"/>
                <w:between w:val="nil"/>
              </w:pBdr>
              <w:spacing w:line="360" w:lineRule="auto"/>
            </w:pPr>
            <w:r>
              <w:t>Open-Minded: informal discussions about Colombian traditions, food, and music after watching cultural videos.</w:t>
            </w:r>
          </w:p>
          <w:p w14:paraId="462A651C" w14:textId="1D188B0E" w:rsidR="009D5E03" w:rsidRPr="009D4B60" w:rsidRDefault="009D5E03" w:rsidP="7E580170">
            <w:pPr>
              <w:widowControl w:val="0"/>
              <w:pBdr>
                <w:top w:val="nil"/>
                <w:left w:val="nil"/>
                <w:bottom w:val="nil"/>
                <w:right w:val="nil"/>
                <w:between w:val="nil"/>
              </w:pBdr>
              <w:spacing w:line="240" w:lineRule="auto"/>
              <w:ind w:left="360"/>
            </w:pPr>
          </w:p>
          <w:p w14:paraId="39B54B3E" w14:textId="69BAB61E" w:rsidR="009D5E03" w:rsidRPr="009D4B60" w:rsidRDefault="7E580170" w:rsidP="7E580170">
            <w:pPr>
              <w:pStyle w:val="ListParagraph"/>
              <w:widowControl w:val="0"/>
              <w:numPr>
                <w:ilvl w:val="0"/>
                <w:numId w:val="13"/>
              </w:numPr>
              <w:pBdr>
                <w:top w:val="nil"/>
                <w:left w:val="nil"/>
                <w:bottom w:val="nil"/>
                <w:right w:val="nil"/>
                <w:between w:val="nil"/>
              </w:pBdr>
              <w:spacing w:line="240" w:lineRule="auto"/>
              <w:rPr>
                <w:rFonts w:ascii="Symbol" w:eastAsia="Symbol" w:hAnsi="Symbol" w:cs="Symbol"/>
              </w:rPr>
            </w:pPr>
            <w:r w:rsidRPr="7E580170">
              <w:t>Inquirer: Search about Colombian cultural elements in the Encanto movie.</w:t>
            </w:r>
          </w:p>
          <w:p w14:paraId="19D6714B" w14:textId="27048951" w:rsidR="009D5E03" w:rsidRPr="009D4B60" w:rsidRDefault="7E580170" w:rsidP="7E580170">
            <w:pPr>
              <w:widowControl w:val="0"/>
              <w:pBdr>
                <w:top w:val="nil"/>
                <w:left w:val="nil"/>
                <w:bottom w:val="nil"/>
                <w:right w:val="nil"/>
                <w:between w:val="nil"/>
              </w:pBdr>
              <w:spacing w:line="240" w:lineRule="auto"/>
              <w:ind w:left="360"/>
            </w:pPr>
            <w:r w:rsidRPr="7E580170">
              <w:t xml:space="preserve"> </w:t>
            </w:r>
          </w:p>
          <w:p w14:paraId="3B27F1F3" w14:textId="5A4EF785" w:rsidR="009D5E03" w:rsidRPr="009D4B60" w:rsidRDefault="7E580170" w:rsidP="7E580170">
            <w:pPr>
              <w:pStyle w:val="ListParagraph"/>
              <w:widowControl w:val="0"/>
              <w:numPr>
                <w:ilvl w:val="0"/>
                <w:numId w:val="13"/>
              </w:numPr>
              <w:pBdr>
                <w:top w:val="nil"/>
                <w:left w:val="nil"/>
                <w:bottom w:val="nil"/>
                <w:right w:val="nil"/>
                <w:between w:val="nil"/>
              </w:pBdr>
              <w:spacing w:line="240" w:lineRule="auto"/>
              <w:rPr>
                <w:rFonts w:ascii="Symbol" w:eastAsia="Symbol" w:hAnsi="Symbol" w:cs="Symbol"/>
              </w:rPr>
            </w:pPr>
            <w:r w:rsidRPr="7E580170">
              <w:t xml:space="preserve">Knowledgeable: Name and recognize the Colombian cultural elements in a quiz. </w:t>
            </w:r>
          </w:p>
          <w:p w14:paraId="175C2B0B" w14:textId="6855FE01" w:rsidR="009D5E03" w:rsidRPr="009D4B60" w:rsidRDefault="7E580170" w:rsidP="7E580170">
            <w:pPr>
              <w:widowControl w:val="0"/>
              <w:pBdr>
                <w:top w:val="nil"/>
                <w:left w:val="nil"/>
                <w:bottom w:val="nil"/>
                <w:right w:val="nil"/>
                <w:between w:val="nil"/>
              </w:pBdr>
              <w:spacing w:line="240" w:lineRule="auto"/>
              <w:ind w:left="360"/>
            </w:pPr>
            <w:r w:rsidRPr="7E580170">
              <w:t xml:space="preserve"> </w:t>
            </w:r>
          </w:p>
          <w:p w14:paraId="27E51A83" w14:textId="0DBCF7AB" w:rsidR="009D5E03" w:rsidRPr="009D4B60" w:rsidRDefault="7E580170" w:rsidP="7E580170">
            <w:pPr>
              <w:pStyle w:val="ListParagraph"/>
              <w:widowControl w:val="0"/>
              <w:numPr>
                <w:ilvl w:val="0"/>
                <w:numId w:val="13"/>
              </w:numPr>
              <w:pBdr>
                <w:top w:val="nil"/>
                <w:left w:val="nil"/>
                <w:bottom w:val="nil"/>
                <w:right w:val="nil"/>
                <w:between w:val="nil"/>
              </w:pBdr>
              <w:spacing w:line="240" w:lineRule="auto"/>
              <w:rPr>
                <w:rFonts w:ascii="Symbol" w:eastAsia="Symbol" w:hAnsi="Symbol" w:cs="Symbol"/>
              </w:rPr>
            </w:pPr>
            <w:r w:rsidRPr="7E580170">
              <w:t xml:space="preserve">Communicator: Express their ideas by using graphic organizers. </w:t>
            </w:r>
          </w:p>
          <w:p w14:paraId="33193823" w14:textId="36A620BE" w:rsidR="009D5E03" w:rsidRPr="009D4B60" w:rsidRDefault="009D5E03" w:rsidP="7E580170">
            <w:pPr>
              <w:widowControl w:val="0"/>
              <w:pBdr>
                <w:top w:val="nil"/>
                <w:left w:val="nil"/>
                <w:bottom w:val="nil"/>
                <w:right w:val="nil"/>
                <w:between w:val="nil"/>
              </w:pBdr>
              <w:spacing w:line="240" w:lineRule="auto"/>
              <w:ind w:left="360"/>
            </w:pPr>
          </w:p>
          <w:p w14:paraId="2099B8AA" w14:textId="29EBCA35" w:rsidR="009D5E03" w:rsidRPr="009D4B60" w:rsidRDefault="7E580170" w:rsidP="7E580170">
            <w:pPr>
              <w:pStyle w:val="ListParagraph"/>
              <w:widowControl w:val="0"/>
              <w:numPr>
                <w:ilvl w:val="0"/>
                <w:numId w:val="13"/>
              </w:numPr>
              <w:pBdr>
                <w:top w:val="nil"/>
                <w:left w:val="nil"/>
                <w:bottom w:val="nil"/>
                <w:right w:val="nil"/>
                <w:between w:val="nil"/>
              </w:pBdr>
              <w:spacing w:line="240" w:lineRule="auto"/>
            </w:pPr>
            <w:r w:rsidRPr="7E580170">
              <w:t xml:space="preserve">Reflective: write a </w:t>
            </w:r>
            <w:proofErr w:type="gramStart"/>
            <w:r w:rsidRPr="7E580170">
              <w:t>reflection  on</w:t>
            </w:r>
            <w:proofErr w:type="gramEnd"/>
            <w:r w:rsidRPr="7E580170">
              <w:t xml:space="preserve"> what they learned in the unit.</w:t>
            </w:r>
          </w:p>
          <w:p w14:paraId="464FCBC1" w14:textId="776E80C1" w:rsidR="009D5E03" w:rsidRPr="009D4B60" w:rsidRDefault="009D5E03" w:rsidP="7E580170">
            <w:pPr>
              <w:widowControl w:val="0"/>
              <w:pBdr>
                <w:top w:val="nil"/>
                <w:left w:val="nil"/>
                <w:bottom w:val="nil"/>
                <w:right w:val="nil"/>
                <w:between w:val="nil"/>
              </w:pBdr>
              <w:spacing w:line="240" w:lineRule="auto"/>
            </w:pPr>
          </w:p>
          <w:p w14:paraId="3382A365" w14:textId="77777777" w:rsidR="009D5E03" w:rsidRPr="009D4B60" w:rsidRDefault="009D5E03" w:rsidP="0079422A">
            <w:pPr>
              <w:widowControl w:val="0"/>
              <w:pBdr>
                <w:top w:val="nil"/>
                <w:left w:val="nil"/>
                <w:bottom w:val="nil"/>
                <w:right w:val="nil"/>
                <w:between w:val="nil"/>
              </w:pBdr>
              <w:spacing w:line="240" w:lineRule="auto"/>
            </w:pPr>
          </w:p>
        </w:tc>
        <w:tc>
          <w:tcPr>
            <w:tcW w:w="5840" w:type="dxa"/>
            <w:shd w:val="clear" w:color="auto" w:fill="auto"/>
            <w:tcMar>
              <w:top w:w="100" w:type="dxa"/>
              <w:left w:w="100" w:type="dxa"/>
              <w:bottom w:w="100" w:type="dxa"/>
              <w:right w:w="100" w:type="dxa"/>
            </w:tcMar>
          </w:tcPr>
          <w:p w14:paraId="1A080A20" w14:textId="21B72892" w:rsidR="009D5E03" w:rsidRPr="009D4B60" w:rsidRDefault="7E580170" w:rsidP="7E580170">
            <w:pPr>
              <w:widowControl w:val="0"/>
              <w:pBdr>
                <w:top w:val="nil"/>
                <w:left w:val="nil"/>
                <w:bottom w:val="nil"/>
                <w:right w:val="nil"/>
                <w:between w:val="nil"/>
              </w:pBdr>
              <w:shd w:val="clear" w:color="auto" w:fill="FFFFFF" w:themeFill="background1"/>
              <w:spacing w:line="240" w:lineRule="auto"/>
              <w:jc w:val="both"/>
            </w:pPr>
            <w:r w:rsidRPr="7E580170">
              <w:lastRenderedPageBreak/>
              <w:t>Ss will first conduct research on Colombian cultural elements by posing questions and seeking answers (Effective)</w:t>
            </w:r>
          </w:p>
          <w:p w14:paraId="4AEE8481" w14:textId="6457DD40" w:rsidR="009D5E03" w:rsidRPr="009D4B60" w:rsidRDefault="009D5E03" w:rsidP="7E580170">
            <w:pPr>
              <w:widowControl w:val="0"/>
              <w:pBdr>
                <w:top w:val="nil"/>
                <w:left w:val="nil"/>
                <w:bottom w:val="nil"/>
                <w:right w:val="nil"/>
                <w:between w:val="nil"/>
              </w:pBdr>
              <w:shd w:val="clear" w:color="auto" w:fill="FFFFFF" w:themeFill="background1"/>
              <w:spacing w:line="240" w:lineRule="auto"/>
              <w:jc w:val="both"/>
            </w:pPr>
          </w:p>
          <w:p w14:paraId="6097FAAE" w14:textId="07FC0E3D" w:rsidR="009D5E03" w:rsidRPr="009D4B60" w:rsidRDefault="7E580170" w:rsidP="7E580170">
            <w:pPr>
              <w:widowControl w:val="0"/>
              <w:pBdr>
                <w:top w:val="nil"/>
                <w:left w:val="nil"/>
                <w:bottom w:val="nil"/>
                <w:right w:val="nil"/>
                <w:between w:val="nil"/>
              </w:pBdr>
              <w:spacing w:line="240" w:lineRule="auto"/>
              <w:jc w:val="both"/>
            </w:pPr>
            <w:r w:rsidRPr="7E580170">
              <w:t>Then, Ss will create a WebQuest project about Colombian cultural elements such as food, traditional clothing, and music. (Only two tasks could be completed in a WebQuest model in Canvas.)</w:t>
            </w:r>
          </w:p>
          <w:p w14:paraId="230E96D9" w14:textId="566A7DE8" w:rsidR="009D5E03" w:rsidRPr="009D4B60" w:rsidRDefault="009D5E03" w:rsidP="7E580170">
            <w:pPr>
              <w:widowControl w:val="0"/>
              <w:pBdr>
                <w:top w:val="nil"/>
                <w:left w:val="nil"/>
                <w:bottom w:val="nil"/>
                <w:right w:val="nil"/>
                <w:between w:val="nil"/>
              </w:pBdr>
              <w:spacing w:line="240" w:lineRule="auto"/>
              <w:jc w:val="both"/>
            </w:pPr>
          </w:p>
          <w:p w14:paraId="32756232" w14:textId="1EEE4351" w:rsidR="009D5E03" w:rsidRPr="009D4B60" w:rsidRDefault="7E580170" w:rsidP="7E580170">
            <w:pPr>
              <w:widowControl w:val="0"/>
              <w:pBdr>
                <w:top w:val="nil"/>
                <w:left w:val="nil"/>
                <w:bottom w:val="nil"/>
                <w:right w:val="nil"/>
                <w:between w:val="nil"/>
              </w:pBdr>
              <w:spacing w:line="240" w:lineRule="auto"/>
              <w:jc w:val="both"/>
            </w:pPr>
            <w:r w:rsidRPr="7E580170">
              <w:t xml:space="preserve">Finally, students will write reflections on how the cultural elements are related to one another. (Due to the holiday and LFH day, </w:t>
            </w:r>
            <w:proofErr w:type="gramStart"/>
            <w:r w:rsidRPr="7E580170">
              <w:t>we  had</w:t>
            </w:r>
            <w:proofErr w:type="gramEnd"/>
            <w:r w:rsidRPr="7E580170">
              <w:t xml:space="preserve"> to postpone this activity.</w:t>
            </w:r>
          </w:p>
          <w:p w14:paraId="5C71F136" w14:textId="5C38B6B2" w:rsidR="009D5E03" w:rsidRPr="009D4B60" w:rsidRDefault="009D5E03" w:rsidP="7E580170">
            <w:pPr>
              <w:widowControl w:val="0"/>
              <w:pBdr>
                <w:top w:val="nil"/>
                <w:left w:val="nil"/>
                <w:bottom w:val="nil"/>
                <w:right w:val="nil"/>
                <w:between w:val="nil"/>
              </w:pBdr>
              <w:spacing w:line="240" w:lineRule="auto"/>
            </w:pPr>
          </w:p>
        </w:tc>
      </w:tr>
      <w:tr w:rsidR="009D5E03" w:rsidRPr="009D4B60" w14:paraId="2AFAFBEA" w14:textId="77777777" w:rsidTr="7E580170">
        <w:trPr>
          <w:trHeight w:val="20"/>
        </w:trPr>
        <w:tc>
          <w:tcPr>
            <w:tcW w:w="8640" w:type="dxa"/>
            <w:gridSpan w:val="2"/>
            <w:shd w:val="clear" w:color="auto" w:fill="FFD966"/>
            <w:tcMar>
              <w:top w:w="100" w:type="dxa"/>
              <w:left w:w="100" w:type="dxa"/>
              <w:bottom w:w="100" w:type="dxa"/>
              <w:right w:w="100" w:type="dxa"/>
            </w:tcMar>
          </w:tcPr>
          <w:p w14:paraId="5865C60C" w14:textId="2E93B8F7" w:rsidR="009D5E03" w:rsidRPr="009D4B60" w:rsidRDefault="000F66BD" w:rsidP="0079422A">
            <w:pPr>
              <w:widowControl w:val="0"/>
              <w:numPr>
                <w:ilvl w:val="0"/>
                <w:numId w:val="6"/>
              </w:numPr>
              <w:pBdr>
                <w:top w:val="nil"/>
                <w:left w:val="nil"/>
                <w:bottom w:val="nil"/>
                <w:right w:val="nil"/>
                <w:between w:val="nil"/>
              </w:pBdr>
              <w:spacing w:line="240" w:lineRule="auto"/>
              <w:ind w:left="0" w:firstLine="0"/>
            </w:pPr>
            <w:r w:rsidRPr="009D4B60">
              <w:t xml:space="preserve"> What </w:t>
            </w:r>
            <w:r w:rsidR="00E37F37" w:rsidRPr="009D4B60">
              <w:t>student-initiated</w:t>
            </w:r>
            <w:r w:rsidRPr="009D4B60">
              <w:t xml:space="preserve"> inquiries (questions) arose from this unit of inquiry?</w:t>
            </w:r>
          </w:p>
        </w:tc>
        <w:tc>
          <w:tcPr>
            <w:tcW w:w="5840" w:type="dxa"/>
            <w:shd w:val="clear" w:color="auto" w:fill="FFD966"/>
            <w:tcMar>
              <w:top w:w="100" w:type="dxa"/>
              <w:left w:w="100" w:type="dxa"/>
              <w:bottom w:w="100" w:type="dxa"/>
              <w:right w:w="100" w:type="dxa"/>
            </w:tcMar>
          </w:tcPr>
          <w:p w14:paraId="79895970" w14:textId="77777777" w:rsidR="009D5E03" w:rsidRPr="009D4B60" w:rsidRDefault="000F66BD" w:rsidP="0079422A">
            <w:pPr>
              <w:widowControl w:val="0"/>
              <w:numPr>
                <w:ilvl w:val="0"/>
                <w:numId w:val="6"/>
              </w:numPr>
              <w:pBdr>
                <w:top w:val="nil"/>
                <w:left w:val="nil"/>
                <w:bottom w:val="nil"/>
                <w:right w:val="nil"/>
                <w:between w:val="nil"/>
              </w:pBdr>
              <w:spacing w:line="240" w:lineRule="auto"/>
              <w:ind w:left="0" w:firstLine="0"/>
            </w:pPr>
            <w:r w:rsidRPr="009D4B60">
              <w:t xml:space="preserve"> What student action arose from this unit of inquiry?</w:t>
            </w:r>
          </w:p>
        </w:tc>
      </w:tr>
      <w:tr w:rsidR="009D5E03" w:rsidRPr="009D4B60" w14:paraId="62199465" w14:textId="77777777" w:rsidTr="7E580170">
        <w:trPr>
          <w:trHeight w:val="420"/>
        </w:trPr>
        <w:tc>
          <w:tcPr>
            <w:tcW w:w="8640" w:type="dxa"/>
            <w:gridSpan w:val="2"/>
            <w:shd w:val="clear" w:color="auto" w:fill="auto"/>
            <w:tcMar>
              <w:top w:w="100" w:type="dxa"/>
              <w:left w:w="100" w:type="dxa"/>
              <w:bottom w:w="100" w:type="dxa"/>
              <w:right w:w="100" w:type="dxa"/>
            </w:tcMar>
          </w:tcPr>
          <w:p w14:paraId="7B04FA47" w14:textId="6BEBDB26" w:rsidR="009D5E03" w:rsidRPr="009D4B60" w:rsidRDefault="7E580170" w:rsidP="7E580170">
            <w:pPr>
              <w:pStyle w:val="ListParagraph"/>
              <w:widowControl w:val="0"/>
              <w:numPr>
                <w:ilvl w:val="0"/>
                <w:numId w:val="1"/>
              </w:numPr>
              <w:pBdr>
                <w:top w:val="nil"/>
                <w:left w:val="nil"/>
                <w:bottom w:val="nil"/>
                <w:right w:val="nil"/>
                <w:between w:val="nil"/>
              </w:pBdr>
              <w:spacing w:line="240" w:lineRule="auto"/>
              <w:jc w:val="both"/>
            </w:pPr>
            <w:r>
              <w:t>Is “</w:t>
            </w:r>
            <w:proofErr w:type="spellStart"/>
            <w:r>
              <w:t>tinto</w:t>
            </w:r>
            <w:proofErr w:type="spellEnd"/>
            <w:r>
              <w:t xml:space="preserve">” a red wine?  After some research, some Ss found this </w:t>
            </w:r>
            <w:proofErr w:type="gramStart"/>
            <w:r>
              <w:t>particular  word</w:t>
            </w:r>
            <w:proofErr w:type="gramEnd"/>
            <w:r>
              <w:t xml:space="preserve">. Since in Colombia is black coffee </w:t>
            </w:r>
            <w:proofErr w:type="gramStart"/>
            <w:r>
              <w:t>but  in</w:t>
            </w:r>
            <w:proofErr w:type="gramEnd"/>
            <w:r>
              <w:t xml:space="preserve"> Spain is red wine.</w:t>
            </w:r>
          </w:p>
          <w:p w14:paraId="3C81F2E8" w14:textId="5A8F5467" w:rsidR="009D5E03" w:rsidRPr="009D4B60" w:rsidRDefault="009D5E03" w:rsidP="7E580170">
            <w:pPr>
              <w:widowControl w:val="0"/>
              <w:pBdr>
                <w:top w:val="nil"/>
                <w:left w:val="nil"/>
                <w:bottom w:val="nil"/>
                <w:right w:val="nil"/>
                <w:between w:val="nil"/>
              </w:pBdr>
              <w:spacing w:line="240" w:lineRule="auto"/>
              <w:jc w:val="both"/>
            </w:pPr>
          </w:p>
          <w:p w14:paraId="1E1FAF3D" w14:textId="0C3693BC" w:rsidR="009D5E03" w:rsidRPr="009D4B60" w:rsidRDefault="7E580170" w:rsidP="7E580170">
            <w:pPr>
              <w:pStyle w:val="ListParagraph"/>
              <w:widowControl w:val="0"/>
              <w:numPr>
                <w:ilvl w:val="0"/>
                <w:numId w:val="1"/>
              </w:numPr>
              <w:pBdr>
                <w:top w:val="nil"/>
                <w:left w:val="nil"/>
                <w:bottom w:val="nil"/>
                <w:right w:val="nil"/>
                <w:between w:val="nil"/>
              </w:pBdr>
              <w:spacing w:line="240" w:lineRule="auto"/>
            </w:pPr>
            <w:r>
              <w:t xml:space="preserve">Girls commented about the “mochila </w:t>
            </w:r>
            <w:proofErr w:type="spellStart"/>
            <w:r>
              <w:t>wayuu</w:t>
            </w:r>
            <w:proofErr w:type="spellEnd"/>
            <w:r>
              <w:t>” that Maribel wears in the movie and the search about it. They said: “I would like to have one”</w:t>
            </w:r>
          </w:p>
          <w:p w14:paraId="45D5F4BF" w14:textId="48B4F9E9" w:rsidR="009D5E03" w:rsidRPr="009D4B60" w:rsidRDefault="009D5E03" w:rsidP="7E580170">
            <w:pPr>
              <w:widowControl w:val="0"/>
              <w:pBdr>
                <w:top w:val="nil"/>
                <w:left w:val="nil"/>
                <w:bottom w:val="nil"/>
                <w:right w:val="nil"/>
                <w:between w:val="nil"/>
              </w:pBdr>
              <w:spacing w:line="240" w:lineRule="auto"/>
            </w:pPr>
          </w:p>
          <w:p w14:paraId="75654A03" w14:textId="3A43E9A8" w:rsidR="009D5E03" w:rsidRPr="009D4B60" w:rsidRDefault="7E580170" w:rsidP="7E580170">
            <w:pPr>
              <w:pStyle w:val="ListParagraph"/>
              <w:widowControl w:val="0"/>
              <w:numPr>
                <w:ilvl w:val="0"/>
                <w:numId w:val="1"/>
              </w:numPr>
              <w:pBdr>
                <w:top w:val="nil"/>
                <w:left w:val="nil"/>
                <w:bottom w:val="nil"/>
                <w:right w:val="nil"/>
                <w:between w:val="nil"/>
              </w:pBdr>
              <w:spacing w:line="240" w:lineRule="auto"/>
              <w:jc w:val="both"/>
            </w:pPr>
            <w:r>
              <w:t xml:space="preserve">Comments: </w:t>
            </w:r>
            <w:proofErr w:type="gramStart"/>
            <w:r>
              <w:t>Is  “</w:t>
            </w:r>
            <w:proofErr w:type="spellStart"/>
            <w:proofErr w:type="gramEnd"/>
            <w:r>
              <w:t>arepa</w:t>
            </w:r>
            <w:proofErr w:type="spellEnd"/>
            <w:r>
              <w:t xml:space="preserve"> con queso” delicious? Asking about what Julieta prepared to heal Maribel.</w:t>
            </w:r>
          </w:p>
          <w:p w14:paraId="1A939487" w14:textId="39FE0608" w:rsidR="009D5E03" w:rsidRPr="009D4B60" w:rsidRDefault="009D5E03" w:rsidP="7E580170">
            <w:pPr>
              <w:widowControl w:val="0"/>
              <w:pBdr>
                <w:top w:val="nil"/>
                <w:left w:val="nil"/>
                <w:bottom w:val="nil"/>
                <w:right w:val="nil"/>
                <w:between w:val="nil"/>
              </w:pBdr>
              <w:spacing w:line="240" w:lineRule="auto"/>
            </w:pPr>
          </w:p>
        </w:tc>
        <w:tc>
          <w:tcPr>
            <w:tcW w:w="5840" w:type="dxa"/>
            <w:shd w:val="clear" w:color="auto" w:fill="auto"/>
            <w:tcMar>
              <w:top w:w="100" w:type="dxa"/>
              <w:left w:w="100" w:type="dxa"/>
              <w:bottom w:w="100" w:type="dxa"/>
              <w:right w:w="100" w:type="dxa"/>
            </w:tcMar>
          </w:tcPr>
          <w:p w14:paraId="308277BC" w14:textId="335D209A" w:rsidR="009D5E03" w:rsidRPr="009D4B60" w:rsidRDefault="7E580170" w:rsidP="7E580170">
            <w:pPr>
              <w:widowControl w:val="0"/>
              <w:pBdr>
                <w:top w:val="nil"/>
                <w:left w:val="nil"/>
                <w:bottom w:val="nil"/>
                <w:right w:val="nil"/>
                <w:between w:val="nil"/>
              </w:pBdr>
              <w:spacing w:line="240" w:lineRule="auto"/>
              <w:jc w:val="both"/>
            </w:pPr>
            <w:r>
              <w:t>Ss conducted additional research on the cultural elements covered in class and completed some assignments at home on their own.</w:t>
            </w:r>
          </w:p>
          <w:p w14:paraId="034A59B1" w14:textId="762893ED" w:rsidR="009D5E03" w:rsidRPr="009D4B60" w:rsidRDefault="7E580170" w:rsidP="7E580170">
            <w:pPr>
              <w:widowControl w:val="0"/>
              <w:pBdr>
                <w:top w:val="nil"/>
                <w:left w:val="nil"/>
                <w:bottom w:val="nil"/>
                <w:right w:val="nil"/>
                <w:between w:val="nil"/>
              </w:pBdr>
              <w:spacing w:line="240" w:lineRule="auto"/>
              <w:jc w:val="both"/>
            </w:pPr>
            <w:r>
              <w:t xml:space="preserve"> </w:t>
            </w:r>
          </w:p>
          <w:p w14:paraId="6AA258D8" w14:textId="5BEE5975" w:rsidR="009D5E03" w:rsidRPr="009D4B60" w:rsidRDefault="7E580170" w:rsidP="7E580170">
            <w:pPr>
              <w:widowControl w:val="0"/>
              <w:pBdr>
                <w:top w:val="nil"/>
                <w:left w:val="nil"/>
                <w:bottom w:val="nil"/>
                <w:right w:val="nil"/>
                <w:between w:val="nil"/>
              </w:pBdr>
              <w:spacing w:line="240" w:lineRule="auto"/>
              <w:jc w:val="both"/>
            </w:pPr>
            <w:r>
              <w:t xml:space="preserve">Ss were curious and more interested in watching the movie "Encanto," </w:t>
            </w:r>
            <w:proofErr w:type="gramStart"/>
            <w:r>
              <w:t>and  made</w:t>
            </w:r>
            <w:proofErr w:type="gramEnd"/>
            <w:r>
              <w:t xml:space="preserve"> comments  in class.</w:t>
            </w:r>
          </w:p>
        </w:tc>
      </w:tr>
      <w:tr w:rsidR="009D5E03" w:rsidRPr="009D4B60" w14:paraId="4A27077D" w14:textId="77777777" w:rsidTr="7E580170">
        <w:trPr>
          <w:trHeight w:val="20"/>
        </w:trPr>
        <w:tc>
          <w:tcPr>
            <w:tcW w:w="14480" w:type="dxa"/>
            <w:gridSpan w:val="3"/>
            <w:shd w:val="clear" w:color="auto" w:fill="FFD966"/>
            <w:tcMar>
              <w:top w:w="100" w:type="dxa"/>
              <w:left w:w="100" w:type="dxa"/>
              <w:bottom w:w="100" w:type="dxa"/>
              <w:right w:w="100" w:type="dxa"/>
            </w:tcMar>
          </w:tcPr>
          <w:p w14:paraId="00E29A9B" w14:textId="5928D608" w:rsidR="009D5E03" w:rsidRPr="009D4B60" w:rsidRDefault="000F66BD" w:rsidP="0079422A">
            <w:pPr>
              <w:widowControl w:val="0"/>
              <w:numPr>
                <w:ilvl w:val="0"/>
                <w:numId w:val="6"/>
              </w:numPr>
              <w:pBdr>
                <w:top w:val="nil"/>
                <w:left w:val="nil"/>
                <w:bottom w:val="nil"/>
                <w:right w:val="nil"/>
                <w:between w:val="nil"/>
              </w:pBdr>
              <w:spacing w:line="240" w:lineRule="auto"/>
              <w:ind w:left="0" w:firstLine="0"/>
            </w:pPr>
            <w:r w:rsidRPr="009D4B60">
              <w:t xml:space="preserve"> Any additional notes or changes that need to be considered next year?</w:t>
            </w:r>
            <w:r w:rsidR="00EF6458" w:rsidRPr="009D4B60">
              <w:t xml:space="preserve"> </w:t>
            </w:r>
          </w:p>
        </w:tc>
      </w:tr>
      <w:tr w:rsidR="009D5E03" w:rsidRPr="009D4B60" w14:paraId="6FFBD3EC" w14:textId="77777777" w:rsidTr="7E580170">
        <w:trPr>
          <w:trHeight w:val="420"/>
        </w:trPr>
        <w:tc>
          <w:tcPr>
            <w:tcW w:w="14480" w:type="dxa"/>
            <w:gridSpan w:val="3"/>
            <w:shd w:val="clear" w:color="auto" w:fill="auto"/>
            <w:tcMar>
              <w:top w:w="100" w:type="dxa"/>
              <w:left w:w="100" w:type="dxa"/>
              <w:bottom w:w="100" w:type="dxa"/>
              <w:right w:w="100" w:type="dxa"/>
            </w:tcMar>
          </w:tcPr>
          <w:p w14:paraId="3CB1D2EC" w14:textId="1E17F334" w:rsidR="009D5E03" w:rsidRPr="009D4B60" w:rsidRDefault="009D5E03" w:rsidP="7E580170">
            <w:pPr>
              <w:widowControl w:val="0"/>
              <w:pBdr>
                <w:top w:val="nil"/>
                <w:left w:val="nil"/>
                <w:bottom w:val="nil"/>
                <w:right w:val="nil"/>
                <w:between w:val="nil"/>
              </w:pBdr>
              <w:spacing w:line="240" w:lineRule="auto"/>
            </w:pPr>
          </w:p>
          <w:p w14:paraId="53CB543E" w14:textId="6BB06374" w:rsidR="009D5E03" w:rsidRPr="009D4B60" w:rsidRDefault="7E580170" w:rsidP="7E580170">
            <w:pPr>
              <w:widowControl w:val="0"/>
              <w:pBdr>
                <w:top w:val="nil"/>
                <w:left w:val="nil"/>
                <w:bottom w:val="nil"/>
                <w:right w:val="nil"/>
                <w:between w:val="nil"/>
              </w:pBdr>
              <w:spacing w:line="240" w:lineRule="auto"/>
              <w:jc w:val="both"/>
            </w:pPr>
            <w:r>
              <w:t xml:space="preserve">It would be very interesting to create a Unit of Inquiry that integrates art and PE at the same time.  "How we express ourselves" is an excellent unit for incorporating other single subjects (All specials in one unit-instead of each one </w:t>
            </w:r>
            <w:proofErr w:type="gramStart"/>
            <w:r>
              <w:t>separately)  It</w:t>
            </w:r>
            <w:proofErr w:type="gramEnd"/>
            <w:r>
              <w:t xml:space="preserve"> was my first time working on a unit by my own, and I found it too long to cover all the aspects and also it was difficult to follow the sequence since we have class just once a week.</w:t>
            </w:r>
          </w:p>
          <w:p w14:paraId="30DCCCAD" w14:textId="02099F42" w:rsidR="009D5E03" w:rsidRPr="009D4B60" w:rsidRDefault="009D5E03" w:rsidP="7E580170">
            <w:pPr>
              <w:widowControl w:val="0"/>
              <w:pBdr>
                <w:top w:val="nil"/>
                <w:left w:val="nil"/>
                <w:bottom w:val="nil"/>
                <w:right w:val="nil"/>
                <w:between w:val="nil"/>
              </w:pBdr>
              <w:spacing w:line="240" w:lineRule="auto"/>
            </w:pPr>
          </w:p>
        </w:tc>
      </w:tr>
      <w:tr w:rsidR="009D5E03" w:rsidRPr="009D4B60" w14:paraId="2B41438F" w14:textId="77777777" w:rsidTr="7E580170">
        <w:trPr>
          <w:trHeight w:val="20"/>
        </w:trPr>
        <w:tc>
          <w:tcPr>
            <w:tcW w:w="14480" w:type="dxa"/>
            <w:gridSpan w:val="3"/>
            <w:shd w:val="clear" w:color="auto" w:fill="00FFFF"/>
            <w:tcMar>
              <w:top w:w="100" w:type="dxa"/>
              <w:left w:w="100" w:type="dxa"/>
              <w:bottom w:w="100" w:type="dxa"/>
              <w:right w:w="100" w:type="dxa"/>
            </w:tcMar>
          </w:tcPr>
          <w:p w14:paraId="28D15CA6" w14:textId="77777777" w:rsidR="009D5E03" w:rsidRPr="009D4B60" w:rsidRDefault="000F66BD" w:rsidP="0079422A">
            <w:pPr>
              <w:widowControl w:val="0"/>
              <w:pBdr>
                <w:top w:val="nil"/>
                <w:left w:val="nil"/>
                <w:bottom w:val="nil"/>
                <w:right w:val="nil"/>
                <w:between w:val="nil"/>
              </w:pBdr>
              <w:spacing w:line="240" w:lineRule="auto"/>
              <w:rPr>
                <w:b/>
              </w:rPr>
            </w:pPr>
            <w:r w:rsidRPr="009D4B60">
              <w:rPr>
                <w:b/>
              </w:rPr>
              <w:t>Section 6:  Picture Evidence</w:t>
            </w:r>
          </w:p>
        </w:tc>
      </w:tr>
      <w:tr w:rsidR="009D5E03" w:rsidRPr="009D4B60" w14:paraId="36AF6883" w14:textId="77777777" w:rsidTr="7E580170">
        <w:trPr>
          <w:trHeight w:val="420"/>
        </w:trPr>
        <w:tc>
          <w:tcPr>
            <w:tcW w:w="14480" w:type="dxa"/>
            <w:gridSpan w:val="3"/>
            <w:shd w:val="clear" w:color="auto" w:fill="auto"/>
            <w:tcMar>
              <w:top w:w="100" w:type="dxa"/>
              <w:left w:w="100" w:type="dxa"/>
              <w:bottom w:w="100" w:type="dxa"/>
              <w:right w:w="100" w:type="dxa"/>
            </w:tcMar>
          </w:tcPr>
          <w:p w14:paraId="705D23E2" w14:textId="77777777" w:rsidR="00322572" w:rsidRDefault="00322572" w:rsidP="0079422A">
            <w:pPr>
              <w:widowControl w:val="0"/>
              <w:pBdr>
                <w:top w:val="nil"/>
                <w:left w:val="nil"/>
                <w:bottom w:val="nil"/>
                <w:right w:val="nil"/>
                <w:between w:val="nil"/>
              </w:pBdr>
              <w:spacing w:line="240" w:lineRule="auto"/>
            </w:pPr>
          </w:p>
          <w:p w14:paraId="05F146C8" w14:textId="3DFC218E" w:rsidR="00283617" w:rsidRDefault="7E580170" w:rsidP="7E580170">
            <w:pPr>
              <w:widowControl w:val="0"/>
              <w:pBdr>
                <w:top w:val="nil"/>
                <w:left w:val="nil"/>
                <w:bottom w:val="nil"/>
                <w:right w:val="nil"/>
                <w:between w:val="nil"/>
              </w:pBdr>
              <w:spacing w:line="240" w:lineRule="auto"/>
            </w:pPr>
            <w:r>
              <w:rPr>
                <w:noProof/>
              </w:rPr>
              <w:drawing>
                <wp:inline distT="0" distB="0" distL="0" distR="0" wp14:anchorId="4B1BB160" wp14:editId="22D7CF3C">
                  <wp:extent cx="3791820" cy="2343150"/>
                  <wp:effectExtent l="0" t="0" r="0" b="0"/>
                  <wp:docPr id="1321900235" name="Picture 132190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791820" cy="2343150"/>
                          </a:xfrm>
                          <a:prstGeom prst="rect">
                            <a:avLst/>
                          </a:prstGeom>
                        </pic:spPr>
                      </pic:pic>
                    </a:graphicData>
                  </a:graphic>
                </wp:inline>
              </w:drawing>
            </w:r>
            <w:r>
              <w:rPr>
                <w:noProof/>
              </w:rPr>
              <w:drawing>
                <wp:inline distT="0" distB="0" distL="0" distR="0" wp14:anchorId="78F91B9A" wp14:editId="48F5D410">
                  <wp:extent cx="3693642" cy="2276475"/>
                  <wp:effectExtent l="0" t="0" r="0" b="0"/>
                  <wp:docPr id="2027132929" name="Picture 202713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693642" cy="2276475"/>
                          </a:xfrm>
                          <a:prstGeom prst="rect">
                            <a:avLst/>
                          </a:prstGeom>
                        </pic:spPr>
                      </pic:pic>
                    </a:graphicData>
                  </a:graphic>
                </wp:inline>
              </w:drawing>
            </w:r>
          </w:p>
          <w:p w14:paraId="12E3F6C8" w14:textId="32A982FC" w:rsidR="7E580170" w:rsidRDefault="7E580170" w:rsidP="7E580170">
            <w:pPr>
              <w:spacing w:line="240" w:lineRule="auto"/>
            </w:pPr>
            <w:r>
              <w:rPr>
                <w:noProof/>
              </w:rPr>
              <w:lastRenderedPageBreak/>
              <w:drawing>
                <wp:inline distT="0" distB="0" distL="0" distR="0" wp14:anchorId="0618CA6D" wp14:editId="7267E456">
                  <wp:extent cx="3533775" cy="2836920"/>
                  <wp:effectExtent l="0" t="0" r="0" b="0"/>
                  <wp:docPr id="1094406278" name="Picture 109440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533775" cy="2836920"/>
                          </a:xfrm>
                          <a:prstGeom prst="rect">
                            <a:avLst/>
                          </a:prstGeom>
                        </pic:spPr>
                      </pic:pic>
                    </a:graphicData>
                  </a:graphic>
                </wp:inline>
              </w:drawing>
            </w:r>
            <w:r>
              <w:rPr>
                <w:noProof/>
              </w:rPr>
              <w:drawing>
                <wp:inline distT="0" distB="0" distL="0" distR="0" wp14:anchorId="3BFB1191" wp14:editId="522D26EE">
                  <wp:extent cx="4213225" cy="2488406"/>
                  <wp:effectExtent l="0" t="0" r="0" b="0"/>
                  <wp:docPr id="203120910" name="Picture 20312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213225" cy="2488406"/>
                          </a:xfrm>
                          <a:prstGeom prst="rect">
                            <a:avLst/>
                          </a:prstGeom>
                        </pic:spPr>
                      </pic:pic>
                    </a:graphicData>
                  </a:graphic>
                </wp:inline>
              </w:drawing>
            </w:r>
          </w:p>
          <w:p w14:paraId="28CCFE76" w14:textId="4329CFDC" w:rsidR="7E580170" w:rsidRDefault="7E580170" w:rsidP="7E580170">
            <w:pPr>
              <w:spacing w:line="240" w:lineRule="auto"/>
            </w:pPr>
          </w:p>
          <w:p w14:paraId="532D080D" w14:textId="77777777" w:rsidR="00283617" w:rsidRDefault="00283617" w:rsidP="0079422A">
            <w:pPr>
              <w:widowControl w:val="0"/>
              <w:pBdr>
                <w:top w:val="nil"/>
                <w:left w:val="nil"/>
                <w:bottom w:val="nil"/>
                <w:right w:val="nil"/>
                <w:between w:val="nil"/>
              </w:pBdr>
              <w:spacing w:line="240" w:lineRule="auto"/>
            </w:pPr>
          </w:p>
          <w:p w14:paraId="26EE2B69" w14:textId="77777777" w:rsidR="00283617" w:rsidRDefault="00283617" w:rsidP="0079422A">
            <w:pPr>
              <w:widowControl w:val="0"/>
              <w:pBdr>
                <w:top w:val="nil"/>
                <w:left w:val="nil"/>
                <w:bottom w:val="nil"/>
                <w:right w:val="nil"/>
                <w:between w:val="nil"/>
              </w:pBdr>
              <w:spacing w:line="240" w:lineRule="auto"/>
            </w:pPr>
          </w:p>
          <w:p w14:paraId="69E2BB2B" w14:textId="019AB3BE" w:rsidR="00283617" w:rsidRPr="009D4B60" w:rsidRDefault="00283617" w:rsidP="0079422A">
            <w:pPr>
              <w:widowControl w:val="0"/>
              <w:pBdr>
                <w:top w:val="nil"/>
                <w:left w:val="nil"/>
                <w:bottom w:val="nil"/>
                <w:right w:val="nil"/>
                <w:between w:val="nil"/>
              </w:pBdr>
              <w:spacing w:line="240" w:lineRule="auto"/>
            </w:pPr>
          </w:p>
        </w:tc>
      </w:tr>
    </w:tbl>
    <w:p w14:paraId="703AA329" w14:textId="149255F5" w:rsidR="00585EAF" w:rsidRDefault="00585EAF" w:rsidP="0079422A">
      <w:pPr>
        <w:spacing w:line="240" w:lineRule="auto"/>
      </w:pPr>
    </w:p>
    <w:p w14:paraId="4CF8476F" w14:textId="6BD94656" w:rsidR="00585EAF" w:rsidRDefault="00585EAF" w:rsidP="0079422A">
      <w:pPr>
        <w:spacing w:line="240" w:lineRule="auto"/>
      </w:pPr>
    </w:p>
    <w:p w14:paraId="096C495B" w14:textId="77777777" w:rsidR="00585EAF" w:rsidRDefault="00585EAF" w:rsidP="0079422A">
      <w:pPr>
        <w:spacing w:line="240" w:lineRule="auto"/>
      </w:pPr>
    </w:p>
    <w:p w14:paraId="5A0E35E3" w14:textId="6E363661" w:rsidR="00C11E56" w:rsidRDefault="00C11E56" w:rsidP="0079422A">
      <w:pPr>
        <w:spacing w:line="240" w:lineRule="auto"/>
      </w:pPr>
    </w:p>
    <w:p w14:paraId="747C7567" w14:textId="65B0E84D" w:rsidR="00C11E56" w:rsidRDefault="00C11E56" w:rsidP="0079422A">
      <w:pPr>
        <w:spacing w:line="240" w:lineRule="auto"/>
      </w:pPr>
    </w:p>
    <w:p w14:paraId="4ECCC3CA" w14:textId="77777777" w:rsidR="00C11E56" w:rsidRPr="009D4B60" w:rsidRDefault="00C11E56" w:rsidP="0079422A">
      <w:pPr>
        <w:spacing w:line="240" w:lineRule="auto"/>
      </w:pPr>
    </w:p>
    <w:sectPr w:rsidR="00C11E56" w:rsidRPr="009D4B60" w:rsidSect="00E37F37">
      <w:pgSz w:w="15840" w:h="12240" w:orient="landscape"/>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56374"/>
    <w:multiLevelType w:val="multilevel"/>
    <w:tmpl w:val="34C618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0D9171E"/>
    <w:multiLevelType w:val="hybridMultilevel"/>
    <w:tmpl w:val="3B5209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8873777"/>
    <w:multiLevelType w:val="hybridMultilevel"/>
    <w:tmpl w:val="085AD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BD5C4F"/>
    <w:multiLevelType w:val="hybridMultilevel"/>
    <w:tmpl w:val="F3BCF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A2536F"/>
    <w:multiLevelType w:val="multilevel"/>
    <w:tmpl w:val="FD7400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A9A7346"/>
    <w:multiLevelType w:val="multilevel"/>
    <w:tmpl w:val="09D211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5E81C9C"/>
    <w:multiLevelType w:val="hybridMultilevel"/>
    <w:tmpl w:val="9B3E4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903408"/>
    <w:multiLevelType w:val="hybridMultilevel"/>
    <w:tmpl w:val="A5D6733A"/>
    <w:lvl w:ilvl="0" w:tplc="D2AE1414">
      <w:start w:val="1"/>
      <w:numFmt w:val="decimal"/>
      <w:lvlText w:val="%1."/>
      <w:lvlJc w:val="left"/>
      <w:pPr>
        <w:ind w:left="720" w:hanging="360"/>
      </w:pPr>
    </w:lvl>
    <w:lvl w:ilvl="1" w:tplc="C73CCC18">
      <w:start w:val="1"/>
      <w:numFmt w:val="lowerLetter"/>
      <w:lvlText w:val="%2."/>
      <w:lvlJc w:val="left"/>
      <w:pPr>
        <w:ind w:left="1440" w:hanging="360"/>
      </w:pPr>
    </w:lvl>
    <w:lvl w:ilvl="2" w:tplc="5E58E874">
      <w:start w:val="1"/>
      <w:numFmt w:val="lowerRoman"/>
      <w:lvlText w:val="%3."/>
      <w:lvlJc w:val="right"/>
      <w:pPr>
        <w:ind w:left="2160" w:hanging="180"/>
      </w:pPr>
    </w:lvl>
    <w:lvl w:ilvl="3" w:tplc="5C488D14">
      <w:start w:val="1"/>
      <w:numFmt w:val="decimal"/>
      <w:lvlText w:val="%4."/>
      <w:lvlJc w:val="left"/>
      <w:pPr>
        <w:ind w:left="2880" w:hanging="360"/>
      </w:pPr>
    </w:lvl>
    <w:lvl w:ilvl="4" w:tplc="D7A6980E">
      <w:start w:val="1"/>
      <w:numFmt w:val="lowerLetter"/>
      <w:lvlText w:val="%5."/>
      <w:lvlJc w:val="left"/>
      <w:pPr>
        <w:ind w:left="3600" w:hanging="360"/>
      </w:pPr>
    </w:lvl>
    <w:lvl w:ilvl="5" w:tplc="F3CC6118">
      <w:start w:val="1"/>
      <w:numFmt w:val="lowerRoman"/>
      <w:lvlText w:val="%6."/>
      <w:lvlJc w:val="right"/>
      <w:pPr>
        <w:ind w:left="4320" w:hanging="180"/>
      </w:pPr>
    </w:lvl>
    <w:lvl w:ilvl="6" w:tplc="6A7A5C9A">
      <w:start w:val="1"/>
      <w:numFmt w:val="decimal"/>
      <w:lvlText w:val="%7."/>
      <w:lvlJc w:val="left"/>
      <w:pPr>
        <w:ind w:left="5040" w:hanging="360"/>
      </w:pPr>
    </w:lvl>
    <w:lvl w:ilvl="7" w:tplc="D330867C">
      <w:start w:val="1"/>
      <w:numFmt w:val="lowerLetter"/>
      <w:lvlText w:val="%8."/>
      <w:lvlJc w:val="left"/>
      <w:pPr>
        <w:ind w:left="5760" w:hanging="360"/>
      </w:pPr>
    </w:lvl>
    <w:lvl w:ilvl="8" w:tplc="AF004190">
      <w:start w:val="1"/>
      <w:numFmt w:val="lowerRoman"/>
      <w:lvlText w:val="%9."/>
      <w:lvlJc w:val="right"/>
      <w:pPr>
        <w:ind w:left="6480" w:hanging="180"/>
      </w:pPr>
    </w:lvl>
  </w:abstractNum>
  <w:abstractNum w:abstractNumId="8" w15:restartNumberingAfterBreak="0">
    <w:nsid w:val="494A5B4C"/>
    <w:multiLevelType w:val="hybridMultilevel"/>
    <w:tmpl w:val="909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7E2528"/>
    <w:multiLevelType w:val="hybridMultilevel"/>
    <w:tmpl w:val="2D1CF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851339"/>
    <w:multiLevelType w:val="multilevel"/>
    <w:tmpl w:val="50A429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78129FB"/>
    <w:multiLevelType w:val="hybridMultilevel"/>
    <w:tmpl w:val="382C7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C172AE"/>
    <w:multiLevelType w:val="hybridMultilevel"/>
    <w:tmpl w:val="526671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AD12865"/>
    <w:multiLevelType w:val="hybridMultilevel"/>
    <w:tmpl w:val="E5AA4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C80907"/>
    <w:multiLevelType w:val="multilevel"/>
    <w:tmpl w:val="2474FE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4CF7E2C"/>
    <w:multiLevelType w:val="hybridMultilevel"/>
    <w:tmpl w:val="896A3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730662"/>
    <w:multiLevelType w:val="hybridMultilevel"/>
    <w:tmpl w:val="2F041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4"/>
  </w:num>
  <w:num w:numId="4">
    <w:abstractNumId w:val="5"/>
  </w:num>
  <w:num w:numId="5">
    <w:abstractNumId w:val="10"/>
  </w:num>
  <w:num w:numId="6">
    <w:abstractNumId w:val="0"/>
  </w:num>
  <w:num w:numId="7">
    <w:abstractNumId w:val="6"/>
  </w:num>
  <w:num w:numId="8">
    <w:abstractNumId w:val="2"/>
  </w:num>
  <w:num w:numId="9">
    <w:abstractNumId w:val="9"/>
  </w:num>
  <w:num w:numId="10">
    <w:abstractNumId w:val="16"/>
  </w:num>
  <w:num w:numId="11">
    <w:abstractNumId w:val="12"/>
  </w:num>
  <w:num w:numId="12">
    <w:abstractNumId w:val="15"/>
  </w:num>
  <w:num w:numId="13">
    <w:abstractNumId w:val="1"/>
  </w:num>
  <w:num w:numId="14">
    <w:abstractNumId w:val="3"/>
  </w:num>
  <w:num w:numId="15">
    <w:abstractNumId w:val="13"/>
  </w:num>
  <w:num w:numId="16">
    <w:abstractNumId w:val="11"/>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4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E03"/>
    <w:rsid w:val="00003ACD"/>
    <w:rsid w:val="00004560"/>
    <w:rsid w:val="00015A01"/>
    <w:rsid w:val="00016631"/>
    <w:rsid w:val="00016FA6"/>
    <w:rsid w:val="0001705E"/>
    <w:rsid w:val="00026966"/>
    <w:rsid w:val="000321F1"/>
    <w:rsid w:val="0004379F"/>
    <w:rsid w:val="00051116"/>
    <w:rsid w:val="00055D24"/>
    <w:rsid w:val="00057080"/>
    <w:rsid w:val="00067A35"/>
    <w:rsid w:val="0007120B"/>
    <w:rsid w:val="00071BEB"/>
    <w:rsid w:val="00073DF5"/>
    <w:rsid w:val="00074986"/>
    <w:rsid w:val="00087197"/>
    <w:rsid w:val="000A06EF"/>
    <w:rsid w:val="000A1511"/>
    <w:rsid w:val="000B71D5"/>
    <w:rsid w:val="000C1EB7"/>
    <w:rsid w:val="000C2ECF"/>
    <w:rsid w:val="000C61E9"/>
    <w:rsid w:val="000D1C5A"/>
    <w:rsid w:val="000D386C"/>
    <w:rsid w:val="000D77D4"/>
    <w:rsid w:val="000E1C03"/>
    <w:rsid w:val="000E6D48"/>
    <w:rsid w:val="000F287F"/>
    <w:rsid w:val="000F2D42"/>
    <w:rsid w:val="000F66BD"/>
    <w:rsid w:val="00111D0C"/>
    <w:rsid w:val="00112F10"/>
    <w:rsid w:val="001219C2"/>
    <w:rsid w:val="00122504"/>
    <w:rsid w:val="00124355"/>
    <w:rsid w:val="00127B99"/>
    <w:rsid w:val="0013439C"/>
    <w:rsid w:val="00135830"/>
    <w:rsid w:val="00137FE0"/>
    <w:rsid w:val="001470E0"/>
    <w:rsid w:val="00153D5F"/>
    <w:rsid w:val="0015786A"/>
    <w:rsid w:val="00164E54"/>
    <w:rsid w:val="00181431"/>
    <w:rsid w:val="00181D71"/>
    <w:rsid w:val="00183CDC"/>
    <w:rsid w:val="00194CE8"/>
    <w:rsid w:val="00197C8F"/>
    <w:rsid w:val="00197EF5"/>
    <w:rsid w:val="001A784D"/>
    <w:rsid w:val="001B48A5"/>
    <w:rsid w:val="001C3AB2"/>
    <w:rsid w:val="001C5FB7"/>
    <w:rsid w:val="001D04C2"/>
    <w:rsid w:val="001D0F8A"/>
    <w:rsid w:val="001D109A"/>
    <w:rsid w:val="001D34C4"/>
    <w:rsid w:val="001F0A96"/>
    <w:rsid w:val="001F4237"/>
    <w:rsid w:val="001F70F7"/>
    <w:rsid w:val="00215B19"/>
    <w:rsid w:val="00216862"/>
    <w:rsid w:val="00216998"/>
    <w:rsid w:val="00220927"/>
    <w:rsid w:val="00220C62"/>
    <w:rsid w:val="00224FEE"/>
    <w:rsid w:val="002278DB"/>
    <w:rsid w:val="00232F30"/>
    <w:rsid w:val="00233C2E"/>
    <w:rsid w:val="0023642E"/>
    <w:rsid w:val="00236EAF"/>
    <w:rsid w:val="0024134D"/>
    <w:rsid w:val="00245508"/>
    <w:rsid w:val="00246291"/>
    <w:rsid w:val="0024630B"/>
    <w:rsid w:val="00252435"/>
    <w:rsid w:val="00252B0F"/>
    <w:rsid w:val="00273CA2"/>
    <w:rsid w:val="00274991"/>
    <w:rsid w:val="00283617"/>
    <w:rsid w:val="0028387D"/>
    <w:rsid w:val="0028558D"/>
    <w:rsid w:val="00285F03"/>
    <w:rsid w:val="0028631F"/>
    <w:rsid w:val="00287897"/>
    <w:rsid w:val="002928FF"/>
    <w:rsid w:val="00293D3A"/>
    <w:rsid w:val="00296BCA"/>
    <w:rsid w:val="002A1A72"/>
    <w:rsid w:val="002B1EFB"/>
    <w:rsid w:val="002B48B7"/>
    <w:rsid w:val="002C4E09"/>
    <w:rsid w:val="002C59B0"/>
    <w:rsid w:val="002E0CA8"/>
    <w:rsid w:val="002E70E1"/>
    <w:rsid w:val="002F3A4B"/>
    <w:rsid w:val="002F5B9B"/>
    <w:rsid w:val="00301B20"/>
    <w:rsid w:val="00303665"/>
    <w:rsid w:val="003113B3"/>
    <w:rsid w:val="00313463"/>
    <w:rsid w:val="0031538D"/>
    <w:rsid w:val="00317143"/>
    <w:rsid w:val="00322572"/>
    <w:rsid w:val="00322E44"/>
    <w:rsid w:val="00325D61"/>
    <w:rsid w:val="003275B7"/>
    <w:rsid w:val="00327F00"/>
    <w:rsid w:val="0033337E"/>
    <w:rsid w:val="00337B8B"/>
    <w:rsid w:val="00340152"/>
    <w:rsid w:val="003431CB"/>
    <w:rsid w:val="00344282"/>
    <w:rsid w:val="00353A4A"/>
    <w:rsid w:val="00356871"/>
    <w:rsid w:val="00357C58"/>
    <w:rsid w:val="003624CA"/>
    <w:rsid w:val="00363233"/>
    <w:rsid w:val="0036446F"/>
    <w:rsid w:val="00366D40"/>
    <w:rsid w:val="003900F3"/>
    <w:rsid w:val="003B0488"/>
    <w:rsid w:val="003B07FB"/>
    <w:rsid w:val="003B08C2"/>
    <w:rsid w:val="003B3A01"/>
    <w:rsid w:val="003C0952"/>
    <w:rsid w:val="003C10A7"/>
    <w:rsid w:val="003C7F46"/>
    <w:rsid w:val="003D1237"/>
    <w:rsid w:val="003D3B3E"/>
    <w:rsid w:val="003D543B"/>
    <w:rsid w:val="003D588C"/>
    <w:rsid w:val="003D6249"/>
    <w:rsid w:val="003D7FCB"/>
    <w:rsid w:val="003E04C6"/>
    <w:rsid w:val="003E5CF1"/>
    <w:rsid w:val="003F03E5"/>
    <w:rsid w:val="003F2D7D"/>
    <w:rsid w:val="003F4F0B"/>
    <w:rsid w:val="003F7154"/>
    <w:rsid w:val="00405AA2"/>
    <w:rsid w:val="00412ADC"/>
    <w:rsid w:val="00430D7A"/>
    <w:rsid w:val="004350EE"/>
    <w:rsid w:val="00436F0D"/>
    <w:rsid w:val="00443B8D"/>
    <w:rsid w:val="00447F22"/>
    <w:rsid w:val="004572FD"/>
    <w:rsid w:val="00460671"/>
    <w:rsid w:val="004626DE"/>
    <w:rsid w:val="00464325"/>
    <w:rsid w:val="00470048"/>
    <w:rsid w:val="00477777"/>
    <w:rsid w:val="00483853"/>
    <w:rsid w:val="0048430A"/>
    <w:rsid w:val="00487515"/>
    <w:rsid w:val="0049651F"/>
    <w:rsid w:val="00497A4D"/>
    <w:rsid w:val="004A2EB1"/>
    <w:rsid w:val="004A417E"/>
    <w:rsid w:val="004A5EA5"/>
    <w:rsid w:val="004A7EB8"/>
    <w:rsid w:val="004C1349"/>
    <w:rsid w:val="004C2672"/>
    <w:rsid w:val="004C4E9D"/>
    <w:rsid w:val="004D11B1"/>
    <w:rsid w:val="004D2468"/>
    <w:rsid w:val="004D2B21"/>
    <w:rsid w:val="004D50CC"/>
    <w:rsid w:val="004E121B"/>
    <w:rsid w:val="004E4A70"/>
    <w:rsid w:val="004F4075"/>
    <w:rsid w:val="004F524C"/>
    <w:rsid w:val="004F5C4F"/>
    <w:rsid w:val="00505A0D"/>
    <w:rsid w:val="00510772"/>
    <w:rsid w:val="0051165F"/>
    <w:rsid w:val="00513D86"/>
    <w:rsid w:val="00516955"/>
    <w:rsid w:val="00520D2B"/>
    <w:rsid w:val="005255C7"/>
    <w:rsid w:val="00530DA4"/>
    <w:rsid w:val="00533536"/>
    <w:rsid w:val="00534D16"/>
    <w:rsid w:val="00535AAD"/>
    <w:rsid w:val="00537B0A"/>
    <w:rsid w:val="0054036C"/>
    <w:rsid w:val="00541D22"/>
    <w:rsid w:val="00543E58"/>
    <w:rsid w:val="00543F9E"/>
    <w:rsid w:val="005451FC"/>
    <w:rsid w:val="00554D6B"/>
    <w:rsid w:val="00557028"/>
    <w:rsid w:val="00557EFB"/>
    <w:rsid w:val="00565882"/>
    <w:rsid w:val="00585EAF"/>
    <w:rsid w:val="0058632B"/>
    <w:rsid w:val="00586455"/>
    <w:rsid w:val="00587ABA"/>
    <w:rsid w:val="005A12E4"/>
    <w:rsid w:val="005B4FEB"/>
    <w:rsid w:val="005B6FA4"/>
    <w:rsid w:val="005C20E0"/>
    <w:rsid w:val="005C23EF"/>
    <w:rsid w:val="005C3C0A"/>
    <w:rsid w:val="005C6D88"/>
    <w:rsid w:val="005D5454"/>
    <w:rsid w:val="005D61B8"/>
    <w:rsid w:val="005E57A6"/>
    <w:rsid w:val="005F06F8"/>
    <w:rsid w:val="005F0E14"/>
    <w:rsid w:val="005F4272"/>
    <w:rsid w:val="005F5709"/>
    <w:rsid w:val="005F57A7"/>
    <w:rsid w:val="006005BA"/>
    <w:rsid w:val="00604521"/>
    <w:rsid w:val="006057B3"/>
    <w:rsid w:val="00606570"/>
    <w:rsid w:val="0061085B"/>
    <w:rsid w:val="00612744"/>
    <w:rsid w:val="00632128"/>
    <w:rsid w:val="00632C6A"/>
    <w:rsid w:val="006336DB"/>
    <w:rsid w:val="00640662"/>
    <w:rsid w:val="00653AF1"/>
    <w:rsid w:val="0065609E"/>
    <w:rsid w:val="00665A84"/>
    <w:rsid w:val="00670C98"/>
    <w:rsid w:val="00672EA8"/>
    <w:rsid w:val="00674D34"/>
    <w:rsid w:val="00675A8F"/>
    <w:rsid w:val="00677145"/>
    <w:rsid w:val="006801A3"/>
    <w:rsid w:val="00686933"/>
    <w:rsid w:val="0069235C"/>
    <w:rsid w:val="00692906"/>
    <w:rsid w:val="006941F0"/>
    <w:rsid w:val="0069546E"/>
    <w:rsid w:val="006A3D7C"/>
    <w:rsid w:val="006A5C69"/>
    <w:rsid w:val="006B2DE5"/>
    <w:rsid w:val="006C6267"/>
    <w:rsid w:val="006E16D8"/>
    <w:rsid w:val="006E4FD1"/>
    <w:rsid w:val="006E76E9"/>
    <w:rsid w:val="006F1459"/>
    <w:rsid w:val="006F55B2"/>
    <w:rsid w:val="00701850"/>
    <w:rsid w:val="00704AF5"/>
    <w:rsid w:val="007072A9"/>
    <w:rsid w:val="007078E1"/>
    <w:rsid w:val="00711B14"/>
    <w:rsid w:val="007122CE"/>
    <w:rsid w:val="00712639"/>
    <w:rsid w:val="00713549"/>
    <w:rsid w:val="00721FB6"/>
    <w:rsid w:val="00745832"/>
    <w:rsid w:val="00752FC2"/>
    <w:rsid w:val="0075322D"/>
    <w:rsid w:val="0075617D"/>
    <w:rsid w:val="00762265"/>
    <w:rsid w:val="00762B99"/>
    <w:rsid w:val="007648CE"/>
    <w:rsid w:val="00767CC7"/>
    <w:rsid w:val="00776C9F"/>
    <w:rsid w:val="0077747F"/>
    <w:rsid w:val="007776AA"/>
    <w:rsid w:val="0079422A"/>
    <w:rsid w:val="007A1F22"/>
    <w:rsid w:val="007A2451"/>
    <w:rsid w:val="007A55A9"/>
    <w:rsid w:val="007A6915"/>
    <w:rsid w:val="007B0765"/>
    <w:rsid w:val="007C0D2F"/>
    <w:rsid w:val="007C198C"/>
    <w:rsid w:val="007C1B4B"/>
    <w:rsid w:val="007C2A58"/>
    <w:rsid w:val="007D2C44"/>
    <w:rsid w:val="007E39FD"/>
    <w:rsid w:val="007F633A"/>
    <w:rsid w:val="00811E55"/>
    <w:rsid w:val="00812B2B"/>
    <w:rsid w:val="008157A0"/>
    <w:rsid w:val="00821118"/>
    <w:rsid w:val="00823AE0"/>
    <w:rsid w:val="0083270D"/>
    <w:rsid w:val="00836FE5"/>
    <w:rsid w:val="00840278"/>
    <w:rsid w:val="00844EFC"/>
    <w:rsid w:val="0084663B"/>
    <w:rsid w:val="00850811"/>
    <w:rsid w:val="00851E6C"/>
    <w:rsid w:val="00852230"/>
    <w:rsid w:val="00855553"/>
    <w:rsid w:val="00855F5B"/>
    <w:rsid w:val="00856C2E"/>
    <w:rsid w:val="0086120D"/>
    <w:rsid w:val="008624AD"/>
    <w:rsid w:val="00866B45"/>
    <w:rsid w:val="008858A6"/>
    <w:rsid w:val="00886A34"/>
    <w:rsid w:val="00886ED5"/>
    <w:rsid w:val="008917E7"/>
    <w:rsid w:val="00892016"/>
    <w:rsid w:val="00896ED7"/>
    <w:rsid w:val="008B0C27"/>
    <w:rsid w:val="008B64CD"/>
    <w:rsid w:val="008C7A18"/>
    <w:rsid w:val="008D08F5"/>
    <w:rsid w:val="008D43F8"/>
    <w:rsid w:val="008E1014"/>
    <w:rsid w:val="008E6903"/>
    <w:rsid w:val="008E6DC9"/>
    <w:rsid w:val="008F624E"/>
    <w:rsid w:val="00904BA5"/>
    <w:rsid w:val="0090582C"/>
    <w:rsid w:val="00912387"/>
    <w:rsid w:val="00922AEB"/>
    <w:rsid w:val="0092433D"/>
    <w:rsid w:val="00947750"/>
    <w:rsid w:val="0095221D"/>
    <w:rsid w:val="009610F1"/>
    <w:rsid w:val="009640B2"/>
    <w:rsid w:val="009643FF"/>
    <w:rsid w:val="00965467"/>
    <w:rsid w:val="00973FCE"/>
    <w:rsid w:val="0098192D"/>
    <w:rsid w:val="009822CA"/>
    <w:rsid w:val="00983E9D"/>
    <w:rsid w:val="009A52B1"/>
    <w:rsid w:val="009A735C"/>
    <w:rsid w:val="009B4328"/>
    <w:rsid w:val="009C0E46"/>
    <w:rsid w:val="009C19C3"/>
    <w:rsid w:val="009C49CA"/>
    <w:rsid w:val="009C6F7B"/>
    <w:rsid w:val="009D4B60"/>
    <w:rsid w:val="009D5BF8"/>
    <w:rsid w:val="009D5E03"/>
    <w:rsid w:val="009E287C"/>
    <w:rsid w:val="009E7302"/>
    <w:rsid w:val="009F4066"/>
    <w:rsid w:val="009F57AA"/>
    <w:rsid w:val="00A21AE8"/>
    <w:rsid w:val="00A236CF"/>
    <w:rsid w:val="00A251D8"/>
    <w:rsid w:val="00A362AD"/>
    <w:rsid w:val="00A36E52"/>
    <w:rsid w:val="00A422AD"/>
    <w:rsid w:val="00A50C52"/>
    <w:rsid w:val="00A50CA2"/>
    <w:rsid w:val="00A51689"/>
    <w:rsid w:val="00A64FF9"/>
    <w:rsid w:val="00A65B94"/>
    <w:rsid w:val="00A80477"/>
    <w:rsid w:val="00A83B35"/>
    <w:rsid w:val="00A84202"/>
    <w:rsid w:val="00A873BB"/>
    <w:rsid w:val="00A95F0D"/>
    <w:rsid w:val="00AA4C6F"/>
    <w:rsid w:val="00AA5BDB"/>
    <w:rsid w:val="00AA70FF"/>
    <w:rsid w:val="00AB01F9"/>
    <w:rsid w:val="00AB44A3"/>
    <w:rsid w:val="00AB45D0"/>
    <w:rsid w:val="00AB552C"/>
    <w:rsid w:val="00AC4509"/>
    <w:rsid w:val="00AC5B77"/>
    <w:rsid w:val="00AC6ACE"/>
    <w:rsid w:val="00AD469C"/>
    <w:rsid w:val="00AE367A"/>
    <w:rsid w:val="00AE45DA"/>
    <w:rsid w:val="00AE5377"/>
    <w:rsid w:val="00B002FB"/>
    <w:rsid w:val="00B01F57"/>
    <w:rsid w:val="00B0498A"/>
    <w:rsid w:val="00B04BF9"/>
    <w:rsid w:val="00B1236D"/>
    <w:rsid w:val="00B16A61"/>
    <w:rsid w:val="00B231E0"/>
    <w:rsid w:val="00B268EC"/>
    <w:rsid w:val="00B304D7"/>
    <w:rsid w:val="00B35BAE"/>
    <w:rsid w:val="00B51A99"/>
    <w:rsid w:val="00B54CE3"/>
    <w:rsid w:val="00B564C3"/>
    <w:rsid w:val="00B60EBD"/>
    <w:rsid w:val="00B6773B"/>
    <w:rsid w:val="00B71338"/>
    <w:rsid w:val="00B717F0"/>
    <w:rsid w:val="00B73DA4"/>
    <w:rsid w:val="00B75153"/>
    <w:rsid w:val="00B8246B"/>
    <w:rsid w:val="00B867C5"/>
    <w:rsid w:val="00B87306"/>
    <w:rsid w:val="00BA525F"/>
    <w:rsid w:val="00BB31DB"/>
    <w:rsid w:val="00BB3B8B"/>
    <w:rsid w:val="00BB40AA"/>
    <w:rsid w:val="00BB6A1F"/>
    <w:rsid w:val="00BC04DC"/>
    <w:rsid w:val="00BC327C"/>
    <w:rsid w:val="00BC4B66"/>
    <w:rsid w:val="00BC5F37"/>
    <w:rsid w:val="00BD09B9"/>
    <w:rsid w:val="00BD1E31"/>
    <w:rsid w:val="00BE62A0"/>
    <w:rsid w:val="00BF2CA6"/>
    <w:rsid w:val="00BF31ED"/>
    <w:rsid w:val="00BF7DDB"/>
    <w:rsid w:val="00C00030"/>
    <w:rsid w:val="00C10EB6"/>
    <w:rsid w:val="00C11E56"/>
    <w:rsid w:val="00C12E61"/>
    <w:rsid w:val="00C14DF1"/>
    <w:rsid w:val="00C223FD"/>
    <w:rsid w:val="00C231F3"/>
    <w:rsid w:val="00C2579E"/>
    <w:rsid w:val="00C36E74"/>
    <w:rsid w:val="00C40D77"/>
    <w:rsid w:val="00C46CEA"/>
    <w:rsid w:val="00C4794E"/>
    <w:rsid w:val="00C511A2"/>
    <w:rsid w:val="00C526B3"/>
    <w:rsid w:val="00C52709"/>
    <w:rsid w:val="00C557E9"/>
    <w:rsid w:val="00C65AB7"/>
    <w:rsid w:val="00C77B1E"/>
    <w:rsid w:val="00C817BB"/>
    <w:rsid w:val="00C841B9"/>
    <w:rsid w:val="00C8644A"/>
    <w:rsid w:val="00C92923"/>
    <w:rsid w:val="00C94D5A"/>
    <w:rsid w:val="00C959CC"/>
    <w:rsid w:val="00CB2E76"/>
    <w:rsid w:val="00CB68CC"/>
    <w:rsid w:val="00CC0143"/>
    <w:rsid w:val="00CC6EC5"/>
    <w:rsid w:val="00CD0EEA"/>
    <w:rsid w:val="00CD4902"/>
    <w:rsid w:val="00CE26C0"/>
    <w:rsid w:val="00CE5251"/>
    <w:rsid w:val="00CE716A"/>
    <w:rsid w:val="00CF53A9"/>
    <w:rsid w:val="00CF5878"/>
    <w:rsid w:val="00D056B1"/>
    <w:rsid w:val="00D06CF0"/>
    <w:rsid w:val="00D124BB"/>
    <w:rsid w:val="00D22701"/>
    <w:rsid w:val="00D31955"/>
    <w:rsid w:val="00D449DA"/>
    <w:rsid w:val="00D44F6A"/>
    <w:rsid w:val="00D470DE"/>
    <w:rsid w:val="00D51714"/>
    <w:rsid w:val="00D52051"/>
    <w:rsid w:val="00D52349"/>
    <w:rsid w:val="00D55C59"/>
    <w:rsid w:val="00D64E12"/>
    <w:rsid w:val="00D72824"/>
    <w:rsid w:val="00D75EAF"/>
    <w:rsid w:val="00D76064"/>
    <w:rsid w:val="00D86CDB"/>
    <w:rsid w:val="00D90EEC"/>
    <w:rsid w:val="00D9201C"/>
    <w:rsid w:val="00D92944"/>
    <w:rsid w:val="00D92B22"/>
    <w:rsid w:val="00DB288F"/>
    <w:rsid w:val="00DB57C1"/>
    <w:rsid w:val="00DB69A4"/>
    <w:rsid w:val="00DC0363"/>
    <w:rsid w:val="00DC3665"/>
    <w:rsid w:val="00DC7B59"/>
    <w:rsid w:val="00DC7D4F"/>
    <w:rsid w:val="00DC7DE0"/>
    <w:rsid w:val="00DD11D9"/>
    <w:rsid w:val="00DD48C9"/>
    <w:rsid w:val="00DD732B"/>
    <w:rsid w:val="00DE3CE3"/>
    <w:rsid w:val="00DE3EFB"/>
    <w:rsid w:val="00DE5760"/>
    <w:rsid w:val="00DF6939"/>
    <w:rsid w:val="00E0131E"/>
    <w:rsid w:val="00E02080"/>
    <w:rsid w:val="00E02263"/>
    <w:rsid w:val="00E02503"/>
    <w:rsid w:val="00E1216B"/>
    <w:rsid w:val="00E1274F"/>
    <w:rsid w:val="00E17360"/>
    <w:rsid w:val="00E37F37"/>
    <w:rsid w:val="00E45FE0"/>
    <w:rsid w:val="00E50ADF"/>
    <w:rsid w:val="00E51225"/>
    <w:rsid w:val="00E563BE"/>
    <w:rsid w:val="00E65312"/>
    <w:rsid w:val="00E7257C"/>
    <w:rsid w:val="00E73B61"/>
    <w:rsid w:val="00E76256"/>
    <w:rsid w:val="00E80359"/>
    <w:rsid w:val="00E81257"/>
    <w:rsid w:val="00E81B15"/>
    <w:rsid w:val="00E91F3F"/>
    <w:rsid w:val="00E957F0"/>
    <w:rsid w:val="00E97F4A"/>
    <w:rsid w:val="00EB008F"/>
    <w:rsid w:val="00EB1D8F"/>
    <w:rsid w:val="00EB56CE"/>
    <w:rsid w:val="00ED2A9D"/>
    <w:rsid w:val="00ED5CB5"/>
    <w:rsid w:val="00EE764D"/>
    <w:rsid w:val="00EE797D"/>
    <w:rsid w:val="00EF6458"/>
    <w:rsid w:val="00F02B97"/>
    <w:rsid w:val="00F04E58"/>
    <w:rsid w:val="00F13A56"/>
    <w:rsid w:val="00F17AE9"/>
    <w:rsid w:val="00F24E7B"/>
    <w:rsid w:val="00F27C7D"/>
    <w:rsid w:val="00F348BA"/>
    <w:rsid w:val="00F40062"/>
    <w:rsid w:val="00F420CF"/>
    <w:rsid w:val="00F42DD8"/>
    <w:rsid w:val="00F4542A"/>
    <w:rsid w:val="00F50D46"/>
    <w:rsid w:val="00F62B3F"/>
    <w:rsid w:val="00F656EB"/>
    <w:rsid w:val="00F72024"/>
    <w:rsid w:val="00F73D74"/>
    <w:rsid w:val="00F75C74"/>
    <w:rsid w:val="00F76F71"/>
    <w:rsid w:val="00F8541C"/>
    <w:rsid w:val="00F90C39"/>
    <w:rsid w:val="00F9422A"/>
    <w:rsid w:val="00F957EE"/>
    <w:rsid w:val="00F9755C"/>
    <w:rsid w:val="00FA1701"/>
    <w:rsid w:val="00FA4A0B"/>
    <w:rsid w:val="00FA58E6"/>
    <w:rsid w:val="00FB1294"/>
    <w:rsid w:val="00FB1D32"/>
    <w:rsid w:val="00FB3DC6"/>
    <w:rsid w:val="00FB6584"/>
    <w:rsid w:val="00FB79E8"/>
    <w:rsid w:val="00FC0AC1"/>
    <w:rsid w:val="00FC1BEE"/>
    <w:rsid w:val="00FC696A"/>
    <w:rsid w:val="00FD486A"/>
    <w:rsid w:val="00FD58E5"/>
    <w:rsid w:val="00FE6A03"/>
    <w:rsid w:val="00FF72F5"/>
    <w:rsid w:val="0163CDD6"/>
    <w:rsid w:val="026986D3"/>
    <w:rsid w:val="02A428BF"/>
    <w:rsid w:val="02FF9E37"/>
    <w:rsid w:val="03561236"/>
    <w:rsid w:val="03AA19E8"/>
    <w:rsid w:val="04BB22FD"/>
    <w:rsid w:val="05D3DCF6"/>
    <w:rsid w:val="060F3D6E"/>
    <w:rsid w:val="07B6DA5A"/>
    <w:rsid w:val="08636F4F"/>
    <w:rsid w:val="086462AE"/>
    <w:rsid w:val="08DC5527"/>
    <w:rsid w:val="08DEA8EA"/>
    <w:rsid w:val="096B3A38"/>
    <w:rsid w:val="098A70F3"/>
    <w:rsid w:val="09A5F24F"/>
    <w:rsid w:val="09D9D0B4"/>
    <w:rsid w:val="0B61241B"/>
    <w:rsid w:val="0D78643F"/>
    <w:rsid w:val="0DA6E838"/>
    <w:rsid w:val="0E456FCC"/>
    <w:rsid w:val="0E95660E"/>
    <w:rsid w:val="0EAA53FA"/>
    <w:rsid w:val="0EB22996"/>
    <w:rsid w:val="0F289D85"/>
    <w:rsid w:val="0FBF7461"/>
    <w:rsid w:val="1158DE33"/>
    <w:rsid w:val="11DBFDE5"/>
    <w:rsid w:val="12B1F19C"/>
    <w:rsid w:val="1353DE13"/>
    <w:rsid w:val="141806FB"/>
    <w:rsid w:val="1549C4B0"/>
    <w:rsid w:val="1647064C"/>
    <w:rsid w:val="16DA69B4"/>
    <w:rsid w:val="1702EC62"/>
    <w:rsid w:val="17E1FA93"/>
    <w:rsid w:val="18C0C117"/>
    <w:rsid w:val="19EA8847"/>
    <w:rsid w:val="1A2CACF0"/>
    <w:rsid w:val="1BE17CD1"/>
    <w:rsid w:val="1E037C6A"/>
    <w:rsid w:val="1ED799C6"/>
    <w:rsid w:val="20736A27"/>
    <w:rsid w:val="2123651B"/>
    <w:rsid w:val="218C0E13"/>
    <w:rsid w:val="22F66BCD"/>
    <w:rsid w:val="231525E6"/>
    <w:rsid w:val="23784230"/>
    <w:rsid w:val="2475E51C"/>
    <w:rsid w:val="26399863"/>
    <w:rsid w:val="26C43CA4"/>
    <w:rsid w:val="26DC9E3E"/>
    <w:rsid w:val="283A3128"/>
    <w:rsid w:val="284BB353"/>
    <w:rsid w:val="2A3D50D3"/>
    <w:rsid w:val="2B0D0986"/>
    <w:rsid w:val="2BD62CD7"/>
    <w:rsid w:val="2C80F701"/>
    <w:rsid w:val="2D30D847"/>
    <w:rsid w:val="2D30F1F5"/>
    <w:rsid w:val="2E110A8B"/>
    <w:rsid w:val="3020C0FB"/>
    <w:rsid w:val="309A7E4D"/>
    <w:rsid w:val="30DEA6F2"/>
    <w:rsid w:val="32AAAA1E"/>
    <w:rsid w:val="334D93A4"/>
    <w:rsid w:val="34765F0B"/>
    <w:rsid w:val="35727363"/>
    <w:rsid w:val="377E1B41"/>
    <w:rsid w:val="384A7859"/>
    <w:rsid w:val="39FE71C7"/>
    <w:rsid w:val="3AECE351"/>
    <w:rsid w:val="3C00EA44"/>
    <w:rsid w:val="3C16F043"/>
    <w:rsid w:val="3C3929D8"/>
    <w:rsid w:val="3D361289"/>
    <w:rsid w:val="3D56D622"/>
    <w:rsid w:val="40890B84"/>
    <w:rsid w:val="419A5C5A"/>
    <w:rsid w:val="422A4745"/>
    <w:rsid w:val="423B468B"/>
    <w:rsid w:val="4295F3B0"/>
    <w:rsid w:val="42E353F9"/>
    <w:rsid w:val="43171011"/>
    <w:rsid w:val="442713CB"/>
    <w:rsid w:val="44F5A162"/>
    <w:rsid w:val="45414C9B"/>
    <w:rsid w:val="464DBE6F"/>
    <w:rsid w:val="47619070"/>
    <w:rsid w:val="479D9DE5"/>
    <w:rsid w:val="47BEB2A2"/>
    <w:rsid w:val="48027AA1"/>
    <w:rsid w:val="489241DB"/>
    <w:rsid w:val="499E4B02"/>
    <w:rsid w:val="4A16C56D"/>
    <w:rsid w:val="4A2986BB"/>
    <w:rsid w:val="4A2CFE3D"/>
    <w:rsid w:val="4A88471C"/>
    <w:rsid w:val="4AA15411"/>
    <w:rsid w:val="4AD3CD53"/>
    <w:rsid w:val="4BA481FA"/>
    <w:rsid w:val="4C4EA5BD"/>
    <w:rsid w:val="4D244FEA"/>
    <w:rsid w:val="4E29A7C3"/>
    <w:rsid w:val="4EB88CD4"/>
    <w:rsid w:val="4F84AFFA"/>
    <w:rsid w:val="4FC2A14A"/>
    <w:rsid w:val="5014EFA9"/>
    <w:rsid w:val="51DAAABC"/>
    <w:rsid w:val="53256570"/>
    <w:rsid w:val="532B40C1"/>
    <w:rsid w:val="53452D48"/>
    <w:rsid w:val="54129BFA"/>
    <w:rsid w:val="5736A8F7"/>
    <w:rsid w:val="580F6E1E"/>
    <w:rsid w:val="58999E5A"/>
    <w:rsid w:val="590C615E"/>
    <w:rsid w:val="5A4D2EEF"/>
    <w:rsid w:val="5B403346"/>
    <w:rsid w:val="5B491BF0"/>
    <w:rsid w:val="5BC3DC44"/>
    <w:rsid w:val="5BEF3ADB"/>
    <w:rsid w:val="5BFD90CD"/>
    <w:rsid w:val="5C003A21"/>
    <w:rsid w:val="5D25BFF3"/>
    <w:rsid w:val="5E5DB84C"/>
    <w:rsid w:val="5FDFFCA4"/>
    <w:rsid w:val="60F9E465"/>
    <w:rsid w:val="61A65854"/>
    <w:rsid w:val="628221DA"/>
    <w:rsid w:val="62F73D79"/>
    <w:rsid w:val="63F223A9"/>
    <w:rsid w:val="63FC03A2"/>
    <w:rsid w:val="646AA729"/>
    <w:rsid w:val="64E9CDAD"/>
    <w:rsid w:val="65305CCE"/>
    <w:rsid w:val="65D4F67A"/>
    <w:rsid w:val="6679C977"/>
    <w:rsid w:val="66AD2A4F"/>
    <w:rsid w:val="66F59619"/>
    <w:rsid w:val="6833373E"/>
    <w:rsid w:val="6AA532E9"/>
    <w:rsid w:val="6CE5BE2A"/>
    <w:rsid w:val="6EAF69EB"/>
    <w:rsid w:val="70042900"/>
    <w:rsid w:val="701AB2A0"/>
    <w:rsid w:val="702520C6"/>
    <w:rsid w:val="7026BFF0"/>
    <w:rsid w:val="710A5716"/>
    <w:rsid w:val="71A823D4"/>
    <w:rsid w:val="71B36A5E"/>
    <w:rsid w:val="72A0332A"/>
    <w:rsid w:val="730D29A2"/>
    <w:rsid w:val="737BF6E5"/>
    <w:rsid w:val="74012436"/>
    <w:rsid w:val="74085BC6"/>
    <w:rsid w:val="7526E694"/>
    <w:rsid w:val="758293C6"/>
    <w:rsid w:val="75B5CBA5"/>
    <w:rsid w:val="77C0FEEB"/>
    <w:rsid w:val="781A82CB"/>
    <w:rsid w:val="784FD7A6"/>
    <w:rsid w:val="79941294"/>
    <w:rsid w:val="79E12F5A"/>
    <w:rsid w:val="7AC89EB9"/>
    <w:rsid w:val="7B05F676"/>
    <w:rsid w:val="7B7CBAA7"/>
    <w:rsid w:val="7CC3689F"/>
    <w:rsid w:val="7D65B7E0"/>
    <w:rsid w:val="7D73CBA3"/>
    <w:rsid w:val="7D850311"/>
    <w:rsid w:val="7E580170"/>
    <w:rsid w:val="7E5A5602"/>
    <w:rsid w:val="7F6C8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E9F44"/>
  <w15:docId w15:val="{857108C8-6536-4E73-A9D3-B51956511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3D588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588C"/>
    <w:rPr>
      <w:rFonts w:ascii="Segoe UI" w:hAnsi="Segoe UI" w:cs="Segoe UI"/>
      <w:sz w:val="18"/>
      <w:szCs w:val="18"/>
    </w:rPr>
  </w:style>
  <w:style w:type="paragraph" w:styleId="ListParagraph">
    <w:name w:val="List Paragraph"/>
    <w:basedOn w:val="Normal"/>
    <w:uiPriority w:val="34"/>
    <w:qFormat/>
    <w:rsid w:val="0079422A"/>
    <w:pPr>
      <w:ind w:left="720"/>
      <w:contextualSpacing/>
    </w:pPr>
  </w:style>
  <w:style w:type="paragraph" w:styleId="HTMLPreformatted">
    <w:name w:val="HTML Preformatted"/>
    <w:basedOn w:val="Normal"/>
    <w:link w:val="HTMLPreformattedChar"/>
    <w:uiPriority w:val="99"/>
    <w:semiHidden/>
    <w:unhideWhenUsed/>
    <w:rsid w:val="00753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s-ES" w:eastAsia="es-ES"/>
    </w:rPr>
  </w:style>
  <w:style w:type="character" w:customStyle="1" w:styleId="HTMLPreformattedChar">
    <w:name w:val="HTML Preformatted Char"/>
    <w:basedOn w:val="DefaultParagraphFont"/>
    <w:link w:val="HTMLPreformatted"/>
    <w:uiPriority w:val="99"/>
    <w:semiHidden/>
    <w:rsid w:val="0075322D"/>
    <w:rPr>
      <w:rFonts w:ascii="Courier New" w:eastAsia="Times New Roman" w:hAnsi="Courier New" w:cs="Courier New"/>
      <w:sz w:val="20"/>
      <w:szCs w:val="20"/>
      <w:lang w:val="es-ES" w:eastAsia="es-ES"/>
    </w:rPr>
  </w:style>
  <w:style w:type="character" w:customStyle="1" w:styleId="y2iqfc">
    <w:name w:val="y2iqfc"/>
    <w:basedOn w:val="DefaultParagraphFont"/>
    <w:rsid w:val="007532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81791">
      <w:bodyDiv w:val="1"/>
      <w:marLeft w:val="0"/>
      <w:marRight w:val="0"/>
      <w:marTop w:val="0"/>
      <w:marBottom w:val="0"/>
      <w:divBdr>
        <w:top w:val="none" w:sz="0" w:space="0" w:color="auto"/>
        <w:left w:val="none" w:sz="0" w:space="0" w:color="auto"/>
        <w:bottom w:val="none" w:sz="0" w:space="0" w:color="auto"/>
        <w:right w:val="none" w:sz="0" w:space="0" w:color="auto"/>
      </w:divBdr>
      <w:divsChild>
        <w:div w:id="2051758389">
          <w:marLeft w:val="0"/>
          <w:marRight w:val="0"/>
          <w:marTop w:val="0"/>
          <w:marBottom w:val="0"/>
          <w:divBdr>
            <w:top w:val="none" w:sz="0" w:space="0" w:color="auto"/>
            <w:left w:val="none" w:sz="0" w:space="0" w:color="auto"/>
            <w:bottom w:val="none" w:sz="0" w:space="0" w:color="auto"/>
            <w:right w:val="none" w:sz="0" w:space="0" w:color="auto"/>
          </w:divBdr>
        </w:div>
        <w:div w:id="1727952852">
          <w:marLeft w:val="0"/>
          <w:marRight w:val="0"/>
          <w:marTop w:val="0"/>
          <w:marBottom w:val="0"/>
          <w:divBdr>
            <w:top w:val="none" w:sz="0" w:space="0" w:color="auto"/>
            <w:left w:val="none" w:sz="0" w:space="0" w:color="auto"/>
            <w:bottom w:val="none" w:sz="0" w:space="0" w:color="auto"/>
            <w:right w:val="none" w:sz="0" w:space="0" w:color="auto"/>
          </w:divBdr>
        </w:div>
        <w:div w:id="455103916">
          <w:marLeft w:val="0"/>
          <w:marRight w:val="0"/>
          <w:marTop w:val="0"/>
          <w:marBottom w:val="0"/>
          <w:divBdr>
            <w:top w:val="none" w:sz="0" w:space="0" w:color="auto"/>
            <w:left w:val="none" w:sz="0" w:space="0" w:color="auto"/>
            <w:bottom w:val="none" w:sz="0" w:space="0" w:color="auto"/>
            <w:right w:val="none" w:sz="0" w:space="0" w:color="auto"/>
          </w:divBdr>
        </w:div>
        <w:div w:id="1298799809">
          <w:marLeft w:val="0"/>
          <w:marRight w:val="0"/>
          <w:marTop w:val="0"/>
          <w:marBottom w:val="0"/>
          <w:divBdr>
            <w:top w:val="none" w:sz="0" w:space="0" w:color="auto"/>
            <w:left w:val="none" w:sz="0" w:space="0" w:color="auto"/>
            <w:bottom w:val="none" w:sz="0" w:space="0" w:color="auto"/>
            <w:right w:val="none" w:sz="0" w:space="0" w:color="auto"/>
          </w:divBdr>
        </w:div>
        <w:div w:id="937176914">
          <w:marLeft w:val="0"/>
          <w:marRight w:val="0"/>
          <w:marTop w:val="0"/>
          <w:marBottom w:val="0"/>
          <w:divBdr>
            <w:top w:val="none" w:sz="0" w:space="0" w:color="auto"/>
            <w:left w:val="none" w:sz="0" w:space="0" w:color="auto"/>
            <w:bottom w:val="none" w:sz="0" w:space="0" w:color="auto"/>
            <w:right w:val="none" w:sz="0" w:space="0" w:color="auto"/>
          </w:divBdr>
        </w:div>
        <w:div w:id="82647783">
          <w:marLeft w:val="0"/>
          <w:marRight w:val="0"/>
          <w:marTop w:val="0"/>
          <w:marBottom w:val="0"/>
          <w:divBdr>
            <w:top w:val="none" w:sz="0" w:space="0" w:color="auto"/>
            <w:left w:val="none" w:sz="0" w:space="0" w:color="auto"/>
            <w:bottom w:val="none" w:sz="0" w:space="0" w:color="auto"/>
            <w:right w:val="none" w:sz="0" w:space="0" w:color="auto"/>
          </w:divBdr>
        </w:div>
        <w:div w:id="595210588">
          <w:marLeft w:val="0"/>
          <w:marRight w:val="0"/>
          <w:marTop w:val="0"/>
          <w:marBottom w:val="0"/>
          <w:divBdr>
            <w:top w:val="none" w:sz="0" w:space="0" w:color="auto"/>
            <w:left w:val="none" w:sz="0" w:space="0" w:color="auto"/>
            <w:bottom w:val="none" w:sz="0" w:space="0" w:color="auto"/>
            <w:right w:val="none" w:sz="0" w:space="0" w:color="auto"/>
          </w:divBdr>
        </w:div>
        <w:div w:id="452019023">
          <w:marLeft w:val="0"/>
          <w:marRight w:val="0"/>
          <w:marTop w:val="0"/>
          <w:marBottom w:val="0"/>
          <w:divBdr>
            <w:top w:val="none" w:sz="0" w:space="0" w:color="auto"/>
            <w:left w:val="none" w:sz="0" w:space="0" w:color="auto"/>
            <w:bottom w:val="none" w:sz="0" w:space="0" w:color="auto"/>
            <w:right w:val="none" w:sz="0" w:space="0" w:color="auto"/>
          </w:divBdr>
        </w:div>
        <w:div w:id="1328165476">
          <w:marLeft w:val="0"/>
          <w:marRight w:val="0"/>
          <w:marTop w:val="0"/>
          <w:marBottom w:val="0"/>
          <w:divBdr>
            <w:top w:val="none" w:sz="0" w:space="0" w:color="auto"/>
            <w:left w:val="none" w:sz="0" w:space="0" w:color="auto"/>
            <w:bottom w:val="none" w:sz="0" w:space="0" w:color="auto"/>
            <w:right w:val="none" w:sz="0" w:space="0" w:color="auto"/>
          </w:divBdr>
        </w:div>
        <w:div w:id="1273829516">
          <w:marLeft w:val="0"/>
          <w:marRight w:val="0"/>
          <w:marTop w:val="0"/>
          <w:marBottom w:val="0"/>
          <w:divBdr>
            <w:top w:val="none" w:sz="0" w:space="0" w:color="auto"/>
            <w:left w:val="none" w:sz="0" w:space="0" w:color="auto"/>
            <w:bottom w:val="none" w:sz="0" w:space="0" w:color="auto"/>
            <w:right w:val="none" w:sz="0" w:space="0" w:color="auto"/>
          </w:divBdr>
        </w:div>
        <w:div w:id="935864999">
          <w:marLeft w:val="0"/>
          <w:marRight w:val="0"/>
          <w:marTop w:val="0"/>
          <w:marBottom w:val="0"/>
          <w:divBdr>
            <w:top w:val="none" w:sz="0" w:space="0" w:color="auto"/>
            <w:left w:val="none" w:sz="0" w:space="0" w:color="auto"/>
            <w:bottom w:val="none" w:sz="0" w:space="0" w:color="auto"/>
            <w:right w:val="none" w:sz="0" w:space="0" w:color="auto"/>
          </w:divBdr>
        </w:div>
        <w:div w:id="1347367009">
          <w:marLeft w:val="0"/>
          <w:marRight w:val="0"/>
          <w:marTop w:val="0"/>
          <w:marBottom w:val="0"/>
          <w:divBdr>
            <w:top w:val="none" w:sz="0" w:space="0" w:color="auto"/>
            <w:left w:val="none" w:sz="0" w:space="0" w:color="auto"/>
            <w:bottom w:val="none" w:sz="0" w:space="0" w:color="auto"/>
            <w:right w:val="none" w:sz="0" w:space="0" w:color="auto"/>
          </w:divBdr>
        </w:div>
        <w:div w:id="411659439">
          <w:marLeft w:val="0"/>
          <w:marRight w:val="0"/>
          <w:marTop w:val="0"/>
          <w:marBottom w:val="0"/>
          <w:divBdr>
            <w:top w:val="none" w:sz="0" w:space="0" w:color="auto"/>
            <w:left w:val="none" w:sz="0" w:space="0" w:color="auto"/>
            <w:bottom w:val="none" w:sz="0" w:space="0" w:color="auto"/>
            <w:right w:val="none" w:sz="0" w:space="0" w:color="auto"/>
          </w:divBdr>
        </w:div>
        <w:div w:id="618221503">
          <w:marLeft w:val="0"/>
          <w:marRight w:val="0"/>
          <w:marTop w:val="0"/>
          <w:marBottom w:val="0"/>
          <w:divBdr>
            <w:top w:val="none" w:sz="0" w:space="0" w:color="auto"/>
            <w:left w:val="none" w:sz="0" w:space="0" w:color="auto"/>
            <w:bottom w:val="none" w:sz="0" w:space="0" w:color="auto"/>
            <w:right w:val="none" w:sz="0" w:space="0" w:color="auto"/>
          </w:divBdr>
        </w:div>
        <w:div w:id="14891744">
          <w:marLeft w:val="0"/>
          <w:marRight w:val="0"/>
          <w:marTop w:val="0"/>
          <w:marBottom w:val="0"/>
          <w:divBdr>
            <w:top w:val="none" w:sz="0" w:space="0" w:color="auto"/>
            <w:left w:val="none" w:sz="0" w:space="0" w:color="auto"/>
            <w:bottom w:val="none" w:sz="0" w:space="0" w:color="auto"/>
            <w:right w:val="none" w:sz="0" w:space="0" w:color="auto"/>
          </w:divBdr>
        </w:div>
        <w:div w:id="903301379">
          <w:marLeft w:val="0"/>
          <w:marRight w:val="0"/>
          <w:marTop w:val="0"/>
          <w:marBottom w:val="0"/>
          <w:divBdr>
            <w:top w:val="none" w:sz="0" w:space="0" w:color="auto"/>
            <w:left w:val="none" w:sz="0" w:space="0" w:color="auto"/>
            <w:bottom w:val="none" w:sz="0" w:space="0" w:color="auto"/>
            <w:right w:val="none" w:sz="0" w:space="0" w:color="auto"/>
          </w:divBdr>
        </w:div>
        <w:div w:id="251857409">
          <w:marLeft w:val="0"/>
          <w:marRight w:val="0"/>
          <w:marTop w:val="0"/>
          <w:marBottom w:val="0"/>
          <w:divBdr>
            <w:top w:val="none" w:sz="0" w:space="0" w:color="auto"/>
            <w:left w:val="none" w:sz="0" w:space="0" w:color="auto"/>
            <w:bottom w:val="none" w:sz="0" w:space="0" w:color="auto"/>
            <w:right w:val="none" w:sz="0" w:space="0" w:color="auto"/>
          </w:divBdr>
        </w:div>
        <w:div w:id="1404789070">
          <w:marLeft w:val="0"/>
          <w:marRight w:val="0"/>
          <w:marTop w:val="0"/>
          <w:marBottom w:val="0"/>
          <w:divBdr>
            <w:top w:val="none" w:sz="0" w:space="0" w:color="auto"/>
            <w:left w:val="none" w:sz="0" w:space="0" w:color="auto"/>
            <w:bottom w:val="none" w:sz="0" w:space="0" w:color="auto"/>
            <w:right w:val="none" w:sz="0" w:space="0" w:color="auto"/>
          </w:divBdr>
        </w:div>
        <w:div w:id="201719967">
          <w:marLeft w:val="0"/>
          <w:marRight w:val="0"/>
          <w:marTop w:val="0"/>
          <w:marBottom w:val="0"/>
          <w:divBdr>
            <w:top w:val="none" w:sz="0" w:space="0" w:color="auto"/>
            <w:left w:val="none" w:sz="0" w:space="0" w:color="auto"/>
            <w:bottom w:val="none" w:sz="0" w:space="0" w:color="auto"/>
            <w:right w:val="none" w:sz="0" w:space="0" w:color="auto"/>
          </w:divBdr>
        </w:div>
        <w:div w:id="1613896420">
          <w:marLeft w:val="0"/>
          <w:marRight w:val="0"/>
          <w:marTop w:val="0"/>
          <w:marBottom w:val="0"/>
          <w:divBdr>
            <w:top w:val="none" w:sz="0" w:space="0" w:color="auto"/>
            <w:left w:val="none" w:sz="0" w:space="0" w:color="auto"/>
            <w:bottom w:val="none" w:sz="0" w:space="0" w:color="auto"/>
            <w:right w:val="none" w:sz="0" w:space="0" w:color="auto"/>
          </w:divBdr>
        </w:div>
        <w:div w:id="951784295">
          <w:marLeft w:val="0"/>
          <w:marRight w:val="0"/>
          <w:marTop w:val="0"/>
          <w:marBottom w:val="0"/>
          <w:divBdr>
            <w:top w:val="none" w:sz="0" w:space="0" w:color="auto"/>
            <w:left w:val="none" w:sz="0" w:space="0" w:color="auto"/>
            <w:bottom w:val="none" w:sz="0" w:space="0" w:color="auto"/>
            <w:right w:val="none" w:sz="0" w:space="0" w:color="auto"/>
          </w:divBdr>
        </w:div>
        <w:div w:id="1924414917">
          <w:marLeft w:val="0"/>
          <w:marRight w:val="0"/>
          <w:marTop w:val="0"/>
          <w:marBottom w:val="0"/>
          <w:divBdr>
            <w:top w:val="none" w:sz="0" w:space="0" w:color="auto"/>
            <w:left w:val="none" w:sz="0" w:space="0" w:color="auto"/>
            <w:bottom w:val="none" w:sz="0" w:space="0" w:color="auto"/>
            <w:right w:val="none" w:sz="0" w:space="0" w:color="auto"/>
          </w:divBdr>
        </w:div>
        <w:div w:id="1218466587">
          <w:marLeft w:val="0"/>
          <w:marRight w:val="0"/>
          <w:marTop w:val="0"/>
          <w:marBottom w:val="0"/>
          <w:divBdr>
            <w:top w:val="none" w:sz="0" w:space="0" w:color="auto"/>
            <w:left w:val="none" w:sz="0" w:space="0" w:color="auto"/>
            <w:bottom w:val="none" w:sz="0" w:space="0" w:color="auto"/>
            <w:right w:val="none" w:sz="0" w:space="0" w:color="auto"/>
          </w:divBdr>
        </w:div>
        <w:div w:id="1485779371">
          <w:marLeft w:val="0"/>
          <w:marRight w:val="0"/>
          <w:marTop w:val="0"/>
          <w:marBottom w:val="0"/>
          <w:divBdr>
            <w:top w:val="none" w:sz="0" w:space="0" w:color="auto"/>
            <w:left w:val="none" w:sz="0" w:space="0" w:color="auto"/>
            <w:bottom w:val="none" w:sz="0" w:space="0" w:color="auto"/>
            <w:right w:val="none" w:sz="0" w:space="0" w:color="auto"/>
          </w:divBdr>
        </w:div>
        <w:div w:id="86998699">
          <w:marLeft w:val="0"/>
          <w:marRight w:val="0"/>
          <w:marTop w:val="0"/>
          <w:marBottom w:val="0"/>
          <w:divBdr>
            <w:top w:val="none" w:sz="0" w:space="0" w:color="auto"/>
            <w:left w:val="none" w:sz="0" w:space="0" w:color="auto"/>
            <w:bottom w:val="none" w:sz="0" w:space="0" w:color="auto"/>
            <w:right w:val="none" w:sz="0" w:space="0" w:color="auto"/>
          </w:divBdr>
        </w:div>
        <w:div w:id="283462388">
          <w:marLeft w:val="0"/>
          <w:marRight w:val="0"/>
          <w:marTop w:val="0"/>
          <w:marBottom w:val="0"/>
          <w:divBdr>
            <w:top w:val="none" w:sz="0" w:space="0" w:color="auto"/>
            <w:left w:val="none" w:sz="0" w:space="0" w:color="auto"/>
            <w:bottom w:val="none" w:sz="0" w:space="0" w:color="auto"/>
            <w:right w:val="none" w:sz="0" w:space="0" w:color="auto"/>
          </w:divBdr>
        </w:div>
        <w:div w:id="435715852">
          <w:marLeft w:val="0"/>
          <w:marRight w:val="0"/>
          <w:marTop w:val="0"/>
          <w:marBottom w:val="0"/>
          <w:divBdr>
            <w:top w:val="none" w:sz="0" w:space="0" w:color="auto"/>
            <w:left w:val="none" w:sz="0" w:space="0" w:color="auto"/>
            <w:bottom w:val="none" w:sz="0" w:space="0" w:color="auto"/>
            <w:right w:val="none" w:sz="0" w:space="0" w:color="auto"/>
          </w:divBdr>
        </w:div>
        <w:div w:id="672950855">
          <w:marLeft w:val="0"/>
          <w:marRight w:val="0"/>
          <w:marTop w:val="0"/>
          <w:marBottom w:val="0"/>
          <w:divBdr>
            <w:top w:val="none" w:sz="0" w:space="0" w:color="auto"/>
            <w:left w:val="none" w:sz="0" w:space="0" w:color="auto"/>
            <w:bottom w:val="none" w:sz="0" w:space="0" w:color="auto"/>
            <w:right w:val="none" w:sz="0" w:space="0" w:color="auto"/>
          </w:divBdr>
        </w:div>
        <w:div w:id="1279726530">
          <w:marLeft w:val="0"/>
          <w:marRight w:val="0"/>
          <w:marTop w:val="0"/>
          <w:marBottom w:val="0"/>
          <w:divBdr>
            <w:top w:val="none" w:sz="0" w:space="0" w:color="auto"/>
            <w:left w:val="none" w:sz="0" w:space="0" w:color="auto"/>
            <w:bottom w:val="none" w:sz="0" w:space="0" w:color="auto"/>
            <w:right w:val="none" w:sz="0" w:space="0" w:color="auto"/>
          </w:divBdr>
        </w:div>
        <w:div w:id="1969895555">
          <w:marLeft w:val="0"/>
          <w:marRight w:val="0"/>
          <w:marTop w:val="0"/>
          <w:marBottom w:val="0"/>
          <w:divBdr>
            <w:top w:val="none" w:sz="0" w:space="0" w:color="auto"/>
            <w:left w:val="none" w:sz="0" w:space="0" w:color="auto"/>
            <w:bottom w:val="none" w:sz="0" w:space="0" w:color="auto"/>
            <w:right w:val="none" w:sz="0" w:space="0" w:color="auto"/>
          </w:divBdr>
        </w:div>
        <w:div w:id="625045501">
          <w:marLeft w:val="0"/>
          <w:marRight w:val="0"/>
          <w:marTop w:val="0"/>
          <w:marBottom w:val="0"/>
          <w:divBdr>
            <w:top w:val="none" w:sz="0" w:space="0" w:color="auto"/>
            <w:left w:val="none" w:sz="0" w:space="0" w:color="auto"/>
            <w:bottom w:val="none" w:sz="0" w:space="0" w:color="auto"/>
            <w:right w:val="none" w:sz="0" w:space="0" w:color="auto"/>
          </w:divBdr>
        </w:div>
        <w:div w:id="1945770883">
          <w:marLeft w:val="0"/>
          <w:marRight w:val="0"/>
          <w:marTop w:val="0"/>
          <w:marBottom w:val="0"/>
          <w:divBdr>
            <w:top w:val="none" w:sz="0" w:space="0" w:color="auto"/>
            <w:left w:val="none" w:sz="0" w:space="0" w:color="auto"/>
            <w:bottom w:val="none" w:sz="0" w:space="0" w:color="auto"/>
            <w:right w:val="none" w:sz="0" w:space="0" w:color="auto"/>
          </w:divBdr>
        </w:div>
        <w:div w:id="212354100">
          <w:marLeft w:val="0"/>
          <w:marRight w:val="0"/>
          <w:marTop w:val="0"/>
          <w:marBottom w:val="0"/>
          <w:divBdr>
            <w:top w:val="none" w:sz="0" w:space="0" w:color="auto"/>
            <w:left w:val="none" w:sz="0" w:space="0" w:color="auto"/>
            <w:bottom w:val="none" w:sz="0" w:space="0" w:color="auto"/>
            <w:right w:val="none" w:sz="0" w:space="0" w:color="auto"/>
          </w:divBdr>
        </w:div>
        <w:div w:id="215775051">
          <w:marLeft w:val="0"/>
          <w:marRight w:val="0"/>
          <w:marTop w:val="0"/>
          <w:marBottom w:val="0"/>
          <w:divBdr>
            <w:top w:val="none" w:sz="0" w:space="0" w:color="auto"/>
            <w:left w:val="none" w:sz="0" w:space="0" w:color="auto"/>
            <w:bottom w:val="none" w:sz="0" w:space="0" w:color="auto"/>
            <w:right w:val="none" w:sz="0" w:space="0" w:color="auto"/>
          </w:divBdr>
        </w:div>
        <w:div w:id="707800738">
          <w:marLeft w:val="0"/>
          <w:marRight w:val="0"/>
          <w:marTop w:val="0"/>
          <w:marBottom w:val="0"/>
          <w:divBdr>
            <w:top w:val="none" w:sz="0" w:space="0" w:color="auto"/>
            <w:left w:val="none" w:sz="0" w:space="0" w:color="auto"/>
            <w:bottom w:val="none" w:sz="0" w:space="0" w:color="auto"/>
            <w:right w:val="none" w:sz="0" w:space="0" w:color="auto"/>
          </w:divBdr>
        </w:div>
        <w:div w:id="133566824">
          <w:marLeft w:val="0"/>
          <w:marRight w:val="0"/>
          <w:marTop w:val="0"/>
          <w:marBottom w:val="0"/>
          <w:divBdr>
            <w:top w:val="none" w:sz="0" w:space="0" w:color="auto"/>
            <w:left w:val="none" w:sz="0" w:space="0" w:color="auto"/>
            <w:bottom w:val="none" w:sz="0" w:space="0" w:color="auto"/>
            <w:right w:val="none" w:sz="0" w:space="0" w:color="auto"/>
          </w:divBdr>
        </w:div>
        <w:div w:id="1345983282">
          <w:marLeft w:val="0"/>
          <w:marRight w:val="0"/>
          <w:marTop w:val="0"/>
          <w:marBottom w:val="0"/>
          <w:divBdr>
            <w:top w:val="none" w:sz="0" w:space="0" w:color="auto"/>
            <w:left w:val="none" w:sz="0" w:space="0" w:color="auto"/>
            <w:bottom w:val="none" w:sz="0" w:space="0" w:color="auto"/>
            <w:right w:val="none" w:sz="0" w:space="0" w:color="auto"/>
          </w:divBdr>
        </w:div>
        <w:div w:id="1766000458">
          <w:marLeft w:val="0"/>
          <w:marRight w:val="0"/>
          <w:marTop w:val="0"/>
          <w:marBottom w:val="0"/>
          <w:divBdr>
            <w:top w:val="none" w:sz="0" w:space="0" w:color="auto"/>
            <w:left w:val="none" w:sz="0" w:space="0" w:color="auto"/>
            <w:bottom w:val="none" w:sz="0" w:space="0" w:color="auto"/>
            <w:right w:val="none" w:sz="0" w:space="0" w:color="auto"/>
          </w:divBdr>
        </w:div>
        <w:div w:id="505176705">
          <w:marLeft w:val="0"/>
          <w:marRight w:val="0"/>
          <w:marTop w:val="0"/>
          <w:marBottom w:val="0"/>
          <w:divBdr>
            <w:top w:val="none" w:sz="0" w:space="0" w:color="auto"/>
            <w:left w:val="none" w:sz="0" w:space="0" w:color="auto"/>
            <w:bottom w:val="none" w:sz="0" w:space="0" w:color="auto"/>
            <w:right w:val="none" w:sz="0" w:space="0" w:color="auto"/>
          </w:divBdr>
        </w:div>
        <w:div w:id="449280138">
          <w:marLeft w:val="0"/>
          <w:marRight w:val="0"/>
          <w:marTop w:val="0"/>
          <w:marBottom w:val="0"/>
          <w:divBdr>
            <w:top w:val="none" w:sz="0" w:space="0" w:color="auto"/>
            <w:left w:val="none" w:sz="0" w:space="0" w:color="auto"/>
            <w:bottom w:val="none" w:sz="0" w:space="0" w:color="auto"/>
            <w:right w:val="none" w:sz="0" w:space="0" w:color="auto"/>
          </w:divBdr>
        </w:div>
        <w:div w:id="1780029256">
          <w:marLeft w:val="0"/>
          <w:marRight w:val="0"/>
          <w:marTop w:val="0"/>
          <w:marBottom w:val="0"/>
          <w:divBdr>
            <w:top w:val="none" w:sz="0" w:space="0" w:color="auto"/>
            <w:left w:val="none" w:sz="0" w:space="0" w:color="auto"/>
            <w:bottom w:val="none" w:sz="0" w:space="0" w:color="auto"/>
            <w:right w:val="none" w:sz="0" w:space="0" w:color="auto"/>
          </w:divBdr>
        </w:div>
        <w:div w:id="984511405">
          <w:marLeft w:val="0"/>
          <w:marRight w:val="0"/>
          <w:marTop w:val="0"/>
          <w:marBottom w:val="0"/>
          <w:divBdr>
            <w:top w:val="none" w:sz="0" w:space="0" w:color="auto"/>
            <w:left w:val="none" w:sz="0" w:space="0" w:color="auto"/>
            <w:bottom w:val="none" w:sz="0" w:space="0" w:color="auto"/>
            <w:right w:val="none" w:sz="0" w:space="0" w:color="auto"/>
          </w:divBdr>
        </w:div>
        <w:div w:id="1779326969">
          <w:marLeft w:val="0"/>
          <w:marRight w:val="0"/>
          <w:marTop w:val="0"/>
          <w:marBottom w:val="0"/>
          <w:divBdr>
            <w:top w:val="none" w:sz="0" w:space="0" w:color="auto"/>
            <w:left w:val="none" w:sz="0" w:space="0" w:color="auto"/>
            <w:bottom w:val="none" w:sz="0" w:space="0" w:color="auto"/>
            <w:right w:val="none" w:sz="0" w:space="0" w:color="auto"/>
          </w:divBdr>
        </w:div>
        <w:div w:id="19399820">
          <w:marLeft w:val="0"/>
          <w:marRight w:val="0"/>
          <w:marTop w:val="0"/>
          <w:marBottom w:val="0"/>
          <w:divBdr>
            <w:top w:val="none" w:sz="0" w:space="0" w:color="auto"/>
            <w:left w:val="none" w:sz="0" w:space="0" w:color="auto"/>
            <w:bottom w:val="none" w:sz="0" w:space="0" w:color="auto"/>
            <w:right w:val="none" w:sz="0" w:space="0" w:color="auto"/>
          </w:divBdr>
        </w:div>
        <w:div w:id="2125730161">
          <w:marLeft w:val="0"/>
          <w:marRight w:val="0"/>
          <w:marTop w:val="0"/>
          <w:marBottom w:val="0"/>
          <w:divBdr>
            <w:top w:val="none" w:sz="0" w:space="0" w:color="auto"/>
            <w:left w:val="none" w:sz="0" w:space="0" w:color="auto"/>
            <w:bottom w:val="none" w:sz="0" w:space="0" w:color="auto"/>
            <w:right w:val="none" w:sz="0" w:space="0" w:color="auto"/>
          </w:divBdr>
        </w:div>
        <w:div w:id="563301761">
          <w:marLeft w:val="0"/>
          <w:marRight w:val="0"/>
          <w:marTop w:val="0"/>
          <w:marBottom w:val="0"/>
          <w:divBdr>
            <w:top w:val="none" w:sz="0" w:space="0" w:color="auto"/>
            <w:left w:val="none" w:sz="0" w:space="0" w:color="auto"/>
            <w:bottom w:val="none" w:sz="0" w:space="0" w:color="auto"/>
            <w:right w:val="none" w:sz="0" w:space="0" w:color="auto"/>
          </w:divBdr>
        </w:div>
        <w:div w:id="1600020644">
          <w:marLeft w:val="0"/>
          <w:marRight w:val="0"/>
          <w:marTop w:val="0"/>
          <w:marBottom w:val="0"/>
          <w:divBdr>
            <w:top w:val="none" w:sz="0" w:space="0" w:color="auto"/>
            <w:left w:val="none" w:sz="0" w:space="0" w:color="auto"/>
            <w:bottom w:val="none" w:sz="0" w:space="0" w:color="auto"/>
            <w:right w:val="none" w:sz="0" w:space="0" w:color="auto"/>
          </w:divBdr>
        </w:div>
        <w:div w:id="210655440">
          <w:marLeft w:val="0"/>
          <w:marRight w:val="0"/>
          <w:marTop w:val="0"/>
          <w:marBottom w:val="0"/>
          <w:divBdr>
            <w:top w:val="none" w:sz="0" w:space="0" w:color="auto"/>
            <w:left w:val="none" w:sz="0" w:space="0" w:color="auto"/>
            <w:bottom w:val="none" w:sz="0" w:space="0" w:color="auto"/>
            <w:right w:val="none" w:sz="0" w:space="0" w:color="auto"/>
          </w:divBdr>
        </w:div>
        <w:div w:id="1493638990">
          <w:marLeft w:val="0"/>
          <w:marRight w:val="0"/>
          <w:marTop w:val="0"/>
          <w:marBottom w:val="0"/>
          <w:divBdr>
            <w:top w:val="none" w:sz="0" w:space="0" w:color="auto"/>
            <w:left w:val="none" w:sz="0" w:space="0" w:color="auto"/>
            <w:bottom w:val="none" w:sz="0" w:space="0" w:color="auto"/>
            <w:right w:val="none" w:sz="0" w:space="0" w:color="auto"/>
          </w:divBdr>
        </w:div>
        <w:div w:id="1983925965">
          <w:marLeft w:val="0"/>
          <w:marRight w:val="0"/>
          <w:marTop w:val="0"/>
          <w:marBottom w:val="0"/>
          <w:divBdr>
            <w:top w:val="none" w:sz="0" w:space="0" w:color="auto"/>
            <w:left w:val="none" w:sz="0" w:space="0" w:color="auto"/>
            <w:bottom w:val="none" w:sz="0" w:space="0" w:color="auto"/>
            <w:right w:val="none" w:sz="0" w:space="0" w:color="auto"/>
          </w:divBdr>
        </w:div>
        <w:div w:id="681201197">
          <w:marLeft w:val="0"/>
          <w:marRight w:val="0"/>
          <w:marTop w:val="0"/>
          <w:marBottom w:val="0"/>
          <w:divBdr>
            <w:top w:val="none" w:sz="0" w:space="0" w:color="auto"/>
            <w:left w:val="none" w:sz="0" w:space="0" w:color="auto"/>
            <w:bottom w:val="none" w:sz="0" w:space="0" w:color="auto"/>
            <w:right w:val="none" w:sz="0" w:space="0" w:color="auto"/>
          </w:divBdr>
        </w:div>
        <w:div w:id="734006545">
          <w:marLeft w:val="0"/>
          <w:marRight w:val="0"/>
          <w:marTop w:val="0"/>
          <w:marBottom w:val="0"/>
          <w:divBdr>
            <w:top w:val="none" w:sz="0" w:space="0" w:color="auto"/>
            <w:left w:val="none" w:sz="0" w:space="0" w:color="auto"/>
            <w:bottom w:val="none" w:sz="0" w:space="0" w:color="auto"/>
            <w:right w:val="none" w:sz="0" w:space="0" w:color="auto"/>
          </w:divBdr>
        </w:div>
        <w:div w:id="1515068182">
          <w:marLeft w:val="0"/>
          <w:marRight w:val="0"/>
          <w:marTop w:val="0"/>
          <w:marBottom w:val="0"/>
          <w:divBdr>
            <w:top w:val="none" w:sz="0" w:space="0" w:color="auto"/>
            <w:left w:val="none" w:sz="0" w:space="0" w:color="auto"/>
            <w:bottom w:val="none" w:sz="0" w:space="0" w:color="auto"/>
            <w:right w:val="none" w:sz="0" w:space="0" w:color="auto"/>
          </w:divBdr>
        </w:div>
        <w:div w:id="511265667">
          <w:marLeft w:val="0"/>
          <w:marRight w:val="0"/>
          <w:marTop w:val="0"/>
          <w:marBottom w:val="0"/>
          <w:divBdr>
            <w:top w:val="none" w:sz="0" w:space="0" w:color="auto"/>
            <w:left w:val="none" w:sz="0" w:space="0" w:color="auto"/>
            <w:bottom w:val="none" w:sz="0" w:space="0" w:color="auto"/>
            <w:right w:val="none" w:sz="0" w:space="0" w:color="auto"/>
          </w:divBdr>
        </w:div>
        <w:div w:id="1878852791">
          <w:marLeft w:val="0"/>
          <w:marRight w:val="0"/>
          <w:marTop w:val="0"/>
          <w:marBottom w:val="0"/>
          <w:divBdr>
            <w:top w:val="none" w:sz="0" w:space="0" w:color="auto"/>
            <w:left w:val="none" w:sz="0" w:space="0" w:color="auto"/>
            <w:bottom w:val="none" w:sz="0" w:space="0" w:color="auto"/>
            <w:right w:val="none" w:sz="0" w:space="0" w:color="auto"/>
          </w:divBdr>
        </w:div>
        <w:div w:id="1585601427">
          <w:marLeft w:val="0"/>
          <w:marRight w:val="0"/>
          <w:marTop w:val="0"/>
          <w:marBottom w:val="0"/>
          <w:divBdr>
            <w:top w:val="none" w:sz="0" w:space="0" w:color="auto"/>
            <w:left w:val="none" w:sz="0" w:space="0" w:color="auto"/>
            <w:bottom w:val="none" w:sz="0" w:space="0" w:color="auto"/>
            <w:right w:val="none" w:sz="0" w:space="0" w:color="auto"/>
          </w:divBdr>
        </w:div>
        <w:div w:id="733092209">
          <w:marLeft w:val="0"/>
          <w:marRight w:val="0"/>
          <w:marTop w:val="0"/>
          <w:marBottom w:val="0"/>
          <w:divBdr>
            <w:top w:val="none" w:sz="0" w:space="0" w:color="auto"/>
            <w:left w:val="none" w:sz="0" w:space="0" w:color="auto"/>
            <w:bottom w:val="none" w:sz="0" w:space="0" w:color="auto"/>
            <w:right w:val="none" w:sz="0" w:space="0" w:color="auto"/>
          </w:divBdr>
        </w:div>
        <w:div w:id="327288388">
          <w:marLeft w:val="0"/>
          <w:marRight w:val="0"/>
          <w:marTop w:val="0"/>
          <w:marBottom w:val="0"/>
          <w:divBdr>
            <w:top w:val="none" w:sz="0" w:space="0" w:color="auto"/>
            <w:left w:val="none" w:sz="0" w:space="0" w:color="auto"/>
            <w:bottom w:val="none" w:sz="0" w:space="0" w:color="auto"/>
            <w:right w:val="none" w:sz="0" w:space="0" w:color="auto"/>
          </w:divBdr>
        </w:div>
        <w:div w:id="2018538669">
          <w:marLeft w:val="0"/>
          <w:marRight w:val="0"/>
          <w:marTop w:val="0"/>
          <w:marBottom w:val="0"/>
          <w:divBdr>
            <w:top w:val="none" w:sz="0" w:space="0" w:color="auto"/>
            <w:left w:val="none" w:sz="0" w:space="0" w:color="auto"/>
            <w:bottom w:val="none" w:sz="0" w:space="0" w:color="auto"/>
            <w:right w:val="none" w:sz="0" w:space="0" w:color="auto"/>
          </w:divBdr>
        </w:div>
        <w:div w:id="846139048">
          <w:marLeft w:val="0"/>
          <w:marRight w:val="0"/>
          <w:marTop w:val="0"/>
          <w:marBottom w:val="0"/>
          <w:divBdr>
            <w:top w:val="none" w:sz="0" w:space="0" w:color="auto"/>
            <w:left w:val="none" w:sz="0" w:space="0" w:color="auto"/>
            <w:bottom w:val="none" w:sz="0" w:space="0" w:color="auto"/>
            <w:right w:val="none" w:sz="0" w:space="0" w:color="auto"/>
          </w:divBdr>
        </w:div>
        <w:div w:id="1421178238">
          <w:marLeft w:val="0"/>
          <w:marRight w:val="0"/>
          <w:marTop w:val="0"/>
          <w:marBottom w:val="0"/>
          <w:divBdr>
            <w:top w:val="none" w:sz="0" w:space="0" w:color="auto"/>
            <w:left w:val="none" w:sz="0" w:space="0" w:color="auto"/>
            <w:bottom w:val="none" w:sz="0" w:space="0" w:color="auto"/>
            <w:right w:val="none" w:sz="0" w:space="0" w:color="auto"/>
          </w:divBdr>
        </w:div>
        <w:div w:id="70465795">
          <w:marLeft w:val="0"/>
          <w:marRight w:val="0"/>
          <w:marTop w:val="0"/>
          <w:marBottom w:val="0"/>
          <w:divBdr>
            <w:top w:val="none" w:sz="0" w:space="0" w:color="auto"/>
            <w:left w:val="none" w:sz="0" w:space="0" w:color="auto"/>
            <w:bottom w:val="none" w:sz="0" w:space="0" w:color="auto"/>
            <w:right w:val="none" w:sz="0" w:space="0" w:color="auto"/>
          </w:divBdr>
        </w:div>
        <w:div w:id="1074283366">
          <w:marLeft w:val="0"/>
          <w:marRight w:val="0"/>
          <w:marTop w:val="0"/>
          <w:marBottom w:val="0"/>
          <w:divBdr>
            <w:top w:val="none" w:sz="0" w:space="0" w:color="auto"/>
            <w:left w:val="none" w:sz="0" w:space="0" w:color="auto"/>
            <w:bottom w:val="none" w:sz="0" w:space="0" w:color="auto"/>
            <w:right w:val="none" w:sz="0" w:space="0" w:color="auto"/>
          </w:divBdr>
        </w:div>
        <w:div w:id="1136875083">
          <w:marLeft w:val="0"/>
          <w:marRight w:val="0"/>
          <w:marTop w:val="0"/>
          <w:marBottom w:val="0"/>
          <w:divBdr>
            <w:top w:val="none" w:sz="0" w:space="0" w:color="auto"/>
            <w:left w:val="none" w:sz="0" w:space="0" w:color="auto"/>
            <w:bottom w:val="none" w:sz="0" w:space="0" w:color="auto"/>
            <w:right w:val="none" w:sz="0" w:space="0" w:color="auto"/>
          </w:divBdr>
        </w:div>
        <w:div w:id="200019128">
          <w:marLeft w:val="0"/>
          <w:marRight w:val="0"/>
          <w:marTop w:val="0"/>
          <w:marBottom w:val="0"/>
          <w:divBdr>
            <w:top w:val="none" w:sz="0" w:space="0" w:color="auto"/>
            <w:left w:val="none" w:sz="0" w:space="0" w:color="auto"/>
            <w:bottom w:val="none" w:sz="0" w:space="0" w:color="auto"/>
            <w:right w:val="none" w:sz="0" w:space="0" w:color="auto"/>
          </w:divBdr>
        </w:div>
        <w:div w:id="2017150435">
          <w:marLeft w:val="0"/>
          <w:marRight w:val="0"/>
          <w:marTop w:val="0"/>
          <w:marBottom w:val="0"/>
          <w:divBdr>
            <w:top w:val="none" w:sz="0" w:space="0" w:color="auto"/>
            <w:left w:val="none" w:sz="0" w:space="0" w:color="auto"/>
            <w:bottom w:val="none" w:sz="0" w:space="0" w:color="auto"/>
            <w:right w:val="none" w:sz="0" w:space="0" w:color="auto"/>
          </w:divBdr>
        </w:div>
        <w:div w:id="985167681">
          <w:marLeft w:val="0"/>
          <w:marRight w:val="0"/>
          <w:marTop w:val="0"/>
          <w:marBottom w:val="0"/>
          <w:divBdr>
            <w:top w:val="none" w:sz="0" w:space="0" w:color="auto"/>
            <w:left w:val="none" w:sz="0" w:space="0" w:color="auto"/>
            <w:bottom w:val="none" w:sz="0" w:space="0" w:color="auto"/>
            <w:right w:val="none" w:sz="0" w:space="0" w:color="auto"/>
          </w:divBdr>
        </w:div>
        <w:div w:id="859126314">
          <w:marLeft w:val="0"/>
          <w:marRight w:val="0"/>
          <w:marTop w:val="0"/>
          <w:marBottom w:val="0"/>
          <w:divBdr>
            <w:top w:val="none" w:sz="0" w:space="0" w:color="auto"/>
            <w:left w:val="none" w:sz="0" w:space="0" w:color="auto"/>
            <w:bottom w:val="none" w:sz="0" w:space="0" w:color="auto"/>
            <w:right w:val="none" w:sz="0" w:space="0" w:color="auto"/>
          </w:divBdr>
        </w:div>
        <w:div w:id="1395875">
          <w:marLeft w:val="0"/>
          <w:marRight w:val="0"/>
          <w:marTop w:val="0"/>
          <w:marBottom w:val="0"/>
          <w:divBdr>
            <w:top w:val="none" w:sz="0" w:space="0" w:color="auto"/>
            <w:left w:val="none" w:sz="0" w:space="0" w:color="auto"/>
            <w:bottom w:val="none" w:sz="0" w:space="0" w:color="auto"/>
            <w:right w:val="none" w:sz="0" w:space="0" w:color="auto"/>
          </w:divBdr>
        </w:div>
        <w:div w:id="749470330">
          <w:marLeft w:val="0"/>
          <w:marRight w:val="0"/>
          <w:marTop w:val="0"/>
          <w:marBottom w:val="0"/>
          <w:divBdr>
            <w:top w:val="none" w:sz="0" w:space="0" w:color="auto"/>
            <w:left w:val="none" w:sz="0" w:space="0" w:color="auto"/>
            <w:bottom w:val="none" w:sz="0" w:space="0" w:color="auto"/>
            <w:right w:val="none" w:sz="0" w:space="0" w:color="auto"/>
          </w:divBdr>
        </w:div>
      </w:divsChild>
    </w:div>
    <w:div w:id="138889747">
      <w:bodyDiv w:val="1"/>
      <w:marLeft w:val="0"/>
      <w:marRight w:val="0"/>
      <w:marTop w:val="0"/>
      <w:marBottom w:val="0"/>
      <w:divBdr>
        <w:top w:val="none" w:sz="0" w:space="0" w:color="auto"/>
        <w:left w:val="none" w:sz="0" w:space="0" w:color="auto"/>
        <w:bottom w:val="none" w:sz="0" w:space="0" w:color="auto"/>
        <w:right w:val="none" w:sz="0" w:space="0" w:color="auto"/>
      </w:divBdr>
      <w:divsChild>
        <w:div w:id="2066447144">
          <w:marLeft w:val="0"/>
          <w:marRight w:val="0"/>
          <w:marTop w:val="0"/>
          <w:marBottom w:val="0"/>
          <w:divBdr>
            <w:top w:val="none" w:sz="0" w:space="0" w:color="auto"/>
            <w:left w:val="none" w:sz="0" w:space="0" w:color="auto"/>
            <w:bottom w:val="none" w:sz="0" w:space="0" w:color="auto"/>
            <w:right w:val="none" w:sz="0" w:space="0" w:color="auto"/>
          </w:divBdr>
        </w:div>
        <w:div w:id="1736974297">
          <w:marLeft w:val="0"/>
          <w:marRight w:val="0"/>
          <w:marTop w:val="0"/>
          <w:marBottom w:val="0"/>
          <w:divBdr>
            <w:top w:val="none" w:sz="0" w:space="0" w:color="auto"/>
            <w:left w:val="none" w:sz="0" w:space="0" w:color="auto"/>
            <w:bottom w:val="none" w:sz="0" w:space="0" w:color="auto"/>
            <w:right w:val="none" w:sz="0" w:space="0" w:color="auto"/>
          </w:divBdr>
        </w:div>
        <w:div w:id="1668710143">
          <w:marLeft w:val="0"/>
          <w:marRight w:val="0"/>
          <w:marTop w:val="0"/>
          <w:marBottom w:val="0"/>
          <w:divBdr>
            <w:top w:val="none" w:sz="0" w:space="0" w:color="auto"/>
            <w:left w:val="none" w:sz="0" w:space="0" w:color="auto"/>
            <w:bottom w:val="none" w:sz="0" w:space="0" w:color="auto"/>
            <w:right w:val="none" w:sz="0" w:space="0" w:color="auto"/>
          </w:divBdr>
        </w:div>
        <w:div w:id="717626278">
          <w:marLeft w:val="0"/>
          <w:marRight w:val="0"/>
          <w:marTop w:val="0"/>
          <w:marBottom w:val="0"/>
          <w:divBdr>
            <w:top w:val="none" w:sz="0" w:space="0" w:color="auto"/>
            <w:left w:val="none" w:sz="0" w:space="0" w:color="auto"/>
            <w:bottom w:val="none" w:sz="0" w:space="0" w:color="auto"/>
            <w:right w:val="none" w:sz="0" w:space="0" w:color="auto"/>
          </w:divBdr>
        </w:div>
        <w:div w:id="883758190">
          <w:marLeft w:val="0"/>
          <w:marRight w:val="0"/>
          <w:marTop w:val="0"/>
          <w:marBottom w:val="0"/>
          <w:divBdr>
            <w:top w:val="none" w:sz="0" w:space="0" w:color="auto"/>
            <w:left w:val="none" w:sz="0" w:space="0" w:color="auto"/>
            <w:bottom w:val="none" w:sz="0" w:space="0" w:color="auto"/>
            <w:right w:val="none" w:sz="0" w:space="0" w:color="auto"/>
          </w:divBdr>
        </w:div>
        <w:div w:id="1326320762">
          <w:marLeft w:val="0"/>
          <w:marRight w:val="0"/>
          <w:marTop w:val="0"/>
          <w:marBottom w:val="0"/>
          <w:divBdr>
            <w:top w:val="none" w:sz="0" w:space="0" w:color="auto"/>
            <w:left w:val="none" w:sz="0" w:space="0" w:color="auto"/>
            <w:bottom w:val="none" w:sz="0" w:space="0" w:color="auto"/>
            <w:right w:val="none" w:sz="0" w:space="0" w:color="auto"/>
          </w:divBdr>
        </w:div>
        <w:div w:id="792600787">
          <w:marLeft w:val="0"/>
          <w:marRight w:val="0"/>
          <w:marTop w:val="0"/>
          <w:marBottom w:val="0"/>
          <w:divBdr>
            <w:top w:val="none" w:sz="0" w:space="0" w:color="auto"/>
            <w:left w:val="none" w:sz="0" w:space="0" w:color="auto"/>
            <w:bottom w:val="none" w:sz="0" w:space="0" w:color="auto"/>
            <w:right w:val="none" w:sz="0" w:space="0" w:color="auto"/>
          </w:divBdr>
        </w:div>
        <w:div w:id="1222863995">
          <w:marLeft w:val="0"/>
          <w:marRight w:val="0"/>
          <w:marTop w:val="0"/>
          <w:marBottom w:val="0"/>
          <w:divBdr>
            <w:top w:val="none" w:sz="0" w:space="0" w:color="auto"/>
            <w:left w:val="none" w:sz="0" w:space="0" w:color="auto"/>
            <w:bottom w:val="none" w:sz="0" w:space="0" w:color="auto"/>
            <w:right w:val="none" w:sz="0" w:space="0" w:color="auto"/>
          </w:divBdr>
        </w:div>
        <w:div w:id="1320886716">
          <w:marLeft w:val="0"/>
          <w:marRight w:val="0"/>
          <w:marTop w:val="0"/>
          <w:marBottom w:val="0"/>
          <w:divBdr>
            <w:top w:val="none" w:sz="0" w:space="0" w:color="auto"/>
            <w:left w:val="none" w:sz="0" w:space="0" w:color="auto"/>
            <w:bottom w:val="none" w:sz="0" w:space="0" w:color="auto"/>
            <w:right w:val="none" w:sz="0" w:space="0" w:color="auto"/>
          </w:divBdr>
        </w:div>
        <w:div w:id="726997812">
          <w:marLeft w:val="0"/>
          <w:marRight w:val="0"/>
          <w:marTop w:val="0"/>
          <w:marBottom w:val="0"/>
          <w:divBdr>
            <w:top w:val="none" w:sz="0" w:space="0" w:color="auto"/>
            <w:left w:val="none" w:sz="0" w:space="0" w:color="auto"/>
            <w:bottom w:val="none" w:sz="0" w:space="0" w:color="auto"/>
            <w:right w:val="none" w:sz="0" w:space="0" w:color="auto"/>
          </w:divBdr>
        </w:div>
        <w:div w:id="489172901">
          <w:marLeft w:val="0"/>
          <w:marRight w:val="0"/>
          <w:marTop w:val="0"/>
          <w:marBottom w:val="0"/>
          <w:divBdr>
            <w:top w:val="none" w:sz="0" w:space="0" w:color="auto"/>
            <w:left w:val="none" w:sz="0" w:space="0" w:color="auto"/>
            <w:bottom w:val="none" w:sz="0" w:space="0" w:color="auto"/>
            <w:right w:val="none" w:sz="0" w:space="0" w:color="auto"/>
          </w:divBdr>
        </w:div>
        <w:div w:id="1413695235">
          <w:marLeft w:val="0"/>
          <w:marRight w:val="0"/>
          <w:marTop w:val="0"/>
          <w:marBottom w:val="0"/>
          <w:divBdr>
            <w:top w:val="none" w:sz="0" w:space="0" w:color="auto"/>
            <w:left w:val="none" w:sz="0" w:space="0" w:color="auto"/>
            <w:bottom w:val="none" w:sz="0" w:space="0" w:color="auto"/>
            <w:right w:val="none" w:sz="0" w:space="0" w:color="auto"/>
          </w:divBdr>
        </w:div>
        <w:div w:id="1435979463">
          <w:marLeft w:val="0"/>
          <w:marRight w:val="0"/>
          <w:marTop w:val="0"/>
          <w:marBottom w:val="0"/>
          <w:divBdr>
            <w:top w:val="none" w:sz="0" w:space="0" w:color="auto"/>
            <w:left w:val="none" w:sz="0" w:space="0" w:color="auto"/>
            <w:bottom w:val="none" w:sz="0" w:space="0" w:color="auto"/>
            <w:right w:val="none" w:sz="0" w:space="0" w:color="auto"/>
          </w:divBdr>
        </w:div>
        <w:div w:id="919946933">
          <w:marLeft w:val="0"/>
          <w:marRight w:val="0"/>
          <w:marTop w:val="0"/>
          <w:marBottom w:val="0"/>
          <w:divBdr>
            <w:top w:val="none" w:sz="0" w:space="0" w:color="auto"/>
            <w:left w:val="none" w:sz="0" w:space="0" w:color="auto"/>
            <w:bottom w:val="none" w:sz="0" w:space="0" w:color="auto"/>
            <w:right w:val="none" w:sz="0" w:space="0" w:color="auto"/>
          </w:divBdr>
        </w:div>
        <w:div w:id="400567906">
          <w:marLeft w:val="0"/>
          <w:marRight w:val="0"/>
          <w:marTop w:val="0"/>
          <w:marBottom w:val="0"/>
          <w:divBdr>
            <w:top w:val="none" w:sz="0" w:space="0" w:color="auto"/>
            <w:left w:val="none" w:sz="0" w:space="0" w:color="auto"/>
            <w:bottom w:val="none" w:sz="0" w:space="0" w:color="auto"/>
            <w:right w:val="none" w:sz="0" w:space="0" w:color="auto"/>
          </w:divBdr>
        </w:div>
      </w:divsChild>
    </w:div>
    <w:div w:id="214783797">
      <w:bodyDiv w:val="1"/>
      <w:marLeft w:val="0"/>
      <w:marRight w:val="0"/>
      <w:marTop w:val="0"/>
      <w:marBottom w:val="0"/>
      <w:divBdr>
        <w:top w:val="none" w:sz="0" w:space="0" w:color="auto"/>
        <w:left w:val="none" w:sz="0" w:space="0" w:color="auto"/>
        <w:bottom w:val="none" w:sz="0" w:space="0" w:color="auto"/>
        <w:right w:val="none" w:sz="0" w:space="0" w:color="auto"/>
      </w:divBdr>
      <w:divsChild>
        <w:div w:id="1140152696">
          <w:marLeft w:val="0"/>
          <w:marRight w:val="0"/>
          <w:marTop w:val="0"/>
          <w:marBottom w:val="0"/>
          <w:divBdr>
            <w:top w:val="none" w:sz="0" w:space="0" w:color="auto"/>
            <w:left w:val="none" w:sz="0" w:space="0" w:color="auto"/>
            <w:bottom w:val="none" w:sz="0" w:space="0" w:color="auto"/>
            <w:right w:val="none" w:sz="0" w:space="0" w:color="auto"/>
          </w:divBdr>
        </w:div>
        <w:div w:id="2063820242">
          <w:marLeft w:val="0"/>
          <w:marRight w:val="0"/>
          <w:marTop w:val="0"/>
          <w:marBottom w:val="0"/>
          <w:divBdr>
            <w:top w:val="none" w:sz="0" w:space="0" w:color="auto"/>
            <w:left w:val="none" w:sz="0" w:space="0" w:color="auto"/>
            <w:bottom w:val="none" w:sz="0" w:space="0" w:color="auto"/>
            <w:right w:val="none" w:sz="0" w:space="0" w:color="auto"/>
          </w:divBdr>
        </w:div>
        <w:div w:id="1125347954">
          <w:marLeft w:val="0"/>
          <w:marRight w:val="0"/>
          <w:marTop w:val="0"/>
          <w:marBottom w:val="0"/>
          <w:divBdr>
            <w:top w:val="none" w:sz="0" w:space="0" w:color="auto"/>
            <w:left w:val="none" w:sz="0" w:space="0" w:color="auto"/>
            <w:bottom w:val="none" w:sz="0" w:space="0" w:color="auto"/>
            <w:right w:val="none" w:sz="0" w:space="0" w:color="auto"/>
          </w:divBdr>
        </w:div>
        <w:div w:id="481696155">
          <w:marLeft w:val="0"/>
          <w:marRight w:val="0"/>
          <w:marTop w:val="0"/>
          <w:marBottom w:val="0"/>
          <w:divBdr>
            <w:top w:val="none" w:sz="0" w:space="0" w:color="auto"/>
            <w:left w:val="none" w:sz="0" w:space="0" w:color="auto"/>
            <w:bottom w:val="none" w:sz="0" w:space="0" w:color="auto"/>
            <w:right w:val="none" w:sz="0" w:space="0" w:color="auto"/>
          </w:divBdr>
        </w:div>
        <w:div w:id="1370109874">
          <w:marLeft w:val="0"/>
          <w:marRight w:val="0"/>
          <w:marTop w:val="0"/>
          <w:marBottom w:val="0"/>
          <w:divBdr>
            <w:top w:val="none" w:sz="0" w:space="0" w:color="auto"/>
            <w:left w:val="none" w:sz="0" w:space="0" w:color="auto"/>
            <w:bottom w:val="none" w:sz="0" w:space="0" w:color="auto"/>
            <w:right w:val="none" w:sz="0" w:space="0" w:color="auto"/>
          </w:divBdr>
        </w:div>
        <w:div w:id="994335507">
          <w:marLeft w:val="0"/>
          <w:marRight w:val="0"/>
          <w:marTop w:val="0"/>
          <w:marBottom w:val="0"/>
          <w:divBdr>
            <w:top w:val="none" w:sz="0" w:space="0" w:color="auto"/>
            <w:left w:val="none" w:sz="0" w:space="0" w:color="auto"/>
            <w:bottom w:val="none" w:sz="0" w:space="0" w:color="auto"/>
            <w:right w:val="none" w:sz="0" w:space="0" w:color="auto"/>
          </w:divBdr>
        </w:div>
      </w:divsChild>
    </w:div>
    <w:div w:id="238443931">
      <w:bodyDiv w:val="1"/>
      <w:marLeft w:val="0"/>
      <w:marRight w:val="0"/>
      <w:marTop w:val="0"/>
      <w:marBottom w:val="0"/>
      <w:divBdr>
        <w:top w:val="none" w:sz="0" w:space="0" w:color="auto"/>
        <w:left w:val="none" w:sz="0" w:space="0" w:color="auto"/>
        <w:bottom w:val="none" w:sz="0" w:space="0" w:color="auto"/>
        <w:right w:val="none" w:sz="0" w:space="0" w:color="auto"/>
      </w:divBdr>
      <w:divsChild>
        <w:div w:id="1174682920">
          <w:marLeft w:val="0"/>
          <w:marRight w:val="0"/>
          <w:marTop w:val="0"/>
          <w:marBottom w:val="0"/>
          <w:divBdr>
            <w:top w:val="none" w:sz="0" w:space="0" w:color="auto"/>
            <w:left w:val="none" w:sz="0" w:space="0" w:color="auto"/>
            <w:bottom w:val="none" w:sz="0" w:space="0" w:color="auto"/>
            <w:right w:val="none" w:sz="0" w:space="0" w:color="auto"/>
          </w:divBdr>
        </w:div>
        <w:div w:id="878593674">
          <w:marLeft w:val="0"/>
          <w:marRight w:val="0"/>
          <w:marTop w:val="0"/>
          <w:marBottom w:val="0"/>
          <w:divBdr>
            <w:top w:val="none" w:sz="0" w:space="0" w:color="auto"/>
            <w:left w:val="none" w:sz="0" w:space="0" w:color="auto"/>
            <w:bottom w:val="none" w:sz="0" w:space="0" w:color="auto"/>
            <w:right w:val="none" w:sz="0" w:space="0" w:color="auto"/>
          </w:divBdr>
        </w:div>
        <w:div w:id="1192841044">
          <w:marLeft w:val="0"/>
          <w:marRight w:val="0"/>
          <w:marTop w:val="0"/>
          <w:marBottom w:val="0"/>
          <w:divBdr>
            <w:top w:val="none" w:sz="0" w:space="0" w:color="auto"/>
            <w:left w:val="none" w:sz="0" w:space="0" w:color="auto"/>
            <w:bottom w:val="none" w:sz="0" w:space="0" w:color="auto"/>
            <w:right w:val="none" w:sz="0" w:space="0" w:color="auto"/>
          </w:divBdr>
        </w:div>
        <w:div w:id="1612861745">
          <w:marLeft w:val="0"/>
          <w:marRight w:val="0"/>
          <w:marTop w:val="0"/>
          <w:marBottom w:val="0"/>
          <w:divBdr>
            <w:top w:val="none" w:sz="0" w:space="0" w:color="auto"/>
            <w:left w:val="none" w:sz="0" w:space="0" w:color="auto"/>
            <w:bottom w:val="none" w:sz="0" w:space="0" w:color="auto"/>
            <w:right w:val="none" w:sz="0" w:space="0" w:color="auto"/>
          </w:divBdr>
        </w:div>
        <w:div w:id="1905724630">
          <w:marLeft w:val="0"/>
          <w:marRight w:val="0"/>
          <w:marTop w:val="0"/>
          <w:marBottom w:val="0"/>
          <w:divBdr>
            <w:top w:val="none" w:sz="0" w:space="0" w:color="auto"/>
            <w:left w:val="none" w:sz="0" w:space="0" w:color="auto"/>
            <w:bottom w:val="none" w:sz="0" w:space="0" w:color="auto"/>
            <w:right w:val="none" w:sz="0" w:space="0" w:color="auto"/>
          </w:divBdr>
        </w:div>
        <w:div w:id="1771703276">
          <w:marLeft w:val="0"/>
          <w:marRight w:val="0"/>
          <w:marTop w:val="0"/>
          <w:marBottom w:val="0"/>
          <w:divBdr>
            <w:top w:val="none" w:sz="0" w:space="0" w:color="auto"/>
            <w:left w:val="none" w:sz="0" w:space="0" w:color="auto"/>
            <w:bottom w:val="none" w:sz="0" w:space="0" w:color="auto"/>
            <w:right w:val="none" w:sz="0" w:space="0" w:color="auto"/>
          </w:divBdr>
        </w:div>
        <w:div w:id="1475029674">
          <w:marLeft w:val="0"/>
          <w:marRight w:val="0"/>
          <w:marTop w:val="0"/>
          <w:marBottom w:val="0"/>
          <w:divBdr>
            <w:top w:val="none" w:sz="0" w:space="0" w:color="auto"/>
            <w:left w:val="none" w:sz="0" w:space="0" w:color="auto"/>
            <w:bottom w:val="none" w:sz="0" w:space="0" w:color="auto"/>
            <w:right w:val="none" w:sz="0" w:space="0" w:color="auto"/>
          </w:divBdr>
        </w:div>
        <w:div w:id="1634827026">
          <w:marLeft w:val="0"/>
          <w:marRight w:val="0"/>
          <w:marTop w:val="0"/>
          <w:marBottom w:val="0"/>
          <w:divBdr>
            <w:top w:val="none" w:sz="0" w:space="0" w:color="auto"/>
            <w:left w:val="none" w:sz="0" w:space="0" w:color="auto"/>
            <w:bottom w:val="none" w:sz="0" w:space="0" w:color="auto"/>
            <w:right w:val="none" w:sz="0" w:space="0" w:color="auto"/>
          </w:divBdr>
        </w:div>
        <w:div w:id="338822370">
          <w:marLeft w:val="0"/>
          <w:marRight w:val="0"/>
          <w:marTop w:val="0"/>
          <w:marBottom w:val="0"/>
          <w:divBdr>
            <w:top w:val="none" w:sz="0" w:space="0" w:color="auto"/>
            <w:left w:val="none" w:sz="0" w:space="0" w:color="auto"/>
            <w:bottom w:val="none" w:sz="0" w:space="0" w:color="auto"/>
            <w:right w:val="none" w:sz="0" w:space="0" w:color="auto"/>
          </w:divBdr>
        </w:div>
        <w:div w:id="1759668810">
          <w:marLeft w:val="0"/>
          <w:marRight w:val="0"/>
          <w:marTop w:val="0"/>
          <w:marBottom w:val="0"/>
          <w:divBdr>
            <w:top w:val="none" w:sz="0" w:space="0" w:color="auto"/>
            <w:left w:val="none" w:sz="0" w:space="0" w:color="auto"/>
            <w:bottom w:val="none" w:sz="0" w:space="0" w:color="auto"/>
            <w:right w:val="none" w:sz="0" w:space="0" w:color="auto"/>
          </w:divBdr>
        </w:div>
        <w:div w:id="1289513431">
          <w:marLeft w:val="0"/>
          <w:marRight w:val="0"/>
          <w:marTop w:val="0"/>
          <w:marBottom w:val="0"/>
          <w:divBdr>
            <w:top w:val="none" w:sz="0" w:space="0" w:color="auto"/>
            <w:left w:val="none" w:sz="0" w:space="0" w:color="auto"/>
            <w:bottom w:val="none" w:sz="0" w:space="0" w:color="auto"/>
            <w:right w:val="none" w:sz="0" w:space="0" w:color="auto"/>
          </w:divBdr>
        </w:div>
        <w:div w:id="198705474">
          <w:marLeft w:val="0"/>
          <w:marRight w:val="0"/>
          <w:marTop w:val="0"/>
          <w:marBottom w:val="0"/>
          <w:divBdr>
            <w:top w:val="none" w:sz="0" w:space="0" w:color="auto"/>
            <w:left w:val="none" w:sz="0" w:space="0" w:color="auto"/>
            <w:bottom w:val="none" w:sz="0" w:space="0" w:color="auto"/>
            <w:right w:val="none" w:sz="0" w:space="0" w:color="auto"/>
          </w:divBdr>
        </w:div>
        <w:div w:id="950822329">
          <w:marLeft w:val="0"/>
          <w:marRight w:val="0"/>
          <w:marTop w:val="0"/>
          <w:marBottom w:val="0"/>
          <w:divBdr>
            <w:top w:val="none" w:sz="0" w:space="0" w:color="auto"/>
            <w:left w:val="none" w:sz="0" w:space="0" w:color="auto"/>
            <w:bottom w:val="none" w:sz="0" w:space="0" w:color="auto"/>
            <w:right w:val="none" w:sz="0" w:space="0" w:color="auto"/>
          </w:divBdr>
        </w:div>
      </w:divsChild>
    </w:div>
    <w:div w:id="424107790">
      <w:bodyDiv w:val="1"/>
      <w:marLeft w:val="0"/>
      <w:marRight w:val="0"/>
      <w:marTop w:val="0"/>
      <w:marBottom w:val="0"/>
      <w:divBdr>
        <w:top w:val="none" w:sz="0" w:space="0" w:color="auto"/>
        <w:left w:val="none" w:sz="0" w:space="0" w:color="auto"/>
        <w:bottom w:val="none" w:sz="0" w:space="0" w:color="auto"/>
        <w:right w:val="none" w:sz="0" w:space="0" w:color="auto"/>
      </w:divBdr>
      <w:divsChild>
        <w:div w:id="512916791">
          <w:marLeft w:val="0"/>
          <w:marRight w:val="0"/>
          <w:marTop w:val="0"/>
          <w:marBottom w:val="0"/>
          <w:divBdr>
            <w:top w:val="none" w:sz="0" w:space="0" w:color="auto"/>
            <w:left w:val="none" w:sz="0" w:space="0" w:color="auto"/>
            <w:bottom w:val="none" w:sz="0" w:space="0" w:color="auto"/>
            <w:right w:val="none" w:sz="0" w:space="0" w:color="auto"/>
          </w:divBdr>
        </w:div>
        <w:div w:id="1320422218">
          <w:marLeft w:val="0"/>
          <w:marRight w:val="0"/>
          <w:marTop w:val="0"/>
          <w:marBottom w:val="0"/>
          <w:divBdr>
            <w:top w:val="none" w:sz="0" w:space="0" w:color="auto"/>
            <w:left w:val="none" w:sz="0" w:space="0" w:color="auto"/>
            <w:bottom w:val="none" w:sz="0" w:space="0" w:color="auto"/>
            <w:right w:val="none" w:sz="0" w:space="0" w:color="auto"/>
          </w:divBdr>
        </w:div>
        <w:div w:id="342515297">
          <w:marLeft w:val="0"/>
          <w:marRight w:val="0"/>
          <w:marTop w:val="0"/>
          <w:marBottom w:val="0"/>
          <w:divBdr>
            <w:top w:val="none" w:sz="0" w:space="0" w:color="auto"/>
            <w:left w:val="none" w:sz="0" w:space="0" w:color="auto"/>
            <w:bottom w:val="none" w:sz="0" w:space="0" w:color="auto"/>
            <w:right w:val="none" w:sz="0" w:space="0" w:color="auto"/>
          </w:divBdr>
        </w:div>
        <w:div w:id="1364094523">
          <w:marLeft w:val="0"/>
          <w:marRight w:val="0"/>
          <w:marTop w:val="0"/>
          <w:marBottom w:val="0"/>
          <w:divBdr>
            <w:top w:val="none" w:sz="0" w:space="0" w:color="auto"/>
            <w:left w:val="none" w:sz="0" w:space="0" w:color="auto"/>
            <w:bottom w:val="none" w:sz="0" w:space="0" w:color="auto"/>
            <w:right w:val="none" w:sz="0" w:space="0" w:color="auto"/>
          </w:divBdr>
        </w:div>
        <w:div w:id="2028209265">
          <w:marLeft w:val="0"/>
          <w:marRight w:val="0"/>
          <w:marTop w:val="0"/>
          <w:marBottom w:val="0"/>
          <w:divBdr>
            <w:top w:val="none" w:sz="0" w:space="0" w:color="auto"/>
            <w:left w:val="none" w:sz="0" w:space="0" w:color="auto"/>
            <w:bottom w:val="none" w:sz="0" w:space="0" w:color="auto"/>
            <w:right w:val="none" w:sz="0" w:space="0" w:color="auto"/>
          </w:divBdr>
        </w:div>
        <w:div w:id="1840537669">
          <w:marLeft w:val="0"/>
          <w:marRight w:val="0"/>
          <w:marTop w:val="0"/>
          <w:marBottom w:val="0"/>
          <w:divBdr>
            <w:top w:val="none" w:sz="0" w:space="0" w:color="auto"/>
            <w:left w:val="none" w:sz="0" w:space="0" w:color="auto"/>
            <w:bottom w:val="none" w:sz="0" w:space="0" w:color="auto"/>
            <w:right w:val="none" w:sz="0" w:space="0" w:color="auto"/>
          </w:divBdr>
        </w:div>
        <w:div w:id="1734425258">
          <w:marLeft w:val="0"/>
          <w:marRight w:val="0"/>
          <w:marTop w:val="0"/>
          <w:marBottom w:val="0"/>
          <w:divBdr>
            <w:top w:val="none" w:sz="0" w:space="0" w:color="auto"/>
            <w:left w:val="none" w:sz="0" w:space="0" w:color="auto"/>
            <w:bottom w:val="none" w:sz="0" w:space="0" w:color="auto"/>
            <w:right w:val="none" w:sz="0" w:space="0" w:color="auto"/>
          </w:divBdr>
        </w:div>
        <w:div w:id="695424362">
          <w:marLeft w:val="0"/>
          <w:marRight w:val="0"/>
          <w:marTop w:val="0"/>
          <w:marBottom w:val="0"/>
          <w:divBdr>
            <w:top w:val="none" w:sz="0" w:space="0" w:color="auto"/>
            <w:left w:val="none" w:sz="0" w:space="0" w:color="auto"/>
            <w:bottom w:val="none" w:sz="0" w:space="0" w:color="auto"/>
            <w:right w:val="none" w:sz="0" w:space="0" w:color="auto"/>
          </w:divBdr>
        </w:div>
        <w:div w:id="1868828481">
          <w:marLeft w:val="0"/>
          <w:marRight w:val="0"/>
          <w:marTop w:val="0"/>
          <w:marBottom w:val="0"/>
          <w:divBdr>
            <w:top w:val="none" w:sz="0" w:space="0" w:color="auto"/>
            <w:left w:val="none" w:sz="0" w:space="0" w:color="auto"/>
            <w:bottom w:val="none" w:sz="0" w:space="0" w:color="auto"/>
            <w:right w:val="none" w:sz="0" w:space="0" w:color="auto"/>
          </w:divBdr>
        </w:div>
        <w:div w:id="716007837">
          <w:marLeft w:val="0"/>
          <w:marRight w:val="0"/>
          <w:marTop w:val="0"/>
          <w:marBottom w:val="0"/>
          <w:divBdr>
            <w:top w:val="none" w:sz="0" w:space="0" w:color="auto"/>
            <w:left w:val="none" w:sz="0" w:space="0" w:color="auto"/>
            <w:bottom w:val="none" w:sz="0" w:space="0" w:color="auto"/>
            <w:right w:val="none" w:sz="0" w:space="0" w:color="auto"/>
          </w:divBdr>
        </w:div>
        <w:div w:id="1331836805">
          <w:marLeft w:val="0"/>
          <w:marRight w:val="0"/>
          <w:marTop w:val="0"/>
          <w:marBottom w:val="0"/>
          <w:divBdr>
            <w:top w:val="none" w:sz="0" w:space="0" w:color="auto"/>
            <w:left w:val="none" w:sz="0" w:space="0" w:color="auto"/>
            <w:bottom w:val="none" w:sz="0" w:space="0" w:color="auto"/>
            <w:right w:val="none" w:sz="0" w:space="0" w:color="auto"/>
          </w:divBdr>
        </w:div>
        <w:div w:id="2056810258">
          <w:marLeft w:val="0"/>
          <w:marRight w:val="0"/>
          <w:marTop w:val="0"/>
          <w:marBottom w:val="0"/>
          <w:divBdr>
            <w:top w:val="none" w:sz="0" w:space="0" w:color="auto"/>
            <w:left w:val="none" w:sz="0" w:space="0" w:color="auto"/>
            <w:bottom w:val="none" w:sz="0" w:space="0" w:color="auto"/>
            <w:right w:val="none" w:sz="0" w:space="0" w:color="auto"/>
          </w:divBdr>
        </w:div>
        <w:div w:id="487326521">
          <w:marLeft w:val="0"/>
          <w:marRight w:val="0"/>
          <w:marTop w:val="0"/>
          <w:marBottom w:val="0"/>
          <w:divBdr>
            <w:top w:val="none" w:sz="0" w:space="0" w:color="auto"/>
            <w:left w:val="none" w:sz="0" w:space="0" w:color="auto"/>
            <w:bottom w:val="none" w:sz="0" w:space="0" w:color="auto"/>
            <w:right w:val="none" w:sz="0" w:space="0" w:color="auto"/>
          </w:divBdr>
        </w:div>
        <w:div w:id="533157784">
          <w:marLeft w:val="0"/>
          <w:marRight w:val="0"/>
          <w:marTop w:val="0"/>
          <w:marBottom w:val="0"/>
          <w:divBdr>
            <w:top w:val="none" w:sz="0" w:space="0" w:color="auto"/>
            <w:left w:val="none" w:sz="0" w:space="0" w:color="auto"/>
            <w:bottom w:val="none" w:sz="0" w:space="0" w:color="auto"/>
            <w:right w:val="none" w:sz="0" w:space="0" w:color="auto"/>
          </w:divBdr>
        </w:div>
        <w:div w:id="38601350">
          <w:marLeft w:val="0"/>
          <w:marRight w:val="0"/>
          <w:marTop w:val="0"/>
          <w:marBottom w:val="0"/>
          <w:divBdr>
            <w:top w:val="none" w:sz="0" w:space="0" w:color="auto"/>
            <w:left w:val="none" w:sz="0" w:space="0" w:color="auto"/>
            <w:bottom w:val="none" w:sz="0" w:space="0" w:color="auto"/>
            <w:right w:val="none" w:sz="0" w:space="0" w:color="auto"/>
          </w:divBdr>
        </w:div>
        <w:div w:id="1409420580">
          <w:marLeft w:val="0"/>
          <w:marRight w:val="0"/>
          <w:marTop w:val="0"/>
          <w:marBottom w:val="0"/>
          <w:divBdr>
            <w:top w:val="none" w:sz="0" w:space="0" w:color="auto"/>
            <w:left w:val="none" w:sz="0" w:space="0" w:color="auto"/>
            <w:bottom w:val="none" w:sz="0" w:space="0" w:color="auto"/>
            <w:right w:val="none" w:sz="0" w:space="0" w:color="auto"/>
          </w:divBdr>
        </w:div>
        <w:div w:id="772896835">
          <w:marLeft w:val="0"/>
          <w:marRight w:val="0"/>
          <w:marTop w:val="0"/>
          <w:marBottom w:val="0"/>
          <w:divBdr>
            <w:top w:val="none" w:sz="0" w:space="0" w:color="auto"/>
            <w:left w:val="none" w:sz="0" w:space="0" w:color="auto"/>
            <w:bottom w:val="none" w:sz="0" w:space="0" w:color="auto"/>
            <w:right w:val="none" w:sz="0" w:space="0" w:color="auto"/>
          </w:divBdr>
        </w:div>
        <w:div w:id="1216703193">
          <w:marLeft w:val="0"/>
          <w:marRight w:val="0"/>
          <w:marTop w:val="0"/>
          <w:marBottom w:val="0"/>
          <w:divBdr>
            <w:top w:val="none" w:sz="0" w:space="0" w:color="auto"/>
            <w:left w:val="none" w:sz="0" w:space="0" w:color="auto"/>
            <w:bottom w:val="none" w:sz="0" w:space="0" w:color="auto"/>
            <w:right w:val="none" w:sz="0" w:space="0" w:color="auto"/>
          </w:divBdr>
        </w:div>
        <w:div w:id="756170025">
          <w:marLeft w:val="0"/>
          <w:marRight w:val="0"/>
          <w:marTop w:val="0"/>
          <w:marBottom w:val="0"/>
          <w:divBdr>
            <w:top w:val="none" w:sz="0" w:space="0" w:color="auto"/>
            <w:left w:val="none" w:sz="0" w:space="0" w:color="auto"/>
            <w:bottom w:val="none" w:sz="0" w:space="0" w:color="auto"/>
            <w:right w:val="none" w:sz="0" w:space="0" w:color="auto"/>
          </w:divBdr>
        </w:div>
        <w:div w:id="2064668185">
          <w:marLeft w:val="0"/>
          <w:marRight w:val="0"/>
          <w:marTop w:val="0"/>
          <w:marBottom w:val="0"/>
          <w:divBdr>
            <w:top w:val="none" w:sz="0" w:space="0" w:color="auto"/>
            <w:left w:val="none" w:sz="0" w:space="0" w:color="auto"/>
            <w:bottom w:val="none" w:sz="0" w:space="0" w:color="auto"/>
            <w:right w:val="none" w:sz="0" w:space="0" w:color="auto"/>
          </w:divBdr>
        </w:div>
        <w:div w:id="630982691">
          <w:marLeft w:val="0"/>
          <w:marRight w:val="0"/>
          <w:marTop w:val="0"/>
          <w:marBottom w:val="0"/>
          <w:divBdr>
            <w:top w:val="none" w:sz="0" w:space="0" w:color="auto"/>
            <w:left w:val="none" w:sz="0" w:space="0" w:color="auto"/>
            <w:bottom w:val="none" w:sz="0" w:space="0" w:color="auto"/>
            <w:right w:val="none" w:sz="0" w:space="0" w:color="auto"/>
          </w:divBdr>
        </w:div>
        <w:div w:id="1068377659">
          <w:marLeft w:val="0"/>
          <w:marRight w:val="0"/>
          <w:marTop w:val="0"/>
          <w:marBottom w:val="0"/>
          <w:divBdr>
            <w:top w:val="none" w:sz="0" w:space="0" w:color="auto"/>
            <w:left w:val="none" w:sz="0" w:space="0" w:color="auto"/>
            <w:bottom w:val="none" w:sz="0" w:space="0" w:color="auto"/>
            <w:right w:val="none" w:sz="0" w:space="0" w:color="auto"/>
          </w:divBdr>
        </w:div>
        <w:div w:id="664170279">
          <w:marLeft w:val="0"/>
          <w:marRight w:val="0"/>
          <w:marTop w:val="0"/>
          <w:marBottom w:val="0"/>
          <w:divBdr>
            <w:top w:val="none" w:sz="0" w:space="0" w:color="auto"/>
            <w:left w:val="none" w:sz="0" w:space="0" w:color="auto"/>
            <w:bottom w:val="none" w:sz="0" w:space="0" w:color="auto"/>
            <w:right w:val="none" w:sz="0" w:space="0" w:color="auto"/>
          </w:divBdr>
        </w:div>
        <w:div w:id="1667125864">
          <w:marLeft w:val="0"/>
          <w:marRight w:val="0"/>
          <w:marTop w:val="0"/>
          <w:marBottom w:val="0"/>
          <w:divBdr>
            <w:top w:val="none" w:sz="0" w:space="0" w:color="auto"/>
            <w:left w:val="none" w:sz="0" w:space="0" w:color="auto"/>
            <w:bottom w:val="none" w:sz="0" w:space="0" w:color="auto"/>
            <w:right w:val="none" w:sz="0" w:space="0" w:color="auto"/>
          </w:divBdr>
        </w:div>
        <w:div w:id="1955941703">
          <w:marLeft w:val="0"/>
          <w:marRight w:val="0"/>
          <w:marTop w:val="0"/>
          <w:marBottom w:val="0"/>
          <w:divBdr>
            <w:top w:val="none" w:sz="0" w:space="0" w:color="auto"/>
            <w:left w:val="none" w:sz="0" w:space="0" w:color="auto"/>
            <w:bottom w:val="none" w:sz="0" w:space="0" w:color="auto"/>
            <w:right w:val="none" w:sz="0" w:space="0" w:color="auto"/>
          </w:divBdr>
        </w:div>
        <w:div w:id="1076172512">
          <w:marLeft w:val="0"/>
          <w:marRight w:val="0"/>
          <w:marTop w:val="0"/>
          <w:marBottom w:val="0"/>
          <w:divBdr>
            <w:top w:val="none" w:sz="0" w:space="0" w:color="auto"/>
            <w:left w:val="none" w:sz="0" w:space="0" w:color="auto"/>
            <w:bottom w:val="none" w:sz="0" w:space="0" w:color="auto"/>
            <w:right w:val="none" w:sz="0" w:space="0" w:color="auto"/>
          </w:divBdr>
        </w:div>
        <w:div w:id="677074322">
          <w:marLeft w:val="0"/>
          <w:marRight w:val="0"/>
          <w:marTop w:val="0"/>
          <w:marBottom w:val="0"/>
          <w:divBdr>
            <w:top w:val="none" w:sz="0" w:space="0" w:color="auto"/>
            <w:left w:val="none" w:sz="0" w:space="0" w:color="auto"/>
            <w:bottom w:val="none" w:sz="0" w:space="0" w:color="auto"/>
            <w:right w:val="none" w:sz="0" w:space="0" w:color="auto"/>
          </w:divBdr>
        </w:div>
        <w:div w:id="1365328437">
          <w:marLeft w:val="0"/>
          <w:marRight w:val="0"/>
          <w:marTop w:val="0"/>
          <w:marBottom w:val="0"/>
          <w:divBdr>
            <w:top w:val="none" w:sz="0" w:space="0" w:color="auto"/>
            <w:left w:val="none" w:sz="0" w:space="0" w:color="auto"/>
            <w:bottom w:val="none" w:sz="0" w:space="0" w:color="auto"/>
            <w:right w:val="none" w:sz="0" w:space="0" w:color="auto"/>
          </w:divBdr>
        </w:div>
        <w:div w:id="2057511457">
          <w:marLeft w:val="0"/>
          <w:marRight w:val="0"/>
          <w:marTop w:val="0"/>
          <w:marBottom w:val="0"/>
          <w:divBdr>
            <w:top w:val="none" w:sz="0" w:space="0" w:color="auto"/>
            <w:left w:val="none" w:sz="0" w:space="0" w:color="auto"/>
            <w:bottom w:val="none" w:sz="0" w:space="0" w:color="auto"/>
            <w:right w:val="none" w:sz="0" w:space="0" w:color="auto"/>
          </w:divBdr>
        </w:div>
        <w:div w:id="1360358063">
          <w:marLeft w:val="0"/>
          <w:marRight w:val="0"/>
          <w:marTop w:val="0"/>
          <w:marBottom w:val="0"/>
          <w:divBdr>
            <w:top w:val="none" w:sz="0" w:space="0" w:color="auto"/>
            <w:left w:val="none" w:sz="0" w:space="0" w:color="auto"/>
            <w:bottom w:val="none" w:sz="0" w:space="0" w:color="auto"/>
            <w:right w:val="none" w:sz="0" w:space="0" w:color="auto"/>
          </w:divBdr>
        </w:div>
        <w:div w:id="1895965214">
          <w:marLeft w:val="0"/>
          <w:marRight w:val="0"/>
          <w:marTop w:val="0"/>
          <w:marBottom w:val="0"/>
          <w:divBdr>
            <w:top w:val="none" w:sz="0" w:space="0" w:color="auto"/>
            <w:left w:val="none" w:sz="0" w:space="0" w:color="auto"/>
            <w:bottom w:val="none" w:sz="0" w:space="0" w:color="auto"/>
            <w:right w:val="none" w:sz="0" w:space="0" w:color="auto"/>
          </w:divBdr>
        </w:div>
        <w:div w:id="1913466682">
          <w:marLeft w:val="0"/>
          <w:marRight w:val="0"/>
          <w:marTop w:val="0"/>
          <w:marBottom w:val="0"/>
          <w:divBdr>
            <w:top w:val="none" w:sz="0" w:space="0" w:color="auto"/>
            <w:left w:val="none" w:sz="0" w:space="0" w:color="auto"/>
            <w:bottom w:val="none" w:sz="0" w:space="0" w:color="auto"/>
            <w:right w:val="none" w:sz="0" w:space="0" w:color="auto"/>
          </w:divBdr>
        </w:div>
        <w:div w:id="1242955998">
          <w:marLeft w:val="0"/>
          <w:marRight w:val="0"/>
          <w:marTop w:val="0"/>
          <w:marBottom w:val="0"/>
          <w:divBdr>
            <w:top w:val="none" w:sz="0" w:space="0" w:color="auto"/>
            <w:left w:val="none" w:sz="0" w:space="0" w:color="auto"/>
            <w:bottom w:val="none" w:sz="0" w:space="0" w:color="auto"/>
            <w:right w:val="none" w:sz="0" w:space="0" w:color="auto"/>
          </w:divBdr>
        </w:div>
        <w:div w:id="1339188027">
          <w:marLeft w:val="0"/>
          <w:marRight w:val="0"/>
          <w:marTop w:val="0"/>
          <w:marBottom w:val="0"/>
          <w:divBdr>
            <w:top w:val="none" w:sz="0" w:space="0" w:color="auto"/>
            <w:left w:val="none" w:sz="0" w:space="0" w:color="auto"/>
            <w:bottom w:val="none" w:sz="0" w:space="0" w:color="auto"/>
            <w:right w:val="none" w:sz="0" w:space="0" w:color="auto"/>
          </w:divBdr>
        </w:div>
        <w:div w:id="1920285271">
          <w:marLeft w:val="0"/>
          <w:marRight w:val="0"/>
          <w:marTop w:val="0"/>
          <w:marBottom w:val="0"/>
          <w:divBdr>
            <w:top w:val="none" w:sz="0" w:space="0" w:color="auto"/>
            <w:left w:val="none" w:sz="0" w:space="0" w:color="auto"/>
            <w:bottom w:val="none" w:sz="0" w:space="0" w:color="auto"/>
            <w:right w:val="none" w:sz="0" w:space="0" w:color="auto"/>
          </w:divBdr>
        </w:div>
        <w:div w:id="1149709988">
          <w:marLeft w:val="0"/>
          <w:marRight w:val="0"/>
          <w:marTop w:val="0"/>
          <w:marBottom w:val="0"/>
          <w:divBdr>
            <w:top w:val="none" w:sz="0" w:space="0" w:color="auto"/>
            <w:left w:val="none" w:sz="0" w:space="0" w:color="auto"/>
            <w:bottom w:val="none" w:sz="0" w:space="0" w:color="auto"/>
            <w:right w:val="none" w:sz="0" w:space="0" w:color="auto"/>
          </w:divBdr>
        </w:div>
        <w:div w:id="1661999677">
          <w:marLeft w:val="0"/>
          <w:marRight w:val="0"/>
          <w:marTop w:val="0"/>
          <w:marBottom w:val="0"/>
          <w:divBdr>
            <w:top w:val="none" w:sz="0" w:space="0" w:color="auto"/>
            <w:left w:val="none" w:sz="0" w:space="0" w:color="auto"/>
            <w:bottom w:val="none" w:sz="0" w:space="0" w:color="auto"/>
            <w:right w:val="none" w:sz="0" w:space="0" w:color="auto"/>
          </w:divBdr>
        </w:div>
        <w:div w:id="787243489">
          <w:marLeft w:val="0"/>
          <w:marRight w:val="0"/>
          <w:marTop w:val="0"/>
          <w:marBottom w:val="0"/>
          <w:divBdr>
            <w:top w:val="none" w:sz="0" w:space="0" w:color="auto"/>
            <w:left w:val="none" w:sz="0" w:space="0" w:color="auto"/>
            <w:bottom w:val="none" w:sz="0" w:space="0" w:color="auto"/>
            <w:right w:val="none" w:sz="0" w:space="0" w:color="auto"/>
          </w:divBdr>
        </w:div>
      </w:divsChild>
    </w:div>
    <w:div w:id="427384948">
      <w:bodyDiv w:val="1"/>
      <w:marLeft w:val="0"/>
      <w:marRight w:val="0"/>
      <w:marTop w:val="0"/>
      <w:marBottom w:val="0"/>
      <w:divBdr>
        <w:top w:val="none" w:sz="0" w:space="0" w:color="auto"/>
        <w:left w:val="none" w:sz="0" w:space="0" w:color="auto"/>
        <w:bottom w:val="none" w:sz="0" w:space="0" w:color="auto"/>
        <w:right w:val="none" w:sz="0" w:space="0" w:color="auto"/>
      </w:divBdr>
      <w:divsChild>
        <w:div w:id="481241988">
          <w:marLeft w:val="0"/>
          <w:marRight w:val="0"/>
          <w:marTop w:val="0"/>
          <w:marBottom w:val="0"/>
          <w:divBdr>
            <w:top w:val="none" w:sz="0" w:space="0" w:color="auto"/>
            <w:left w:val="none" w:sz="0" w:space="0" w:color="auto"/>
            <w:bottom w:val="none" w:sz="0" w:space="0" w:color="auto"/>
            <w:right w:val="none" w:sz="0" w:space="0" w:color="auto"/>
          </w:divBdr>
        </w:div>
        <w:div w:id="2141610758">
          <w:marLeft w:val="0"/>
          <w:marRight w:val="0"/>
          <w:marTop w:val="0"/>
          <w:marBottom w:val="0"/>
          <w:divBdr>
            <w:top w:val="none" w:sz="0" w:space="0" w:color="auto"/>
            <w:left w:val="none" w:sz="0" w:space="0" w:color="auto"/>
            <w:bottom w:val="none" w:sz="0" w:space="0" w:color="auto"/>
            <w:right w:val="none" w:sz="0" w:space="0" w:color="auto"/>
          </w:divBdr>
        </w:div>
        <w:div w:id="142240865">
          <w:marLeft w:val="0"/>
          <w:marRight w:val="0"/>
          <w:marTop w:val="0"/>
          <w:marBottom w:val="0"/>
          <w:divBdr>
            <w:top w:val="none" w:sz="0" w:space="0" w:color="auto"/>
            <w:left w:val="none" w:sz="0" w:space="0" w:color="auto"/>
            <w:bottom w:val="none" w:sz="0" w:space="0" w:color="auto"/>
            <w:right w:val="none" w:sz="0" w:space="0" w:color="auto"/>
          </w:divBdr>
        </w:div>
        <w:div w:id="1913542848">
          <w:marLeft w:val="0"/>
          <w:marRight w:val="0"/>
          <w:marTop w:val="0"/>
          <w:marBottom w:val="0"/>
          <w:divBdr>
            <w:top w:val="none" w:sz="0" w:space="0" w:color="auto"/>
            <w:left w:val="none" w:sz="0" w:space="0" w:color="auto"/>
            <w:bottom w:val="none" w:sz="0" w:space="0" w:color="auto"/>
            <w:right w:val="none" w:sz="0" w:space="0" w:color="auto"/>
          </w:divBdr>
        </w:div>
        <w:div w:id="1907714966">
          <w:marLeft w:val="0"/>
          <w:marRight w:val="0"/>
          <w:marTop w:val="0"/>
          <w:marBottom w:val="0"/>
          <w:divBdr>
            <w:top w:val="none" w:sz="0" w:space="0" w:color="auto"/>
            <w:left w:val="none" w:sz="0" w:space="0" w:color="auto"/>
            <w:bottom w:val="none" w:sz="0" w:space="0" w:color="auto"/>
            <w:right w:val="none" w:sz="0" w:space="0" w:color="auto"/>
          </w:divBdr>
        </w:div>
        <w:div w:id="166139725">
          <w:marLeft w:val="0"/>
          <w:marRight w:val="0"/>
          <w:marTop w:val="0"/>
          <w:marBottom w:val="0"/>
          <w:divBdr>
            <w:top w:val="none" w:sz="0" w:space="0" w:color="auto"/>
            <w:left w:val="none" w:sz="0" w:space="0" w:color="auto"/>
            <w:bottom w:val="none" w:sz="0" w:space="0" w:color="auto"/>
            <w:right w:val="none" w:sz="0" w:space="0" w:color="auto"/>
          </w:divBdr>
        </w:div>
        <w:div w:id="1974750946">
          <w:marLeft w:val="0"/>
          <w:marRight w:val="0"/>
          <w:marTop w:val="0"/>
          <w:marBottom w:val="0"/>
          <w:divBdr>
            <w:top w:val="none" w:sz="0" w:space="0" w:color="auto"/>
            <w:left w:val="none" w:sz="0" w:space="0" w:color="auto"/>
            <w:bottom w:val="none" w:sz="0" w:space="0" w:color="auto"/>
            <w:right w:val="none" w:sz="0" w:space="0" w:color="auto"/>
          </w:divBdr>
        </w:div>
        <w:div w:id="1477985948">
          <w:marLeft w:val="0"/>
          <w:marRight w:val="0"/>
          <w:marTop w:val="0"/>
          <w:marBottom w:val="0"/>
          <w:divBdr>
            <w:top w:val="none" w:sz="0" w:space="0" w:color="auto"/>
            <w:left w:val="none" w:sz="0" w:space="0" w:color="auto"/>
            <w:bottom w:val="none" w:sz="0" w:space="0" w:color="auto"/>
            <w:right w:val="none" w:sz="0" w:space="0" w:color="auto"/>
          </w:divBdr>
        </w:div>
        <w:div w:id="2000226733">
          <w:marLeft w:val="0"/>
          <w:marRight w:val="0"/>
          <w:marTop w:val="0"/>
          <w:marBottom w:val="0"/>
          <w:divBdr>
            <w:top w:val="none" w:sz="0" w:space="0" w:color="auto"/>
            <w:left w:val="none" w:sz="0" w:space="0" w:color="auto"/>
            <w:bottom w:val="none" w:sz="0" w:space="0" w:color="auto"/>
            <w:right w:val="none" w:sz="0" w:space="0" w:color="auto"/>
          </w:divBdr>
        </w:div>
        <w:div w:id="795954570">
          <w:marLeft w:val="0"/>
          <w:marRight w:val="0"/>
          <w:marTop w:val="0"/>
          <w:marBottom w:val="0"/>
          <w:divBdr>
            <w:top w:val="none" w:sz="0" w:space="0" w:color="auto"/>
            <w:left w:val="none" w:sz="0" w:space="0" w:color="auto"/>
            <w:bottom w:val="none" w:sz="0" w:space="0" w:color="auto"/>
            <w:right w:val="none" w:sz="0" w:space="0" w:color="auto"/>
          </w:divBdr>
        </w:div>
        <w:div w:id="1216114583">
          <w:marLeft w:val="0"/>
          <w:marRight w:val="0"/>
          <w:marTop w:val="0"/>
          <w:marBottom w:val="0"/>
          <w:divBdr>
            <w:top w:val="none" w:sz="0" w:space="0" w:color="auto"/>
            <w:left w:val="none" w:sz="0" w:space="0" w:color="auto"/>
            <w:bottom w:val="none" w:sz="0" w:space="0" w:color="auto"/>
            <w:right w:val="none" w:sz="0" w:space="0" w:color="auto"/>
          </w:divBdr>
        </w:div>
      </w:divsChild>
    </w:div>
    <w:div w:id="546071964">
      <w:bodyDiv w:val="1"/>
      <w:marLeft w:val="0"/>
      <w:marRight w:val="0"/>
      <w:marTop w:val="0"/>
      <w:marBottom w:val="0"/>
      <w:divBdr>
        <w:top w:val="none" w:sz="0" w:space="0" w:color="auto"/>
        <w:left w:val="none" w:sz="0" w:space="0" w:color="auto"/>
        <w:bottom w:val="none" w:sz="0" w:space="0" w:color="auto"/>
        <w:right w:val="none" w:sz="0" w:space="0" w:color="auto"/>
      </w:divBdr>
    </w:div>
    <w:div w:id="595938105">
      <w:bodyDiv w:val="1"/>
      <w:marLeft w:val="0"/>
      <w:marRight w:val="0"/>
      <w:marTop w:val="0"/>
      <w:marBottom w:val="0"/>
      <w:divBdr>
        <w:top w:val="none" w:sz="0" w:space="0" w:color="auto"/>
        <w:left w:val="none" w:sz="0" w:space="0" w:color="auto"/>
        <w:bottom w:val="none" w:sz="0" w:space="0" w:color="auto"/>
        <w:right w:val="none" w:sz="0" w:space="0" w:color="auto"/>
      </w:divBdr>
      <w:divsChild>
        <w:div w:id="335888009">
          <w:marLeft w:val="0"/>
          <w:marRight w:val="0"/>
          <w:marTop w:val="0"/>
          <w:marBottom w:val="0"/>
          <w:divBdr>
            <w:top w:val="none" w:sz="0" w:space="0" w:color="auto"/>
            <w:left w:val="none" w:sz="0" w:space="0" w:color="auto"/>
            <w:bottom w:val="none" w:sz="0" w:space="0" w:color="auto"/>
            <w:right w:val="none" w:sz="0" w:space="0" w:color="auto"/>
          </w:divBdr>
        </w:div>
        <w:div w:id="729034349">
          <w:marLeft w:val="0"/>
          <w:marRight w:val="0"/>
          <w:marTop w:val="0"/>
          <w:marBottom w:val="0"/>
          <w:divBdr>
            <w:top w:val="none" w:sz="0" w:space="0" w:color="auto"/>
            <w:left w:val="none" w:sz="0" w:space="0" w:color="auto"/>
            <w:bottom w:val="none" w:sz="0" w:space="0" w:color="auto"/>
            <w:right w:val="none" w:sz="0" w:space="0" w:color="auto"/>
          </w:divBdr>
        </w:div>
        <w:div w:id="791050533">
          <w:marLeft w:val="0"/>
          <w:marRight w:val="0"/>
          <w:marTop w:val="0"/>
          <w:marBottom w:val="0"/>
          <w:divBdr>
            <w:top w:val="none" w:sz="0" w:space="0" w:color="auto"/>
            <w:left w:val="none" w:sz="0" w:space="0" w:color="auto"/>
            <w:bottom w:val="none" w:sz="0" w:space="0" w:color="auto"/>
            <w:right w:val="none" w:sz="0" w:space="0" w:color="auto"/>
          </w:divBdr>
        </w:div>
      </w:divsChild>
    </w:div>
    <w:div w:id="814564363">
      <w:bodyDiv w:val="1"/>
      <w:marLeft w:val="0"/>
      <w:marRight w:val="0"/>
      <w:marTop w:val="0"/>
      <w:marBottom w:val="0"/>
      <w:divBdr>
        <w:top w:val="none" w:sz="0" w:space="0" w:color="auto"/>
        <w:left w:val="none" w:sz="0" w:space="0" w:color="auto"/>
        <w:bottom w:val="none" w:sz="0" w:space="0" w:color="auto"/>
        <w:right w:val="none" w:sz="0" w:space="0" w:color="auto"/>
      </w:divBdr>
    </w:div>
    <w:div w:id="962885870">
      <w:bodyDiv w:val="1"/>
      <w:marLeft w:val="0"/>
      <w:marRight w:val="0"/>
      <w:marTop w:val="0"/>
      <w:marBottom w:val="0"/>
      <w:divBdr>
        <w:top w:val="none" w:sz="0" w:space="0" w:color="auto"/>
        <w:left w:val="none" w:sz="0" w:space="0" w:color="auto"/>
        <w:bottom w:val="none" w:sz="0" w:space="0" w:color="auto"/>
        <w:right w:val="none" w:sz="0" w:space="0" w:color="auto"/>
      </w:divBdr>
      <w:divsChild>
        <w:div w:id="817499160">
          <w:marLeft w:val="0"/>
          <w:marRight w:val="0"/>
          <w:marTop w:val="0"/>
          <w:marBottom w:val="0"/>
          <w:divBdr>
            <w:top w:val="none" w:sz="0" w:space="0" w:color="auto"/>
            <w:left w:val="none" w:sz="0" w:space="0" w:color="auto"/>
            <w:bottom w:val="none" w:sz="0" w:space="0" w:color="auto"/>
            <w:right w:val="none" w:sz="0" w:space="0" w:color="auto"/>
          </w:divBdr>
          <w:divsChild>
            <w:div w:id="1269463990">
              <w:marLeft w:val="0"/>
              <w:marRight w:val="0"/>
              <w:marTop w:val="0"/>
              <w:marBottom w:val="0"/>
              <w:divBdr>
                <w:top w:val="none" w:sz="0" w:space="0" w:color="auto"/>
                <w:left w:val="none" w:sz="0" w:space="0" w:color="auto"/>
                <w:bottom w:val="none" w:sz="0" w:space="0" w:color="auto"/>
                <w:right w:val="none" w:sz="0" w:space="0" w:color="auto"/>
              </w:divBdr>
            </w:div>
            <w:div w:id="261039647">
              <w:marLeft w:val="0"/>
              <w:marRight w:val="0"/>
              <w:marTop w:val="0"/>
              <w:marBottom w:val="0"/>
              <w:divBdr>
                <w:top w:val="none" w:sz="0" w:space="0" w:color="auto"/>
                <w:left w:val="none" w:sz="0" w:space="0" w:color="auto"/>
                <w:bottom w:val="none" w:sz="0" w:space="0" w:color="auto"/>
                <w:right w:val="none" w:sz="0" w:space="0" w:color="auto"/>
              </w:divBdr>
            </w:div>
            <w:div w:id="303588730">
              <w:marLeft w:val="0"/>
              <w:marRight w:val="0"/>
              <w:marTop w:val="0"/>
              <w:marBottom w:val="0"/>
              <w:divBdr>
                <w:top w:val="none" w:sz="0" w:space="0" w:color="auto"/>
                <w:left w:val="none" w:sz="0" w:space="0" w:color="auto"/>
                <w:bottom w:val="none" w:sz="0" w:space="0" w:color="auto"/>
                <w:right w:val="none" w:sz="0" w:space="0" w:color="auto"/>
              </w:divBdr>
            </w:div>
            <w:div w:id="784495654">
              <w:marLeft w:val="0"/>
              <w:marRight w:val="0"/>
              <w:marTop w:val="0"/>
              <w:marBottom w:val="0"/>
              <w:divBdr>
                <w:top w:val="none" w:sz="0" w:space="0" w:color="auto"/>
                <w:left w:val="none" w:sz="0" w:space="0" w:color="auto"/>
                <w:bottom w:val="none" w:sz="0" w:space="0" w:color="auto"/>
                <w:right w:val="none" w:sz="0" w:space="0" w:color="auto"/>
              </w:divBdr>
            </w:div>
            <w:div w:id="1984507142">
              <w:marLeft w:val="0"/>
              <w:marRight w:val="0"/>
              <w:marTop w:val="0"/>
              <w:marBottom w:val="0"/>
              <w:divBdr>
                <w:top w:val="none" w:sz="0" w:space="0" w:color="auto"/>
                <w:left w:val="none" w:sz="0" w:space="0" w:color="auto"/>
                <w:bottom w:val="none" w:sz="0" w:space="0" w:color="auto"/>
                <w:right w:val="none" w:sz="0" w:space="0" w:color="auto"/>
              </w:divBdr>
            </w:div>
            <w:div w:id="1237203549">
              <w:marLeft w:val="0"/>
              <w:marRight w:val="0"/>
              <w:marTop w:val="0"/>
              <w:marBottom w:val="0"/>
              <w:divBdr>
                <w:top w:val="none" w:sz="0" w:space="0" w:color="auto"/>
                <w:left w:val="none" w:sz="0" w:space="0" w:color="auto"/>
                <w:bottom w:val="none" w:sz="0" w:space="0" w:color="auto"/>
                <w:right w:val="none" w:sz="0" w:space="0" w:color="auto"/>
              </w:divBdr>
            </w:div>
            <w:div w:id="510413941">
              <w:marLeft w:val="0"/>
              <w:marRight w:val="0"/>
              <w:marTop w:val="0"/>
              <w:marBottom w:val="0"/>
              <w:divBdr>
                <w:top w:val="none" w:sz="0" w:space="0" w:color="auto"/>
                <w:left w:val="none" w:sz="0" w:space="0" w:color="auto"/>
                <w:bottom w:val="none" w:sz="0" w:space="0" w:color="auto"/>
                <w:right w:val="none" w:sz="0" w:space="0" w:color="auto"/>
              </w:divBdr>
            </w:div>
            <w:div w:id="964118317">
              <w:marLeft w:val="0"/>
              <w:marRight w:val="0"/>
              <w:marTop w:val="0"/>
              <w:marBottom w:val="0"/>
              <w:divBdr>
                <w:top w:val="none" w:sz="0" w:space="0" w:color="auto"/>
                <w:left w:val="none" w:sz="0" w:space="0" w:color="auto"/>
                <w:bottom w:val="none" w:sz="0" w:space="0" w:color="auto"/>
                <w:right w:val="none" w:sz="0" w:space="0" w:color="auto"/>
              </w:divBdr>
            </w:div>
            <w:div w:id="555704513">
              <w:marLeft w:val="0"/>
              <w:marRight w:val="0"/>
              <w:marTop w:val="0"/>
              <w:marBottom w:val="0"/>
              <w:divBdr>
                <w:top w:val="none" w:sz="0" w:space="0" w:color="auto"/>
                <w:left w:val="none" w:sz="0" w:space="0" w:color="auto"/>
                <w:bottom w:val="none" w:sz="0" w:space="0" w:color="auto"/>
                <w:right w:val="none" w:sz="0" w:space="0" w:color="auto"/>
              </w:divBdr>
            </w:div>
            <w:div w:id="1652518103">
              <w:marLeft w:val="0"/>
              <w:marRight w:val="0"/>
              <w:marTop w:val="0"/>
              <w:marBottom w:val="0"/>
              <w:divBdr>
                <w:top w:val="none" w:sz="0" w:space="0" w:color="auto"/>
                <w:left w:val="none" w:sz="0" w:space="0" w:color="auto"/>
                <w:bottom w:val="none" w:sz="0" w:space="0" w:color="auto"/>
                <w:right w:val="none" w:sz="0" w:space="0" w:color="auto"/>
              </w:divBdr>
            </w:div>
            <w:div w:id="597518452">
              <w:marLeft w:val="0"/>
              <w:marRight w:val="0"/>
              <w:marTop w:val="0"/>
              <w:marBottom w:val="0"/>
              <w:divBdr>
                <w:top w:val="none" w:sz="0" w:space="0" w:color="auto"/>
                <w:left w:val="none" w:sz="0" w:space="0" w:color="auto"/>
                <w:bottom w:val="none" w:sz="0" w:space="0" w:color="auto"/>
                <w:right w:val="none" w:sz="0" w:space="0" w:color="auto"/>
              </w:divBdr>
            </w:div>
            <w:div w:id="1247227784">
              <w:marLeft w:val="0"/>
              <w:marRight w:val="0"/>
              <w:marTop w:val="0"/>
              <w:marBottom w:val="0"/>
              <w:divBdr>
                <w:top w:val="none" w:sz="0" w:space="0" w:color="auto"/>
                <w:left w:val="none" w:sz="0" w:space="0" w:color="auto"/>
                <w:bottom w:val="none" w:sz="0" w:space="0" w:color="auto"/>
                <w:right w:val="none" w:sz="0" w:space="0" w:color="auto"/>
              </w:divBdr>
            </w:div>
            <w:div w:id="444006674">
              <w:marLeft w:val="0"/>
              <w:marRight w:val="0"/>
              <w:marTop w:val="0"/>
              <w:marBottom w:val="0"/>
              <w:divBdr>
                <w:top w:val="none" w:sz="0" w:space="0" w:color="auto"/>
                <w:left w:val="none" w:sz="0" w:space="0" w:color="auto"/>
                <w:bottom w:val="none" w:sz="0" w:space="0" w:color="auto"/>
                <w:right w:val="none" w:sz="0" w:space="0" w:color="auto"/>
              </w:divBdr>
            </w:div>
            <w:div w:id="391388475">
              <w:marLeft w:val="0"/>
              <w:marRight w:val="0"/>
              <w:marTop w:val="0"/>
              <w:marBottom w:val="0"/>
              <w:divBdr>
                <w:top w:val="none" w:sz="0" w:space="0" w:color="auto"/>
                <w:left w:val="none" w:sz="0" w:space="0" w:color="auto"/>
                <w:bottom w:val="none" w:sz="0" w:space="0" w:color="auto"/>
                <w:right w:val="none" w:sz="0" w:space="0" w:color="auto"/>
              </w:divBdr>
            </w:div>
            <w:div w:id="1827817883">
              <w:marLeft w:val="0"/>
              <w:marRight w:val="0"/>
              <w:marTop w:val="0"/>
              <w:marBottom w:val="0"/>
              <w:divBdr>
                <w:top w:val="none" w:sz="0" w:space="0" w:color="auto"/>
                <w:left w:val="none" w:sz="0" w:space="0" w:color="auto"/>
                <w:bottom w:val="none" w:sz="0" w:space="0" w:color="auto"/>
                <w:right w:val="none" w:sz="0" w:space="0" w:color="auto"/>
              </w:divBdr>
            </w:div>
            <w:div w:id="1262757479">
              <w:marLeft w:val="0"/>
              <w:marRight w:val="0"/>
              <w:marTop w:val="0"/>
              <w:marBottom w:val="0"/>
              <w:divBdr>
                <w:top w:val="none" w:sz="0" w:space="0" w:color="auto"/>
                <w:left w:val="none" w:sz="0" w:space="0" w:color="auto"/>
                <w:bottom w:val="none" w:sz="0" w:space="0" w:color="auto"/>
                <w:right w:val="none" w:sz="0" w:space="0" w:color="auto"/>
              </w:divBdr>
            </w:div>
            <w:div w:id="1558124111">
              <w:marLeft w:val="0"/>
              <w:marRight w:val="0"/>
              <w:marTop w:val="0"/>
              <w:marBottom w:val="0"/>
              <w:divBdr>
                <w:top w:val="none" w:sz="0" w:space="0" w:color="auto"/>
                <w:left w:val="none" w:sz="0" w:space="0" w:color="auto"/>
                <w:bottom w:val="none" w:sz="0" w:space="0" w:color="auto"/>
                <w:right w:val="none" w:sz="0" w:space="0" w:color="auto"/>
              </w:divBdr>
            </w:div>
            <w:div w:id="1897617154">
              <w:marLeft w:val="0"/>
              <w:marRight w:val="0"/>
              <w:marTop w:val="0"/>
              <w:marBottom w:val="0"/>
              <w:divBdr>
                <w:top w:val="none" w:sz="0" w:space="0" w:color="auto"/>
                <w:left w:val="none" w:sz="0" w:space="0" w:color="auto"/>
                <w:bottom w:val="none" w:sz="0" w:space="0" w:color="auto"/>
                <w:right w:val="none" w:sz="0" w:space="0" w:color="auto"/>
              </w:divBdr>
            </w:div>
            <w:div w:id="118110830">
              <w:marLeft w:val="0"/>
              <w:marRight w:val="0"/>
              <w:marTop w:val="0"/>
              <w:marBottom w:val="0"/>
              <w:divBdr>
                <w:top w:val="none" w:sz="0" w:space="0" w:color="auto"/>
                <w:left w:val="none" w:sz="0" w:space="0" w:color="auto"/>
                <w:bottom w:val="none" w:sz="0" w:space="0" w:color="auto"/>
                <w:right w:val="none" w:sz="0" w:space="0" w:color="auto"/>
              </w:divBdr>
            </w:div>
            <w:div w:id="764379038">
              <w:marLeft w:val="0"/>
              <w:marRight w:val="0"/>
              <w:marTop w:val="0"/>
              <w:marBottom w:val="0"/>
              <w:divBdr>
                <w:top w:val="none" w:sz="0" w:space="0" w:color="auto"/>
                <w:left w:val="none" w:sz="0" w:space="0" w:color="auto"/>
                <w:bottom w:val="none" w:sz="0" w:space="0" w:color="auto"/>
                <w:right w:val="none" w:sz="0" w:space="0" w:color="auto"/>
              </w:divBdr>
            </w:div>
            <w:div w:id="2106262965">
              <w:marLeft w:val="0"/>
              <w:marRight w:val="0"/>
              <w:marTop w:val="0"/>
              <w:marBottom w:val="0"/>
              <w:divBdr>
                <w:top w:val="none" w:sz="0" w:space="0" w:color="auto"/>
                <w:left w:val="none" w:sz="0" w:space="0" w:color="auto"/>
                <w:bottom w:val="none" w:sz="0" w:space="0" w:color="auto"/>
                <w:right w:val="none" w:sz="0" w:space="0" w:color="auto"/>
              </w:divBdr>
            </w:div>
            <w:div w:id="50733781">
              <w:marLeft w:val="0"/>
              <w:marRight w:val="0"/>
              <w:marTop w:val="0"/>
              <w:marBottom w:val="0"/>
              <w:divBdr>
                <w:top w:val="none" w:sz="0" w:space="0" w:color="auto"/>
                <w:left w:val="none" w:sz="0" w:space="0" w:color="auto"/>
                <w:bottom w:val="none" w:sz="0" w:space="0" w:color="auto"/>
                <w:right w:val="none" w:sz="0" w:space="0" w:color="auto"/>
              </w:divBdr>
            </w:div>
            <w:div w:id="1729305562">
              <w:marLeft w:val="0"/>
              <w:marRight w:val="0"/>
              <w:marTop w:val="0"/>
              <w:marBottom w:val="0"/>
              <w:divBdr>
                <w:top w:val="none" w:sz="0" w:space="0" w:color="auto"/>
                <w:left w:val="none" w:sz="0" w:space="0" w:color="auto"/>
                <w:bottom w:val="none" w:sz="0" w:space="0" w:color="auto"/>
                <w:right w:val="none" w:sz="0" w:space="0" w:color="auto"/>
              </w:divBdr>
            </w:div>
            <w:div w:id="224416199">
              <w:marLeft w:val="0"/>
              <w:marRight w:val="0"/>
              <w:marTop w:val="0"/>
              <w:marBottom w:val="0"/>
              <w:divBdr>
                <w:top w:val="none" w:sz="0" w:space="0" w:color="auto"/>
                <w:left w:val="none" w:sz="0" w:space="0" w:color="auto"/>
                <w:bottom w:val="none" w:sz="0" w:space="0" w:color="auto"/>
                <w:right w:val="none" w:sz="0" w:space="0" w:color="auto"/>
              </w:divBdr>
            </w:div>
            <w:div w:id="1457987154">
              <w:marLeft w:val="0"/>
              <w:marRight w:val="0"/>
              <w:marTop w:val="0"/>
              <w:marBottom w:val="0"/>
              <w:divBdr>
                <w:top w:val="none" w:sz="0" w:space="0" w:color="auto"/>
                <w:left w:val="none" w:sz="0" w:space="0" w:color="auto"/>
                <w:bottom w:val="none" w:sz="0" w:space="0" w:color="auto"/>
                <w:right w:val="none" w:sz="0" w:space="0" w:color="auto"/>
              </w:divBdr>
            </w:div>
            <w:div w:id="1139299078">
              <w:marLeft w:val="0"/>
              <w:marRight w:val="0"/>
              <w:marTop w:val="0"/>
              <w:marBottom w:val="0"/>
              <w:divBdr>
                <w:top w:val="none" w:sz="0" w:space="0" w:color="auto"/>
                <w:left w:val="none" w:sz="0" w:space="0" w:color="auto"/>
                <w:bottom w:val="none" w:sz="0" w:space="0" w:color="auto"/>
                <w:right w:val="none" w:sz="0" w:space="0" w:color="auto"/>
              </w:divBdr>
            </w:div>
            <w:div w:id="731974508">
              <w:marLeft w:val="0"/>
              <w:marRight w:val="0"/>
              <w:marTop w:val="0"/>
              <w:marBottom w:val="0"/>
              <w:divBdr>
                <w:top w:val="none" w:sz="0" w:space="0" w:color="auto"/>
                <w:left w:val="none" w:sz="0" w:space="0" w:color="auto"/>
                <w:bottom w:val="none" w:sz="0" w:space="0" w:color="auto"/>
                <w:right w:val="none" w:sz="0" w:space="0" w:color="auto"/>
              </w:divBdr>
            </w:div>
            <w:div w:id="1018851266">
              <w:marLeft w:val="0"/>
              <w:marRight w:val="0"/>
              <w:marTop w:val="0"/>
              <w:marBottom w:val="0"/>
              <w:divBdr>
                <w:top w:val="none" w:sz="0" w:space="0" w:color="auto"/>
                <w:left w:val="none" w:sz="0" w:space="0" w:color="auto"/>
                <w:bottom w:val="none" w:sz="0" w:space="0" w:color="auto"/>
                <w:right w:val="none" w:sz="0" w:space="0" w:color="auto"/>
              </w:divBdr>
            </w:div>
            <w:div w:id="306135162">
              <w:marLeft w:val="0"/>
              <w:marRight w:val="0"/>
              <w:marTop w:val="0"/>
              <w:marBottom w:val="0"/>
              <w:divBdr>
                <w:top w:val="none" w:sz="0" w:space="0" w:color="auto"/>
                <w:left w:val="none" w:sz="0" w:space="0" w:color="auto"/>
                <w:bottom w:val="none" w:sz="0" w:space="0" w:color="auto"/>
                <w:right w:val="none" w:sz="0" w:space="0" w:color="auto"/>
              </w:divBdr>
            </w:div>
            <w:div w:id="567156957">
              <w:marLeft w:val="0"/>
              <w:marRight w:val="0"/>
              <w:marTop w:val="0"/>
              <w:marBottom w:val="0"/>
              <w:divBdr>
                <w:top w:val="none" w:sz="0" w:space="0" w:color="auto"/>
                <w:left w:val="none" w:sz="0" w:space="0" w:color="auto"/>
                <w:bottom w:val="none" w:sz="0" w:space="0" w:color="auto"/>
                <w:right w:val="none" w:sz="0" w:space="0" w:color="auto"/>
              </w:divBdr>
            </w:div>
            <w:div w:id="1481655399">
              <w:marLeft w:val="0"/>
              <w:marRight w:val="0"/>
              <w:marTop w:val="0"/>
              <w:marBottom w:val="0"/>
              <w:divBdr>
                <w:top w:val="none" w:sz="0" w:space="0" w:color="auto"/>
                <w:left w:val="none" w:sz="0" w:space="0" w:color="auto"/>
                <w:bottom w:val="none" w:sz="0" w:space="0" w:color="auto"/>
                <w:right w:val="none" w:sz="0" w:space="0" w:color="auto"/>
              </w:divBdr>
            </w:div>
            <w:div w:id="1270772578">
              <w:marLeft w:val="0"/>
              <w:marRight w:val="0"/>
              <w:marTop w:val="0"/>
              <w:marBottom w:val="0"/>
              <w:divBdr>
                <w:top w:val="none" w:sz="0" w:space="0" w:color="auto"/>
                <w:left w:val="none" w:sz="0" w:space="0" w:color="auto"/>
                <w:bottom w:val="none" w:sz="0" w:space="0" w:color="auto"/>
                <w:right w:val="none" w:sz="0" w:space="0" w:color="auto"/>
              </w:divBdr>
            </w:div>
            <w:div w:id="844518848">
              <w:marLeft w:val="0"/>
              <w:marRight w:val="0"/>
              <w:marTop w:val="0"/>
              <w:marBottom w:val="0"/>
              <w:divBdr>
                <w:top w:val="none" w:sz="0" w:space="0" w:color="auto"/>
                <w:left w:val="none" w:sz="0" w:space="0" w:color="auto"/>
                <w:bottom w:val="none" w:sz="0" w:space="0" w:color="auto"/>
                <w:right w:val="none" w:sz="0" w:space="0" w:color="auto"/>
              </w:divBdr>
            </w:div>
            <w:div w:id="1451389429">
              <w:marLeft w:val="0"/>
              <w:marRight w:val="0"/>
              <w:marTop w:val="0"/>
              <w:marBottom w:val="0"/>
              <w:divBdr>
                <w:top w:val="none" w:sz="0" w:space="0" w:color="auto"/>
                <w:left w:val="none" w:sz="0" w:space="0" w:color="auto"/>
                <w:bottom w:val="none" w:sz="0" w:space="0" w:color="auto"/>
                <w:right w:val="none" w:sz="0" w:space="0" w:color="auto"/>
              </w:divBdr>
            </w:div>
            <w:div w:id="1531257968">
              <w:marLeft w:val="0"/>
              <w:marRight w:val="0"/>
              <w:marTop w:val="0"/>
              <w:marBottom w:val="0"/>
              <w:divBdr>
                <w:top w:val="none" w:sz="0" w:space="0" w:color="auto"/>
                <w:left w:val="none" w:sz="0" w:space="0" w:color="auto"/>
                <w:bottom w:val="none" w:sz="0" w:space="0" w:color="auto"/>
                <w:right w:val="none" w:sz="0" w:space="0" w:color="auto"/>
              </w:divBdr>
            </w:div>
            <w:div w:id="1615134945">
              <w:marLeft w:val="0"/>
              <w:marRight w:val="0"/>
              <w:marTop w:val="0"/>
              <w:marBottom w:val="0"/>
              <w:divBdr>
                <w:top w:val="none" w:sz="0" w:space="0" w:color="auto"/>
                <w:left w:val="none" w:sz="0" w:space="0" w:color="auto"/>
                <w:bottom w:val="none" w:sz="0" w:space="0" w:color="auto"/>
                <w:right w:val="none" w:sz="0" w:space="0" w:color="auto"/>
              </w:divBdr>
            </w:div>
            <w:div w:id="1333558001">
              <w:marLeft w:val="0"/>
              <w:marRight w:val="0"/>
              <w:marTop w:val="0"/>
              <w:marBottom w:val="0"/>
              <w:divBdr>
                <w:top w:val="none" w:sz="0" w:space="0" w:color="auto"/>
                <w:left w:val="none" w:sz="0" w:space="0" w:color="auto"/>
                <w:bottom w:val="none" w:sz="0" w:space="0" w:color="auto"/>
                <w:right w:val="none" w:sz="0" w:space="0" w:color="auto"/>
              </w:divBdr>
            </w:div>
            <w:div w:id="246811199">
              <w:marLeft w:val="0"/>
              <w:marRight w:val="0"/>
              <w:marTop w:val="0"/>
              <w:marBottom w:val="0"/>
              <w:divBdr>
                <w:top w:val="none" w:sz="0" w:space="0" w:color="auto"/>
                <w:left w:val="none" w:sz="0" w:space="0" w:color="auto"/>
                <w:bottom w:val="none" w:sz="0" w:space="0" w:color="auto"/>
                <w:right w:val="none" w:sz="0" w:space="0" w:color="auto"/>
              </w:divBdr>
            </w:div>
            <w:div w:id="775642068">
              <w:marLeft w:val="0"/>
              <w:marRight w:val="0"/>
              <w:marTop w:val="0"/>
              <w:marBottom w:val="0"/>
              <w:divBdr>
                <w:top w:val="none" w:sz="0" w:space="0" w:color="auto"/>
                <w:left w:val="none" w:sz="0" w:space="0" w:color="auto"/>
                <w:bottom w:val="none" w:sz="0" w:space="0" w:color="auto"/>
                <w:right w:val="none" w:sz="0" w:space="0" w:color="auto"/>
              </w:divBdr>
            </w:div>
            <w:div w:id="1849325701">
              <w:marLeft w:val="0"/>
              <w:marRight w:val="0"/>
              <w:marTop w:val="0"/>
              <w:marBottom w:val="0"/>
              <w:divBdr>
                <w:top w:val="none" w:sz="0" w:space="0" w:color="auto"/>
                <w:left w:val="none" w:sz="0" w:space="0" w:color="auto"/>
                <w:bottom w:val="none" w:sz="0" w:space="0" w:color="auto"/>
                <w:right w:val="none" w:sz="0" w:space="0" w:color="auto"/>
              </w:divBdr>
            </w:div>
            <w:div w:id="643050700">
              <w:marLeft w:val="0"/>
              <w:marRight w:val="0"/>
              <w:marTop w:val="0"/>
              <w:marBottom w:val="0"/>
              <w:divBdr>
                <w:top w:val="none" w:sz="0" w:space="0" w:color="auto"/>
                <w:left w:val="none" w:sz="0" w:space="0" w:color="auto"/>
                <w:bottom w:val="none" w:sz="0" w:space="0" w:color="auto"/>
                <w:right w:val="none" w:sz="0" w:space="0" w:color="auto"/>
              </w:divBdr>
            </w:div>
            <w:div w:id="731780500">
              <w:marLeft w:val="0"/>
              <w:marRight w:val="0"/>
              <w:marTop w:val="0"/>
              <w:marBottom w:val="0"/>
              <w:divBdr>
                <w:top w:val="none" w:sz="0" w:space="0" w:color="auto"/>
                <w:left w:val="none" w:sz="0" w:space="0" w:color="auto"/>
                <w:bottom w:val="none" w:sz="0" w:space="0" w:color="auto"/>
                <w:right w:val="none" w:sz="0" w:space="0" w:color="auto"/>
              </w:divBdr>
            </w:div>
            <w:div w:id="1460875911">
              <w:marLeft w:val="0"/>
              <w:marRight w:val="0"/>
              <w:marTop w:val="0"/>
              <w:marBottom w:val="0"/>
              <w:divBdr>
                <w:top w:val="none" w:sz="0" w:space="0" w:color="auto"/>
                <w:left w:val="none" w:sz="0" w:space="0" w:color="auto"/>
                <w:bottom w:val="none" w:sz="0" w:space="0" w:color="auto"/>
                <w:right w:val="none" w:sz="0" w:space="0" w:color="auto"/>
              </w:divBdr>
            </w:div>
            <w:div w:id="1964261501">
              <w:marLeft w:val="0"/>
              <w:marRight w:val="0"/>
              <w:marTop w:val="0"/>
              <w:marBottom w:val="0"/>
              <w:divBdr>
                <w:top w:val="none" w:sz="0" w:space="0" w:color="auto"/>
                <w:left w:val="none" w:sz="0" w:space="0" w:color="auto"/>
                <w:bottom w:val="none" w:sz="0" w:space="0" w:color="auto"/>
                <w:right w:val="none" w:sz="0" w:space="0" w:color="auto"/>
              </w:divBdr>
            </w:div>
            <w:div w:id="616372895">
              <w:marLeft w:val="0"/>
              <w:marRight w:val="0"/>
              <w:marTop w:val="0"/>
              <w:marBottom w:val="0"/>
              <w:divBdr>
                <w:top w:val="none" w:sz="0" w:space="0" w:color="auto"/>
                <w:left w:val="none" w:sz="0" w:space="0" w:color="auto"/>
                <w:bottom w:val="none" w:sz="0" w:space="0" w:color="auto"/>
                <w:right w:val="none" w:sz="0" w:space="0" w:color="auto"/>
              </w:divBdr>
            </w:div>
            <w:div w:id="1450003631">
              <w:marLeft w:val="0"/>
              <w:marRight w:val="0"/>
              <w:marTop w:val="0"/>
              <w:marBottom w:val="0"/>
              <w:divBdr>
                <w:top w:val="none" w:sz="0" w:space="0" w:color="auto"/>
                <w:left w:val="none" w:sz="0" w:space="0" w:color="auto"/>
                <w:bottom w:val="none" w:sz="0" w:space="0" w:color="auto"/>
                <w:right w:val="none" w:sz="0" w:space="0" w:color="auto"/>
              </w:divBdr>
            </w:div>
            <w:div w:id="2007318454">
              <w:marLeft w:val="0"/>
              <w:marRight w:val="0"/>
              <w:marTop w:val="0"/>
              <w:marBottom w:val="0"/>
              <w:divBdr>
                <w:top w:val="none" w:sz="0" w:space="0" w:color="auto"/>
                <w:left w:val="none" w:sz="0" w:space="0" w:color="auto"/>
                <w:bottom w:val="none" w:sz="0" w:space="0" w:color="auto"/>
                <w:right w:val="none" w:sz="0" w:space="0" w:color="auto"/>
              </w:divBdr>
            </w:div>
            <w:div w:id="1209495798">
              <w:marLeft w:val="0"/>
              <w:marRight w:val="0"/>
              <w:marTop w:val="0"/>
              <w:marBottom w:val="0"/>
              <w:divBdr>
                <w:top w:val="none" w:sz="0" w:space="0" w:color="auto"/>
                <w:left w:val="none" w:sz="0" w:space="0" w:color="auto"/>
                <w:bottom w:val="none" w:sz="0" w:space="0" w:color="auto"/>
                <w:right w:val="none" w:sz="0" w:space="0" w:color="auto"/>
              </w:divBdr>
            </w:div>
            <w:div w:id="700086457">
              <w:marLeft w:val="0"/>
              <w:marRight w:val="0"/>
              <w:marTop w:val="0"/>
              <w:marBottom w:val="0"/>
              <w:divBdr>
                <w:top w:val="none" w:sz="0" w:space="0" w:color="auto"/>
                <w:left w:val="none" w:sz="0" w:space="0" w:color="auto"/>
                <w:bottom w:val="none" w:sz="0" w:space="0" w:color="auto"/>
                <w:right w:val="none" w:sz="0" w:space="0" w:color="auto"/>
              </w:divBdr>
            </w:div>
            <w:div w:id="1832526201">
              <w:marLeft w:val="0"/>
              <w:marRight w:val="0"/>
              <w:marTop w:val="0"/>
              <w:marBottom w:val="0"/>
              <w:divBdr>
                <w:top w:val="none" w:sz="0" w:space="0" w:color="auto"/>
                <w:left w:val="none" w:sz="0" w:space="0" w:color="auto"/>
                <w:bottom w:val="none" w:sz="0" w:space="0" w:color="auto"/>
                <w:right w:val="none" w:sz="0" w:space="0" w:color="auto"/>
              </w:divBdr>
            </w:div>
            <w:div w:id="796752655">
              <w:marLeft w:val="0"/>
              <w:marRight w:val="0"/>
              <w:marTop w:val="0"/>
              <w:marBottom w:val="0"/>
              <w:divBdr>
                <w:top w:val="none" w:sz="0" w:space="0" w:color="auto"/>
                <w:left w:val="none" w:sz="0" w:space="0" w:color="auto"/>
                <w:bottom w:val="none" w:sz="0" w:space="0" w:color="auto"/>
                <w:right w:val="none" w:sz="0" w:space="0" w:color="auto"/>
              </w:divBdr>
            </w:div>
            <w:div w:id="433862412">
              <w:marLeft w:val="0"/>
              <w:marRight w:val="0"/>
              <w:marTop w:val="0"/>
              <w:marBottom w:val="0"/>
              <w:divBdr>
                <w:top w:val="none" w:sz="0" w:space="0" w:color="auto"/>
                <w:left w:val="none" w:sz="0" w:space="0" w:color="auto"/>
                <w:bottom w:val="none" w:sz="0" w:space="0" w:color="auto"/>
                <w:right w:val="none" w:sz="0" w:space="0" w:color="auto"/>
              </w:divBdr>
            </w:div>
            <w:div w:id="1468624189">
              <w:marLeft w:val="0"/>
              <w:marRight w:val="0"/>
              <w:marTop w:val="0"/>
              <w:marBottom w:val="0"/>
              <w:divBdr>
                <w:top w:val="none" w:sz="0" w:space="0" w:color="auto"/>
                <w:left w:val="none" w:sz="0" w:space="0" w:color="auto"/>
                <w:bottom w:val="none" w:sz="0" w:space="0" w:color="auto"/>
                <w:right w:val="none" w:sz="0" w:space="0" w:color="auto"/>
              </w:divBdr>
            </w:div>
            <w:div w:id="1496263069">
              <w:marLeft w:val="0"/>
              <w:marRight w:val="0"/>
              <w:marTop w:val="0"/>
              <w:marBottom w:val="0"/>
              <w:divBdr>
                <w:top w:val="none" w:sz="0" w:space="0" w:color="auto"/>
                <w:left w:val="none" w:sz="0" w:space="0" w:color="auto"/>
                <w:bottom w:val="none" w:sz="0" w:space="0" w:color="auto"/>
                <w:right w:val="none" w:sz="0" w:space="0" w:color="auto"/>
              </w:divBdr>
            </w:div>
            <w:div w:id="37826513">
              <w:marLeft w:val="0"/>
              <w:marRight w:val="0"/>
              <w:marTop w:val="0"/>
              <w:marBottom w:val="0"/>
              <w:divBdr>
                <w:top w:val="none" w:sz="0" w:space="0" w:color="auto"/>
                <w:left w:val="none" w:sz="0" w:space="0" w:color="auto"/>
                <w:bottom w:val="none" w:sz="0" w:space="0" w:color="auto"/>
                <w:right w:val="none" w:sz="0" w:space="0" w:color="auto"/>
              </w:divBdr>
            </w:div>
            <w:div w:id="2135783811">
              <w:marLeft w:val="0"/>
              <w:marRight w:val="0"/>
              <w:marTop w:val="0"/>
              <w:marBottom w:val="0"/>
              <w:divBdr>
                <w:top w:val="none" w:sz="0" w:space="0" w:color="auto"/>
                <w:left w:val="none" w:sz="0" w:space="0" w:color="auto"/>
                <w:bottom w:val="none" w:sz="0" w:space="0" w:color="auto"/>
                <w:right w:val="none" w:sz="0" w:space="0" w:color="auto"/>
              </w:divBdr>
            </w:div>
            <w:div w:id="1121343952">
              <w:marLeft w:val="0"/>
              <w:marRight w:val="0"/>
              <w:marTop w:val="0"/>
              <w:marBottom w:val="0"/>
              <w:divBdr>
                <w:top w:val="none" w:sz="0" w:space="0" w:color="auto"/>
                <w:left w:val="none" w:sz="0" w:space="0" w:color="auto"/>
                <w:bottom w:val="none" w:sz="0" w:space="0" w:color="auto"/>
                <w:right w:val="none" w:sz="0" w:space="0" w:color="auto"/>
              </w:divBdr>
            </w:div>
            <w:div w:id="776219132">
              <w:marLeft w:val="0"/>
              <w:marRight w:val="0"/>
              <w:marTop w:val="0"/>
              <w:marBottom w:val="0"/>
              <w:divBdr>
                <w:top w:val="none" w:sz="0" w:space="0" w:color="auto"/>
                <w:left w:val="none" w:sz="0" w:space="0" w:color="auto"/>
                <w:bottom w:val="none" w:sz="0" w:space="0" w:color="auto"/>
                <w:right w:val="none" w:sz="0" w:space="0" w:color="auto"/>
              </w:divBdr>
            </w:div>
            <w:div w:id="1327248083">
              <w:marLeft w:val="0"/>
              <w:marRight w:val="0"/>
              <w:marTop w:val="0"/>
              <w:marBottom w:val="0"/>
              <w:divBdr>
                <w:top w:val="none" w:sz="0" w:space="0" w:color="auto"/>
                <w:left w:val="none" w:sz="0" w:space="0" w:color="auto"/>
                <w:bottom w:val="none" w:sz="0" w:space="0" w:color="auto"/>
                <w:right w:val="none" w:sz="0" w:space="0" w:color="auto"/>
              </w:divBdr>
            </w:div>
            <w:div w:id="1481582192">
              <w:marLeft w:val="0"/>
              <w:marRight w:val="0"/>
              <w:marTop w:val="0"/>
              <w:marBottom w:val="0"/>
              <w:divBdr>
                <w:top w:val="none" w:sz="0" w:space="0" w:color="auto"/>
                <w:left w:val="none" w:sz="0" w:space="0" w:color="auto"/>
                <w:bottom w:val="none" w:sz="0" w:space="0" w:color="auto"/>
                <w:right w:val="none" w:sz="0" w:space="0" w:color="auto"/>
              </w:divBdr>
            </w:div>
            <w:div w:id="986204148">
              <w:marLeft w:val="0"/>
              <w:marRight w:val="0"/>
              <w:marTop w:val="0"/>
              <w:marBottom w:val="0"/>
              <w:divBdr>
                <w:top w:val="none" w:sz="0" w:space="0" w:color="auto"/>
                <w:left w:val="none" w:sz="0" w:space="0" w:color="auto"/>
                <w:bottom w:val="none" w:sz="0" w:space="0" w:color="auto"/>
                <w:right w:val="none" w:sz="0" w:space="0" w:color="auto"/>
              </w:divBdr>
            </w:div>
            <w:div w:id="1841894595">
              <w:marLeft w:val="0"/>
              <w:marRight w:val="0"/>
              <w:marTop w:val="0"/>
              <w:marBottom w:val="0"/>
              <w:divBdr>
                <w:top w:val="none" w:sz="0" w:space="0" w:color="auto"/>
                <w:left w:val="none" w:sz="0" w:space="0" w:color="auto"/>
                <w:bottom w:val="none" w:sz="0" w:space="0" w:color="auto"/>
                <w:right w:val="none" w:sz="0" w:space="0" w:color="auto"/>
              </w:divBdr>
            </w:div>
            <w:div w:id="434058836">
              <w:marLeft w:val="0"/>
              <w:marRight w:val="0"/>
              <w:marTop w:val="0"/>
              <w:marBottom w:val="0"/>
              <w:divBdr>
                <w:top w:val="none" w:sz="0" w:space="0" w:color="auto"/>
                <w:left w:val="none" w:sz="0" w:space="0" w:color="auto"/>
                <w:bottom w:val="none" w:sz="0" w:space="0" w:color="auto"/>
                <w:right w:val="none" w:sz="0" w:space="0" w:color="auto"/>
              </w:divBdr>
            </w:div>
            <w:div w:id="1371227479">
              <w:marLeft w:val="0"/>
              <w:marRight w:val="0"/>
              <w:marTop w:val="0"/>
              <w:marBottom w:val="0"/>
              <w:divBdr>
                <w:top w:val="none" w:sz="0" w:space="0" w:color="auto"/>
                <w:left w:val="none" w:sz="0" w:space="0" w:color="auto"/>
                <w:bottom w:val="none" w:sz="0" w:space="0" w:color="auto"/>
                <w:right w:val="none" w:sz="0" w:space="0" w:color="auto"/>
              </w:divBdr>
            </w:div>
            <w:div w:id="1171064901">
              <w:marLeft w:val="0"/>
              <w:marRight w:val="0"/>
              <w:marTop w:val="0"/>
              <w:marBottom w:val="0"/>
              <w:divBdr>
                <w:top w:val="none" w:sz="0" w:space="0" w:color="auto"/>
                <w:left w:val="none" w:sz="0" w:space="0" w:color="auto"/>
                <w:bottom w:val="none" w:sz="0" w:space="0" w:color="auto"/>
                <w:right w:val="none" w:sz="0" w:space="0" w:color="auto"/>
              </w:divBdr>
            </w:div>
            <w:div w:id="1329096679">
              <w:marLeft w:val="0"/>
              <w:marRight w:val="0"/>
              <w:marTop w:val="0"/>
              <w:marBottom w:val="0"/>
              <w:divBdr>
                <w:top w:val="none" w:sz="0" w:space="0" w:color="auto"/>
                <w:left w:val="none" w:sz="0" w:space="0" w:color="auto"/>
                <w:bottom w:val="none" w:sz="0" w:space="0" w:color="auto"/>
                <w:right w:val="none" w:sz="0" w:space="0" w:color="auto"/>
              </w:divBdr>
            </w:div>
            <w:div w:id="1074744317">
              <w:marLeft w:val="0"/>
              <w:marRight w:val="0"/>
              <w:marTop w:val="0"/>
              <w:marBottom w:val="0"/>
              <w:divBdr>
                <w:top w:val="none" w:sz="0" w:space="0" w:color="auto"/>
                <w:left w:val="none" w:sz="0" w:space="0" w:color="auto"/>
                <w:bottom w:val="none" w:sz="0" w:space="0" w:color="auto"/>
                <w:right w:val="none" w:sz="0" w:space="0" w:color="auto"/>
              </w:divBdr>
            </w:div>
            <w:div w:id="14644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3865">
      <w:bodyDiv w:val="1"/>
      <w:marLeft w:val="0"/>
      <w:marRight w:val="0"/>
      <w:marTop w:val="0"/>
      <w:marBottom w:val="0"/>
      <w:divBdr>
        <w:top w:val="none" w:sz="0" w:space="0" w:color="auto"/>
        <w:left w:val="none" w:sz="0" w:space="0" w:color="auto"/>
        <w:bottom w:val="none" w:sz="0" w:space="0" w:color="auto"/>
        <w:right w:val="none" w:sz="0" w:space="0" w:color="auto"/>
      </w:divBdr>
      <w:divsChild>
        <w:div w:id="1222445379">
          <w:marLeft w:val="0"/>
          <w:marRight w:val="0"/>
          <w:marTop w:val="0"/>
          <w:marBottom w:val="0"/>
          <w:divBdr>
            <w:top w:val="none" w:sz="0" w:space="0" w:color="auto"/>
            <w:left w:val="none" w:sz="0" w:space="0" w:color="auto"/>
            <w:bottom w:val="none" w:sz="0" w:space="0" w:color="auto"/>
            <w:right w:val="none" w:sz="0" w:space="0" w:color="auto"/>
          </w:divBdr>
        </w:div>
        <w:div w:id="1316839438">
          <w:marLeft w:val="0"/>
          <w:marRight w:val="0"/>
          <w:marTop w:val="0"/>
          <w:marBottom w:val="0"/>
          <w:divBdr>
            <w:top w:val="none" w:sz="0" w:space="0" w:color="auto"/>
            <w:left w:val="none" w:sz="0" w:space="0" w:color="auto"/>
            <w:bottom w:val="none" w:sz="0" w:space="0" w:color="auto"/>
            <w:right w:val="none" w:sz="0" w:space="0" w:color="auto"/>
          </w:divBdr>
        </w:div>
        <w:div w:id="386808742">
          <w:marLeft w:val="0"/>
          <w:marRight w:val="0"/>
          <w:marTop w:val="0"/>
          <w:marBottom w:val="0"/>
          <w:divBdr>
            <w:top w:val="none" w:sz="0" w:space="0" w:color="auto"/>
            <w:left w:val="none" w:sz="0" w:space="0" w:color="auto"/>
            <w:bottom w:val="none" w:sz="0" w:space="0" w:color="auto"/>
            <w:right w:val="none" w:sz="0" w:space="0" w:color="auto"/>
          </w:divBdr>
        </w:div>
        <w:div w:id="1811167410">
          <w:marLeft w:val="0"/>
          <w:marRight w:val="0"/>
          <w:marTop w:val="0"/>
          <w:marBottom w:val="0"/>
          <w:divBdr>
            <w:top w:val="none" w:sz="0" w:space="0" w:color="auto"/>
            <w:left w:val="none" w:sz="0" w:space="0" w:color="auto"/>
            <w:bottom w:val="none" w:sz="0" w:space="0" w:color="auto"/>
            <w:right w:val="none" w:sz="0" w:space="0" w:color="auto"/>
          </w:divBdr>
        </w:div>
        <w:div w:id="603534768">
          <w:marLeft w:val="0"/>
          <w:marRight w:val="0"/>
          <w:marTop w:val="0"/>
          <w:marBottom w:val="0"/>
          <w:divBdr>
            <w:top w:val="none" w:sz="0" w:space="0" w:color="auto"/>
            <w:left w:val="none" w:sz="0" w:space="0" w:color="auto"/>
            <w:bottom w:val="none" w:sz="0" w:space="0" w:color="auto"/>
            <w:right w:val="none" w:sz="0" w:space="0" w:color="auto"/>
          </w:divBdr>
        </w:div>
        <w:div w:id="1273512004">
          <w:marLeft w:val="0"/>
          <w:marRight w:val="0"/>
          <w:marTop w:val="0"/>
          <w:marBottom w:val="0"/>
          <w:divBdr>
            <w:top w:val="none" w:sz="0" w:space="0" w:color="auto"/>
            <w:left w:val="none" w:sz="0" w:space="0" w:color="auto"/>
            <w:bottom w:val="none" w:sz="0" w:space="0" w:color="auto"/>
            <w:right w:val="none" w:sz="0" w:space="0" w:color="auto"/>
          </w:divBdr>
        </w:div>
        <w:div w:id="457991019">
          <w:marLeft w:val="0"/>
          <w:marRight w:val="0"/>
          <w:marTop w:val="0"/>
          <w:marBottom w:val="0"/>
          <w:divBdr>
            <w:top w:val="none" w:sz="0" w:space="0" w:color="auto"/>
            <w:left w:val="none" w:sz="0" w:space="0" w:color="auto"/>
            <w:bottom w:val="none" w:sz="0" w:space="0" w:color="auto"/>
            <w:right w:val="none" w:sz="0" w:space="0" w:color="auto"/>
          </w:divBdr>
        </w:div>
        <w:div w:id="708148861">
          <w:marLeft w:val="0"/>
          <w:marRight w:val="0"/>
          <w:marTop w:val="0"/>
          <w:marBottom w:val="0"/>
          <w:divBdr>
            <w:top w:val="none" w:sz="0" w:space="0" w:color="auto"/>
            <w:left w:val="none" w:sz="0" w:space="0" w:color="auto"/>
            <w:bottom w:val="none" w:sz="0" w:space="0" w:color="auto"/>
            <w:right w:val="none" w:sz="0" w:space="0" w:color="auto"/>
          </w:divBdr>
        </w:div>
      </w:divsChild>
    </w:div>
    <w:div w:id="1079057054">
      <w:bodyDiv w:val="1"/>
      <w:marLeft w:val="0"/>
      <w:marRight w:val="0"/>
      <w:marTop w:val="0"/>
      <w:marBottom w:val="0"/>
      <w:divBdr>
        <w:top w:val="none" w:sz="0" w:space="0" w:color="auto"/>
        <w:left w:val="none" w:sz="0" w:space="0" w:color="auto"/>
        <w:bottom w:val="none" w:sz="0" w:space="0" w:color="auto"/>
        <w:right w:val="none" w:sz="0" w:space="0" w:color="auto"/>
      </w:divBdr>
      <w:divsChild>
        <w:div w:id="1190221803">
          <w:marLeft w:val="0"/>
          <w:marRight w:val="0"/>
          <w:marTop w:val="0"/>
          <w:marBottom w:val="0"/>
          <w:divBdr>
            <w:top w:val="none" w:sz="0" w:space="0" w:color="auto"/>
            <w:left w:val="none" w:sz="0" w:space="0" w:color="auto"/>
            <w:bottom w:val="none" w:sz="0" w:space="0" w:color="auto"/>
            <w:right w:val="none" w:sz="0" w:space="0" w:color="auto"/>
          </w:divBdr>
        </w:div>
        <w:div w:id="1784183421">
          <w:marLeft w:val="0"/>
          <w:marRight w:val="0"/>
          <w:marTop w:val="0"/>
          <w:marBottom w:val="0"/>
          <w:divBdr>
            <w:top w:val="none" w:sz="0" w:space="0" w:color="auto"/>
            <w:left w:val="none" w:sz="0" w:space="0" w:color="auto"/>
            <w:bottom w:val="none" w:sz="0" w:space="0" w:color="auto"/>
            <w:right w:val="none" w:sz="0" w:space="0" w:color="auto"/>
          </w:divBdr>
        </w:div>
        <w:div w:id="1258907387">
          <w:marLeft w:val="0"/>
          <w:marRight w:val="0"/>
          <w:marTop w:val="0"/>
          <w:marBottom w:val="0"/>
          <w:divBdr>
            <w:top w:val="none" w:sz="0" w:space="0" w:color="auto"/>
            <w:left w:val="none" w:sz="0" w:space="0" w:color="auto"/>
            <w:bottom w:val="none" w:sz="0" w:space="0" w:color="auto"/>
            <w:right w:val="none" w:sz="0" w:space="0" w:color="auto"/>
          </w:divBdr>
        </w:div>
        <w:div w:id="1502888558">
          <w:marLeft w:val="0"/>
          <w:marRight w:val="0"/>
          <w:marTop w:val="0"/>
          <w:marBottom w:val="0"/>
          <w:divBdr>
            <w:top w:val="none" w:sz="0" w:space="0" w:color="auto"/>
            <w:left w:val="none" w:sz="0" w:space="0" w:color="auto"/>
            <w:bottom w:val="none" w:sz="0" w:space="0" w:color="auto"/>
            <w:right w:val="none" w:sz="0" w:space="0" w:color="auto"/>
          </w:divBdr>
        </w:div>
        <w:div w:id="260837277">
          <w:marLeft w:val="0"/>
          <w:marRight w:val="0"/>
          <w:marTop w:val="0"/>
          <w:marBottom w:val="0"/>
          <w:divBdr>
            <w:top w:val="none" w:sz="0" w:space="0" w:color="auto"/>
            <w:left w:val="none" w:sz="0" w:space="0" w:color="auto"/>
            <w:bottom w:val="none" w:sz="0" w:space="0" w:color="auto"/>
            <w:right w:val="none" w:sz="0" w:space="0" w:color="auto"/>
          </w:divBdr>
        </w:div>
        <w:div w:id="2137292465">
          <w:marLeft w:val="0"/>
          <w:marRight w:val="0"/>
          <w:marTop w:val="0"/>
          <w:marBottom w:val="0"/>
          <w:divBdr>
            <w:top w:val="none" w:sz="0" w:space="0" w:color="auto"/>
            <w:left w:val="none" w:sz="0" w:space="0" w:color="auto"/>
            <w:bottom w:val="none" w:sz="0" w:space="0" w:color="auto"/>
            <w:right w:val="none" w:sz="0" w:space="0" w:color="auto"/>
          </w:divBdr>
        </w:div>
        <w:div w:id="1954245073">
          <w:marLeft w:val="0"/>
          <w:marRight w:val="0"/>
          <w:marTop w:val="0"/>
          <w:marBottom w:val="0"/>
          <w:divBdr>
            <w:top w:val="none" w:sz="0" w:space="0" w:color="auto"/>
            <w:left w:val="none" w:sz="0" w:space="0" w:color="auto"/>
            <w:bottom w:val="none" w:sz="0" w:space="0" w:color="auto"/>
            <w:right w:val="none" w:sz="0" w:space="0" w:color="auto"/>
          </w:divBdr>
        </w:div>
        <w:div w:id="359358154">
          <w:marLeft w:val="0"/>
          <w:marRight w:val="0"/>
          <w:marTop w:val="0"/>
          <w:marBottom w:val="0"/>
          <w:divBdr>
            <w:top w:val="none" w:sz="0" w:space="0" w:color="auto"/>
            <w:left w:val="none" w:sz="0" w:space="0" w:color="auto"/>
            <w:bottom w:val="none" w:sz="0" w:space="0" w:color="auto"/>
            <w:right w:val="none" w:sz="0" w:space="0" w:color="auto"/>
          </w:divBdr>
        </w:div>
        <w:div w:id="170491861">
          <w:marLeft w:val="0"/>
          <w:marRight w:val="0"/>
          <w:marTop w:val="0"/>
          <w:marBottom w:val="0"/>
          <w:divBdr>
            <w:top w:val="none" w:sz="0" w:space="0" w:color="auto"/>
            <w:left w:val="none" w:sz="0" w:space="0" w:color="auto"/>
            <w:bottom w:val="none" w:sz="0" w:space="0" w:color="auto"/>
            <w:right w:val="none" w:sz="0" w:space="0" w:color="auto"/>
          </w:divBdr>
        </w:div>
        <w:div w:id="1125319746">
          <w:marLeft w:val="0"/>
          <w:marRight w:val="0"/>
          <w:marTop w:val="0"/>
          <w:marBottom w:val="0"/>
          <w:divBdr>
            <w:top w:val="none" w:sz="0" w:space="0" w:color="auto"/>
            <w:left w:val="none" w:sz="0" w:space="0" w:color="auto"/>
            <w:bottom w:val="none" w:sz="0" w:space="0" w:color="auto"/>
            <w:right w:val="none" w:sz="0" w:space="0" w:color="auto"/>
          </w:divBdr>
        </w:div>
        <w:div w:id="1688943507">
          <w:marLeft w:val="0"/>
          <w:marRight w:val="0"/>
          <w:marTop w:val="0"/>
          <w:marBottom w:val="0"/>
          <w:divBdr>
            <w:top w:val="none" w:sz="0" w:space="0" w:color="auto"/>
            <w:left w:val="none" w:sz="0" w:space="0" w:color="auto"/>
            <w:bottom w:val="none" w:sz="0" w:space="0" w:color="auto"/>
            <w:right w:val="none" w:sz="0" w:space="0" w:color="auto"/>
          </w:divBdr>
        </w:div>
        <w:div w:id="452987016">
          <w:marLeft w:val="0"/>
          <w:marRight w:val="0"/>
          <w:marTop w:val="0"/>
          <w:marBottom w:val="0"/>
          <w:divBdr>
            <w:top w:val="none" w:sz="0" w:space="0" w:color="auto"/>
            <w:left w:val="none" w:sz="0" w:space="0" w:color="auto"/>
            <w:bottom w:val="none" w:sz="0" w:space="0" w:color="auto"/>
            <w:right w:val="none" w:sz="0" w:space="0" w:color="auto"/>
          </w:divBdr>
        </w:div>
        <w:div w:id="1385447894">
          <w:marLeft w:val="0"/>
          <w:marRight w:val="0"/>
          <w:marTop w:val="0"/>
          <w:marBottom w:val="0"/>
          <w:divBdr>
            <w:top w:val="none" w:sz="0" w:space="0" w:color="auto"/>
            <w:left w:val="none" w:sz="0" w:space="0" w:color="auto"/>
            <w:bottom w:val="none" w:sz="0" w:space="0" w:color="auto"/>
            <w:right w:val="none" w:sz="0" w:space="0" w:color="auto"/>
          </w:divBdr>
        </w:div>
      </w:divsChild>
    </w:div>
    <w:div w:id="1138838376">
      <w:bodyDiv w:val="1"/>
      <w:marLeft w:val="0"/>
      <w:marRight w:val="0"/>
      <w:marTop w:val="0"/>
      <w:marBottom w:val="0"/>
      <w:divBdr>
        <w:top w:val="none" w:sz="0" w:space="0" w:color="auto"/>
        <w:left w:val="none" w:sz="0" w:space="0" w:color="auto"/>
        <w:bottom w:val="none" w:sz="0" w:space="0" w:color="auto"/>
        <w:right w:val="none" w:sz="0" w:space="0" w:color="auto"/>
      </w:divBdr>
      <w:divsChild>
        <w:div w:id="1709333709">
          <w:marLeft w:val="0"/>
          <w:marRight w:val="0"/>
          <w:marTop w:val="0"/>
          <w:marBottom w:val="0"/>
          <w:divBdr>
            <w:top w:val="none" w:sz="0" w:space="0" w:color="auto"/>
            <w:left w:val="none" w:sz="0" w:space="0" w:color="auto"/>
            <w:bottom w:val="none" w:sz="0" w:space="0" w:color="auto"/>
            <w:right w:val="none" w:sz="0" w:space="0" w:color="auto"/>
          </w:divBdr>
        </w:div>
        <w:div w:id="1021515202">
          <w:marLeft w:val="0"/>
          <w:marRight w:val="0"/>
          <w:marTop w:val="0"/>
          <w:marBottom w:val="0"/>
          <w:divBdr>
            <w:top w:val="none" w:sz="0" w:space="0" w:color="auto"/>
            <w:left w:val="none" w:sz="0" w:space="0" w:color="auto"/>
            <w:bottom w:val="none" w:sz="0" w:space="0" w:color="auto"/>
            <w:right w:val="none" w:sz="0" w:space="0" w:color="auto"/>
          </w:divBdr>
        </w:div>
        <w:div w:id="1001586798">
          <w:marLeft w:val="0"/>
          <w:marRight w:val="0"/>
          <w:marTop w:val="0"/>
          <w:marBottom w:val="0"/>
          <w:divBdr>
            <w:top w:val="none" w:sz="0" w:space="0" w:color="auto"/>
            <w:left w:val="none" w:sz="0" w:space="0" w:color="auto"/>
            <w:bottom w:val="none" w:sz="0" w:space="0" w:color="auto"/>
            <w:right w:val="none" w:sz="0" w:space="0" w:color="auto"/>
          </w:divBdr>
        </w:div>
        <w:div w:id="270092412">
          <w:marLeft w:val="0"/>
          <w:marRight w:val="0"/>
          <w:marTop w:val="0"/>
          <w:marBottom w:val="0"/>
          <w:divBdr>
            <w:top w:val="none" w:sz="0" w:space="0" w:color="auto"/>
            <w:left w:val="none" w:sz="0" w:space="0" w:color="auto"/>
            <w:bottom w:val="none" w:sz="0" w:space="0" w:color="auto"/>
            <w:right w:val="none" w:sz="0" w:space="0" w:color="auto"/>
          </w:divBdr>
        </w:div>
        <w:div w:id="1805543307">
          <w:marLeft w:val="0"/>
          <w:marRight w:val="0"/>
          <w:marTop w:val="0"/>
          <w:marBottom w:val="0"/>
          <w:divBdr>
            <w:top w:val="none" w:sz="0" w:space="0" w:color="auto"/>
            <w:left w:val="none" w:sz="0" w:space="0" w:color="auto"/>
            <w:bottom w:val="none" w:sz="0" w:space="0" w:color="auto"/>
            <w:right w:val="none" w:sz="0" w:space="0" w:color="auto"/>
          </w:divBdr>
        </w:div>
        <w:div w:id="1675645179">
          <w:marLeft w:val="0"/>
          <w:marRight w:val="0"/>
          <w:marTop w:val="0"/>
          <w:marBottom w:val="0"/>
          <w:divBdr>
            <w:top w:val="none" w:sz="0" w:space="0" w:color="auto"/>
            <w:left w:val="none" w:sz="0" w:space="0" w:color="auto"/>
            <w:bottom w:val="none" w:sz="0" w:space="0" w:color="auto"/>
            <w:right w:val="none" w:sz="0" w:space="0" w:color="auto"/>
          </w:divBdr>
        </w:div>
      </w:divsChild>
    </w:div>
    <w:div w:id="1254318033">
      <w:bodyDiv w:val="1"/>
      <w:marLeft w:val="0"/>
      <w:marRight w:val="0"/>
      <w:marTop w:val="0"/>
      <w:marBottom w:val="0"/>
      <w:divBdr>
        <w:top w:val="none" w:sz="0" w:space="0" w:color="auto"/>
        <w:left w:val="none" w:sz="0" w:space="0" w:color="auto"/>
        <w:bottom w:val="none" w:sz="0" w:space="0" w:color="auto"/>
        <w:right w:val="none" w:sz="0" w:space="0" w:color="auto"/>
      </w:divBdr>
    </w:div>
    <w:div w:id="1356809603">
      <w:bodyDiv w:val="1"/>
      <w:marLeft w:val="0"/>
      <w:marRight w:val="0"/>
      <w:marTop w:val="0"/>
      <w:marBottom w:val="0"/>
      <w:divBdr>
        <w:top w:val="none" w:sz="0" w:space="0" w:color="auto"/>
        <w:left w:val="none" w:sz="0" w:space="0" w:color="auto"/>
        <w:bottom w:val="none" w:sz="0" w:space="0" w:color="auto"/>
        <w:right w:val="none" w:sz="0" w:space="0" w:color="auto"/>
      </w:divBdr>
    </w:div>
    <w:div w:id="1372806287">
      <w:bodyDiv w:val="1"/>
      <w:marLeft w:val="0"/>
      <w:marRight w:val="0"/>
      <w:marTop w:val="0"/>
      <w:marBottom w:val="0"/>
      <w:divBdr>
        <w:top w:val="none" w:sz="0" w:space="0" w:color="auto"/>
        <w:left w:val="none" w:sz="0" w:space="0" w:color="auto"/>
        <w:bottom w:val="none" w:sz="0" w:space="0" w:color="auto"/>
        <w:right w:val="none" w:sz="0" w:space="0" w:color="auto"/>
      </w:divBdr>
      <w:divsChild>
        <w:div w:id="1944879035">
          <w:marLeft w:val="0"/>
          <w:marRight w:val="0"/>
          <w:marTop w:val="0"/>
          <w:marBottom w:val="0"/>
          <w:divBdr>
            <w:top w:val="none" w:sz="0" w:space="0" w:color="auto"/>
            <w:left w:val="none" w:sz="0" w:space="0" w:color="auto"/>
            <w:bottom w:val="none" w:sz="0" w:space="0" w:color="auto"/>
            <w:right w:val="none" w:sz="0" w:space="0" w:color="auto"/>
          </w:divBdr>
        </w:div>
        <w:div w:id="1397633262">
          <w:marLeft w:val="0"/>
          <w:marRight w:val="0"/>
          <w:marTop w:val="0"/>
          <w:marBottom w:val="0"/>
          <w:divBdr>
            <w:top w:val="none" w:sz="0" w:space="0" w:color="auto"/>
            <w:left w:val="none" w:sz="0" w:space="0" w:color="auto"/>
            <w:bottom w:val="none" w:sz="0" w:space="0" w:color="auto"/>
            <w:right w:val="none" w:sz="0" w:space="0" w:color="auto"/>
          </w:divBdr>
        </w:div>
        <w:div w:id="1023702288">
          <w:marLeft w:val="0"/>
          <w:marRight w:val="0"/>
          <w:marTop w:val="0"/>
          <w:marBottom w:val="0"/>
          <w:divBdr>
            <w:top w:val="none" w:sz="0" w:space="0" w:color="auto"/>
            <w:left w:val="none" w:sz="0" w:space="0" w:color="auto"/>
            <w:bottom w:val="none" w:sz="0" w:space="0" w:color="auto"/>
            <w:right w:val="none" w:sz="0" w:space="0" w:color="auto"/>
          </w:divBdr>
        </w:div>
        <w:div w:id="540245279">
          <w:marLeft w:val="0"/>
          <w:marRight w:val="0"/>
          <w:marTop w:val="0"/>
          <w:marBottom w:val="0"/>
          <w:divBdr>
            <w:top w:val="none" w:sz="0" w:space="0" w:color="auto"/>
            <w:left w:val="none" w:sz="0" w:space="0" w:color="auto"/>
            <w:bottom w:val="none" w:sz="0" w:space="0" w:color="auto"/>
            <w:right w:val="none" w:sz="0" w:space="0" w:color="auto"/>
          </w:divBdr>
        </w:div>
        <w:div w:id="1226989041">
          <w:marLeft w:val="0"/>
          <w:marRight w:val="0"/>
          <w:marTop w:val="0"/>
          <w:marBottom w:val="0"/>
          <w:divBdr>
            <w:top w:val="none" w:sz="0" w:space="0" w:color="auto"/>
            <w:left w:val="none" w:sz="0" w:space="0" w:color="auto"/>
            <w:bottom w:val="none" w:sz="0" w:space="0" w:color="auto"/>
            <w:right w:val="none" w:sz="0" w:space="0" w:color="auto"/>
          </w:divBdr>
        </w:div>
        <w:div w:id="85853053">
          <w:marLeft w:val="0"/>
          <w:marRight w:val="0"/>
          <w:marTop w:val="0"/>
          <w:marBottom w:val="0"/>
          <w:divBdr>
            <w:top w:val="none" w:sz="0" w:space="0" w:color="auto"/>
            <w:left w:val="none" w:sz="0" w:space="0" w:color="auto"/>
            <w:bottom w:val="none" w:sz="0" w:space="0" w:color="auto"/>
            <w:right w:val="none" w:sz="0" w:space="0" w:color="auto"/>
          </w:divBdr>
        </w:div>
        <w:div w:id="1667856606">
          <w:marLeft w:val="0"/>
          <w:marRight w:val="0"/>
          <w:marTop w:val="0"/>
          <w:marBottom w:val="0"/>
          <w:divBdr>
            <w:top w:val="none" w:sz="0" w:space="0" w:color="auto"/>
            <w:left w:val="none" w:sz="0" w:space="0" w:color="auto"/>
            <w:bottom w:val="none" w:sz="0" w:space="0" w:color="auto"/>
            <w:right w:val="none" w:sz="0" w:space="0" w:color="auto"/>
          </w:divBdr>
        </w:div>
        <w:div w:id="2042896151">
          <w:marLeft w:val="0"/>
          <w:marRight w:val="0"/>
          <w:marTop w:val="0"/>
          <w:marBottom w:val="0"/>
          <w:divBdr>
            <w:top w:val="none" w:sz="0" w:space="0" w:color="auto"/>
            <w:left w:val="none" w:sz="0" w:space="0" w:color="auto"/>
            <w:bottom w:val="none" w:sz="0" w:space="0" w:color="auto"/>
            <w:right w:val="none" w:sz="0" w:space="0" w:color="auto"/>
          </w:divBdr>
        </w:div>
        <w:div w:id="1049571497">
          <w:marLeft w:val="0"/>
          <w:marRight w:val="0"/>
          <w:marTop w:val="0"/>
          <w:marBottom w:val="0"/>
          <w:divBdr>
            <w:top w:val="none" w:sz="0" w:space="0" w:color="auto"/>
            <w:left w:val="none" w:sz="0" w:space="0" w:color="auto"/>
            <w:bottom w:val="none" w:sz="0" w:space="0" w:color="auto"/>
            <w:right w:val="none" w:sz="0" w:space="0" w:color="auto"/>
          </w:divBdr>
        </w:div>
      </w:divsChild>
    </w:div>
    <w:div w:id="1803420153">
      <w:bodyDiv w:val="1"/>
      <w:marLeft w:val="0"/>
      <w:marRight w:val="0"/>
      <w:marTop w:val="0"/>
      <w:marBottom w:val="0"/>
      <w:divBdr>
        <w:top w:val="none" w:sz="0" w:space="0" w:color="auto"/>
        <w:left w:val="none" w:sz="0" w:space="0" w:color="auto"/>
        <w:bottom w:val="none" w:sz="0" w:space="0" w:color="auto"/>
        <w:right w:val="none" w:sz="0" w:space="0" w:color="auto"/>
      </w:divBdr>
    </w:div>
    <w:div w:id="1890261318">
      <w:bodyDiv w:val="1"/>
      <w:marLeft w:val="0"/>
      <w:marRight w:val="0"/>
      <w:marTop w:val="0"/>
      <w:marBottom w:val="0"/>
      <w:divBdr>
        <w:top w:val="none" w:sz="0" w:space="0" w:color="auto"/>
        <w:left w:val="none" w:sz="0" w:space="0" w:color="auto"/>
        <w:bottom w:val="none" w:sz="0" w:space="0" w:color="auto"/>
        <w:right w:val="none" w:sz="0" w:space="0" w:color="auto"/>
      </w:divBdr>
      <w:divsChild>
        <w:div w:id="437071252">
          <w:marLeft w:val="0"/>
          <w:marRight w:val="0"/>
          <w:marTop w:val="0"/>
          <w:marBottom w:val="0"/>
          <w:divBdr>
            <w:top w:val="none" w:sz="0" w:space="0" w:color="auto"/>
            <w:left w:val="none" w:sz="0" w:space="0" w:color="auto"/>
            <w:bottom w:val="none" w:sz="0" w:space="0" w:color="auto"/>
            <w:right w:val="none" w:sz="0" w:space="0" w:color="auto"/>
          </w:divBdr>
        </w:div>
        <w:div w:id="160237649">
          <w:marLeft w:val="0"/>
          <w:marRight w:val="0"/>
          <w:marTop w:val="0"/>
          <w:marBottom w:val="0"/>
          <w:divBdr>
            <w:top w:val="none" w:sz="0" w:space="0" w:color="auto"/>
            <w:left w:val="none" w:sz="0" w:space="0" w:color="auto"/>
            <w:bottom w:val="none" w:sz="0" w:space="0" w:color="auto"/>
            <w:right w:val="none" w:sz="0" w:space="0" w:color="auto"/>
          </w:divBdr>
        </w:div>
        <w:div w:id="197619704">
          <w:marLeft w:val="0"/>
          <w:marRight w:val="0"/>
          <w:marTop w:val="0"/>
          <w:marBottom w:val="0"/>
          <w:divBdr>
            <w:top w:val="none" w:sz="0" w:space="0" w:color="auto"/>
            <w:left w:val="none" w:sz="0" w:space="0" w:color="auto"/>
            <w:bottom w:val="none" w:sz="0" w:space="0" w:color="auto"/>
            <w:right w:val="none" w:sz="0" w:space="0" w:color="auto"/>
          </w:divBdr>
        </w:div>
        <w:div w:id="728577751">
          <w:marLeft w:val="0"/>
          <w:marRight w:val="0"/>
          <w:marTop w:val="0"/>
          <w:marBottom w:val="0"/>
          <w:divBdr>
            <w:top w:val="none" w:sz="0" w:space="0" w:color="auto"/>
            <w:left w:val="none" w:sz="0" w:space="0" w:color="auto"/>
            <w:bottom w:val="none" w:sz="0" w:space="0" w:color="auto"/>
            <w:right w:val="none" w:sz="0" w:space="0" w:color="auto"/>
          </w:divBdr>
        </w:div>
        <w:div w:id="1874148968">
          <w:marLeft w:val="0"/>
          <w:marRight w:val="0"/>
          <w:marTop w:val="0"/>
          <w:marBottom w:val="0"/>
          <w:divBdr>
            <w:top w:val="none" w:sz="0" w:space="0" w:color="auto"/>
            <w:left w:val="none" w:sz="0" w:space="0" w:color="auto"/>
            <w:bottom w:val="none" w:sz="0" w:space="0" w:color="auto"/>
            <w:right w:val="none" w:sz="0" w:space="0" w:color="auto"/>
          </w:divBdr>
        </w:div>
        <w:div w:id="852650944">
          <w:marLeft w:val="0"/>
          <w:marRight w:val="0"/>
          <w:marTop w:val="0"/>
          <w:marBottom w:val="0"/>
          <w:divBdr>
            <w:top w:val="none" w:sz="0" w:space="0" w:color="auto"/>
            <w:left w:val="none" w:sz="0" w:space="0" w:color="auto"/>
            <w:bottom w:val="none" w:sz="0" w:space="0" w:color="auto"/>
            <w:right w:val="none" w:sz="0" w:space="0" w:color="auto"/>
          </w:divBdr>
        </w:div>
        <w:div w:id="988049698">
          <w:marLeft w:val="0"/>
          <w:marRight w:val="0"/>
          <w:marTop w:val="0"/>
          <w:marBottom w:val="0"/>
          <w:divBdr>
            <w:top w:val="none" w:sz="0" w:space="0" w:color="auto"/>
            <w:left w:val="none" w:sz="0" w:space="0" w:color="auto"/>
            <w:bottom w:val="none" w:sz="0" w:space="0" w:color="auto"/>
            <w:right w:val="none" w:sz="0" w:space="0" w:color="auto"/>
          </w:divBdr>
        </w:div>
        <w:div w:id="1436364092">
          <w:marLeft w:val="0"/>
          <w:marRight w:val="0"/>
          <w:marTop w:val="0"/>
          <w:marBottom w:val="0"/>
          <w:divBdr>
            <w:top w:val="none" w:sz="0" w:space="0" w:color="auto"/>
            <w:left w:val="none" w:sz="0" w:space="0" w:color="auto"/>
            <w:bottom w:val="none" w:sz="0" w:space="0" w:color="auto"/>
            <w:right w:val="none" w:sz="0" w:space="0" w:color="auto"/>
          </w:divBdr>
        </w:div>
        <w:div w:id="2030715275">
          <w:marLeft w:val="0"/>
          <w:marRight w:val="0"/>
          <w:marTop w:val="0"/>
          <w:marBottom w:val="0"/>
          <w:divBdr>
            <w:top w:val="none" w:sz="0" w:space="0" w:color="auto"/>
            <w:left w:val="none" w:sz="0" w:space="0" w:color="auto"/>
            <w:bottom w:val="none" w:sz="0" w:space="0" w:color="auto"/>
            <w:right w:val="none" w:sz="0" w:space="0" w:color="auto"/>
          </w:divBdr>
        </w:div>
        <w:div w:id="170143799">
          <w:marLeft w:val="0"/>
          <w:marRight w:val="0"/>
          <w:marTop w:val="0"/>
          <w:marBottom w:val="0"/>
          <w:divBdr>
            <w:top w:val="none" w:sz="0" w:space="0" w:color="auto"/>
            <w:left w:val="none" w:sz="0" w:space="0" w:color="auto"/>
            <w:bottom w:val="none" w:sz="0" w:space="0" w:color="auto"/>
            <w:right w:val="none" w:sz="0" w:space="0" w:color="auto"/>
          </w:divBdr>
        </w:div>
        <w:div w:id="1188061355">
          <w:marLeft w:val="0"/>
          <w:marRight w:val="0"/>
          <w:marTop w:val="0"/>
          <w:marBottom w:val="0"/>
          <w:divBdr>
            <w:top w:val="none" w:sz="0" w:space="0" w:color="auto"/>
            <w:left w:val="none" w:sz="0" w:space="0" w:color="auto"/>
            <w:bottom w:val="none" w:sz="0" w:space="0" w:color="auto"/>
            <w:right w:val="none" w:sz="0" w:space="0" w:color="auto"/>
          </w:divBdr>
        </w:div>
        <w:div w:id="775102471">
          <w:marLeft w:val="0"/>
          <w:marRight w:val="0"/>
          <w:marTop w:val="0"/>
          <w:marBottom w:val="0"/>
          <w:divBdr>
            <w:top w:val="none" w:sz="0" w:space="0" w:color="auto"/>
            <w:left w:val="none" w:sz="0" w:space="0" w:color="auto"/>
            <w:bottom w:val="none" w:sz="0" w:space="0" w:color="auto"/>
            <w:right w:val="none" w:sz="0" w:space="0" w:color="auto"/>
          </w:divBdr>
        </w:div>
        <w:div w:id="962924278">
          <w:marLeft w:val="0"/>
          <w:marRight w:val="0"/>
          <w:marTop w:val="0"/>
          <w:marBottom w:val="0"/>
          <w:divBdr>
            <w:top w:val="none" w:sz="0" w:space="0" w:color="auto"/>
            <w:left w:val="none" w:sz="0" w:space="0" w:color="auto"/>
            <w:bottom w:val="none" w:sz="0" w:space="0" w:color="auto"/>
            <w:right w:val="none" w:sz="0" w:space="0" w:color="auto"/>
          </w:divBdr>
        </w:div>
        <w:div w:id="1962153083">
          <w:marLeft w:val="0"/>
          <w:marRight w:val="0"/>
          <w:marTop w:val="0"/>
          <w:marBottom w:val="0"/>
          <w:divBdr>
            <w:top w:val="none" w:sz="0" w:space="0" w:color="auto"/>
            <w:left w:val="none" w:sz="0" w:space="0" w:color="auto"/>
            <w:bottom w:val="none" w:sz="0" w:space="0" w:color="auto"/>
            <w:right w:val="none" w:sz="0" w:space="0" w:color="auto"/>
          </w:divBdr>
        </w:div>
        <w:div w:id="1324356759">
          <w:marLeft w:val="0"/>
          <w:marRight w:val="0"/>
          <w:marTop w:val="0"/>
          <w:marBottom w:val="0"/>
          <w:divBdr>
            <w:top w:val="none" w:sz="0" w:space="0" w:color="auto"/>
            <w:left w:val="none" w:sz="0" w:space="0" w:color="auto"/>
            <w:bottom w:val="none" w:sz="0" w:space="0" w:color="auto"/>
            <w:right w:val="none" w:sz="0" w:space="0" w:color="auto"/>
          </w:divBdr>
        </w:div>
        <w:div w:id="1831098292">
          <w:marLeft w:val="0"/>
          <w:marRight w:val="0"/>
          <w:marTop w:val="0"/>
          <w:marBottom w:val="0"/>
          <w:divBdr>
            <w:top w:val="none" w:sz="0" w:space="0" w:color="auto"/>
            <w:left w:val="none" w:sz="0" w:space="0" w:color="auto"/>
            <w:bottom w:val="none" w:sz="0" w:space="0" w:color="auto"/>
            <w:right w:val="none" w:sz="0" w:space="0" w:color="auto"/>
          </w:divBdr>
        </w:div>
        <w:div w:id="621545432">
          <w:marLeft w:val="0"/>
          <w:marRight w:val="0"/>
          <w:marTop w:val="0"/>
          <w:marBottom w:val="0"/>
          <w:divBdr>
            <w:top w:val="none" w:sz="0" w:space="0" w:color="auto"/>
            <w:left w:val="none" w:sz="0" w:space="0" w:color="auto"/>
            <w:bottom w:val="none" w:sz="0" w:space="0" w:color="auto"/>
            <w:right w:val="none" w:sz="0" w:space="0" w:color="auto"/>
          </w:divBdr>
        </w:div>
        <w:div w:id="1806466483">
          <w:marLeft w:val="0"/>
          <w:marRight w:val="0"/>
          <w:marTop w:val="0"/>
          <w:marBottom w:val="0"/>
          <w:divBdr>
            <w:top w:val="none" w:sz="0" w:space="0" w:color="auto"/>
            <w:left w:val="none" w:sz="0" w:space="0" w:color="auto"/>
            <w:bottom w:val="none" w:sz="0" w:space="0" w:color="auto"/>
            <w:right w:val="none" w:sz="0" w:space="0" w:color="auto"/>
          </w:divBdr>
        </w:div>
      </w:divsChild>
    </w:div>
    <w:div w:id="1976326054">
      <w:bodyDiv w:val="1"/>
      <w:marLeft w:val="0"/>
      <w:marRight w:val="0"/>
      <w:marTop w:val="0"/>
      <w:marBottom w:val="0"/>
      <w:divBdr>
        <w:top w:val="none" w:sz="0" w:space="0" w:color="auto"/>
        <w:left w:val="none" w:sz="0" w:space="0" w:color="auto"/>
        <w:bottom w:val="none" w:sz="0" w:space="0" w:color="auto"/>
        <w:right w:val="none" w:sz="0" w:space="0" w:color="auto"/>
      </w:divBdr>
      <w:divsChild>
        <w:div w:id="1449929541">
          <w:marLeft w:val="0"/>
          <w:marRight w:val="0"/>
          <w:marTop w:val="15"/>
          <w:marBottom w:val="0"/>
          <w:divBdr>
            <w:top w:val="single" w:sz="48" w:space="0" w:color="auto"/>
            <w:left w:val="single" w:sz="48" w:space="0" w:color="auto"/>
            <w:bottom w:val="single" w:sz="48" w:space="0" w:color="auto"/>
            <w:right w:val="single" w:sz="48" w:space="0" w:color="auto"/>
          </w:divBdr>
          <w:divsChild>
            <w:div w:id="1034575951">
              <w:marLeft w:val="0"/>
              <w:marRight w:val="0"/>
              <w:marTop w:val="0"/>
              <w:marBottom w:val="0"/>
              <w:divBdr>
                <w:top w:val="none" w:sz="0" w:space="0" w:color="auto"/>
                <w:left w:val="none" w:sz="0" w:space="0" w:color="auto"/>
                <w:bottom w:val="none" w:sz="0" w:space="0" w:color="auto"/>
                <w:right w:val="none" w:sz="0" w:space="0" w:color="auto"/>
              </w:divBdr>
              <w:divsChild>
                <w:div w:id="2060743132">
                  <w:marLeft w:val="0"/>
                  <w:marRight w:val="0"/>
                  <w:marTop w:val="0"/>
                  <w:marBottom w:val="0"/>
                  <w:divBdr>
                    <w:top w:val="none" w:sz="0" w:space="0" w:color="auto"/>
                    <w:left w:val="none" w:sz="0" w:space="0" w:color="auto"/>
                    <w:bottom w:val="none" w:sz="0" w:space="0" w:color="auto"/>
                    <w:right w:val="none" w:sz="0" w:space="0" w:color="auto"/>
                  </w:divBdr>
                </w:div>
                <w:div w:id="510486537">
                  <w:marLeft w:val="0"/>
                  <w:marRight w:val="0"/>
                  <w:marTop w:val="0"/>
                  <w:marBottom w:val="0"/>
                  <w:divBdr>
                    <w:top w:val="none" w:sz="0" w:space="0" w:color="auto"/>
                    <w:left w:val="none" w:sz="0" w:space="0" w:color="auto"/>
                    <w:bottom w:val="none" w:sz="0" w:space="0" w:color="auto"/>
                    <w:right w:val="none" w:sz="0" w:space="0" w:color="auto"/>
                  </w:divBdr>
                </w:div>
                <w:div w:id="899436613">
                  <w:marLeft w:val="0"/>
                  <w:marRight w:val="0"/>
                  <w:marTop w:val="0"/>
                  <w:marBottom w:val="0"/>
                  <w:divBdr>
                    <w:top w:val="none" w:sz="0" w:space="0" w:color="auto"/>
                    <w:left w:val="none" w:sz="0" w:space="0" w:color="auto"/>
                    <w:bottom w:val="none" w:sz="0" w:space="0" w:color="auto"/>
                    <w:right w:val="none" w:sz="0" w:space="0" w:color="auto"/>
                  </w:divBdr>
                </w:div>
                <w:div w:id="433476024">
                  <w:marLeft w:val="0"/>
                  <w:marRight w:val="0"/>
                  <w:marTop w:val="0"/>
                  <w:marBottom w:val="0"/>
                  <w:divBdr>
                    <w:top w:val="none" w:sz="0" w:space="0" w:color="auto"/>
                    <w:left w:val="none" w:sz="0" w:space="0" w:color="auto"/>
                    <w:bottom w:val="none" w:sz="0" w:space="0" w:color="auto"/>
                    <w:right w:val="none" w:sz="0" w:space="0" w:color="auto"/>
                  </w:divBdr>
                </w:div>
                <w:div w:id="469061222">
                  <w:marLeft w:val="0"/>
                  <w:marRight w:val="0"/>
                  <w:marTop w:val="0"/>
                  <w:marBottom w:val="0"/>
                  <w:divBdr>
                    <w:top w:val="none" w:sz="0" w:space="0" w:color="auto"/>
                    <w:left w:val="none" w:sz="0" w:space="0" w:color="auto"/>
                    <w:bottom w:val="none" w:sz="0" w:space="0" w:color="auto"/>
                    <w:right w:val="none" w:sz="0" w:space="0" w:color="auto"/>
                  </w:divBdr>
                </w:div>
                <w:div w:id="1120955258">
                  <w:marLeft w:val="0"/>
                  <w:marRight w:val="0"/>
                  <w:marTop w:val="0"/>
                  <w:marBottom w:val="0"/>
                  <w:divBdr>
                    <w:top w:val="none" w:sz="0" w:space="0" w:color="auto"/>
                    <w:left w:val="none" w:sz="0" w:space="0" w:color="auto"/>
                    <w:bottom w:val="none" w:sz="0" w:space="0" w:color="auto"/>
                    <w:right w:val="none" w:sz="0" w:space="0" w:color="auto"/>
                  </w:divBdr>
                </w:div>
                <w:div w:id="1316757956">
                  <w:marLeft w:val="0"/>
                  <w:marRight w:val="0"/>
                  <w:marTop w:val="0"/>
                  <w:marBottom w:val="0"/>
                  <w:divBdr>
                    <w:top w:val="none" w:sz="0" w:space="0" w:color="auto"/>
                    <w:left w:val="none" w:sz="0" w:space="0" w:color="auto"/>
                    <w:bottom w:val="none" w:sz="0" w:space="0" w:color="auto"/>
                    <w:right w:val="none" w:sz="0" w:space="0" w:color="auto"/>
                  </w:divBdr>
                </w:div>
                <w:div w:id="1796173979">
                  <w:marLeft w:val="0"/>
                  <w:marRight w:val="0"/>
                  <w:marTop w:val="0"/>
                  <w:marBottom w:val="0"/>
                  <w:divBdr>
                    <w:top w:val="none" w:sz="0" w:space="0" w:color="auto"/>
                    <w:left w:val="none" w:sz="0" w:space="0" w:color="auto"/>
                    <w:bottom w:val="none" w:sz="0" w:space="0" w:color="auto"/>
                    <w:right w:val="none" w:sz="0" w:space="0" w:color="auto"/>
                  </w:divBdr>
                </w:div>
                <w:div w:id="615021637">
                  <w:marLeft w:val="0"/>
                  <w:marRight w:val="0"/>
                  <w:marTop w:val="0"/>
                  <w:marBottom w:val="0"/>
                  <w:divBdr>
                    <w:top w:val="none" w:sz="0" w:space="0" w:color="auto"/>
                    <w:left w:val="none" w:sz="0" w:space="0" w:color="auto"/>
                    <w:bottom w:val="none" w:sz="0" w:space="0" w:color="auto"/>
                    <w:right w:val="none" w:sz="0" w:space="0" w:color="auto"/>
                  </w:divBdr>
                </w:div>
                <w:div w:id="123232120">
                  <w:marLeft w:val="0"/>
                  <w:marRight w:val="0"/>
                  <w:marTop w:val="0"/>
                  <w:marBottom w:val="0"/>
                  <w:divBdr>
                    <w:top w:val="none" w:sz="0" w:space="0" w:color="auto"/>
                    <w:left w:val="none" w:sz="0" w:space="0" w:color="auto"/>
                    <w:bottom w:val="none" w:sz="0" w:space="0" w:color="auto"/>
                    <w:right w:val="none" w:sz="0" w:space="0" w:color="auto"/>
                  </w:divBdr>
                </w:div>
                <w:div w:id="598683945">
                  <w:marLeft w:val="0"/>
                  <w:marRight w:val="0"/>
                  <w:marTop w:val="0"/>
                  <w:marBottom w:val="0"/>
                  <w:divBdr>
                    <w:top w:val="none" w:sz="0" w:space="0" w:color="auto"/>
                    <w:left w:val="none" w:sz="0" w:space="0" w:color="auto"/>
                    <w:bottom w:val="none" w:sz="0" w:space="0" w:color="auto"/>
                    <w:right w:val="none" w:sz="0" w:space="0" w:color="auto"/>
                  </w:divBdr>
                </w:div>
                <w:div w:id="50620197">
                  <w:marLeft w:val="0"/>
                  <w:marRight w:val="0"/>
                  <w:marTop w:val="0"/>
                  <w:marBottom w:val="0"/>
                  <w:divBdr>
                    <w:top w:val="none" w:sz="0" w:space="0" w:color="auto"/>
                    <w:left w:val="none" w:sz="0" w:space="0" w:color="auto"/>
                    <w:bottom w:val="none" w:sz="0" w:space="0" w:color="auto"/>
                    <w:right w:val="none" w:sz="0" w:space="0" w:color="auto"/>
                  </w:divBdr>
                </w:div>
                <w:div w:id="437871229">
                  <w:marLeft w:val="0"/>
                  <w:marRight w:val="0"/>
                  <w:marTop w:val="0"/>
                  <w:marBottom w:val="0"/>
                  <w:divBdr>
                    <w:top w:val="none" w:sz="0" w:space="0" w:color="auto"/>
                    <w:left w:val="none" w:sz="0" w:space="0" w:color="auto"/>
                    <w:bottom w:val="none" w:sz="0" w:space="0" w:color="auto"/>
                    <w:right w:val="none" w:sz="0" w:space="0" w:color="auto"/>
                  </w:divBdr>
                </w:div>
                <w:div w:id="31618585">
                  <w:marLeft w:val="0"/>
                  <w:marRight w:val="0"/>
                  <w:marTop w:val="0"/>
                  <w:marBottom w:val="0"/>
                  <w:divBdr>
                    <w:top w:val="none" w:sz="0" w:space="0" w:color="auto"/>
                    <w:left w:val="none" w:sz="0" w:space="0" w:color="auto"/>
                    <w:bottom w:val="none" w:sz="0" w:space="0" w:color="auto"/>
                    <w:right w:val="none" w:sz="0" w:space="0" w:color="auto"/>
                  </w:divBdr>
                </w:div>
                <w:div w:id="1093933951">
                  <w:marLeft w:val="0"/>
                  <w:marRight w:val="0"/>
                  <w:marTop w:val="0"/>
                  <w:marBottom w:val="0"/>
                  <w:divBdr>
                    <w:top w:val="none" w:sz="0" w:space="0" w:color="auto"/>
                    <w:left w:val="none" w:sz="0" w:space="0" w:color="auto"/>
                    <w:bottom w:val="none" w:sz="0" w:space="0" w:color="auto"/>
                    <w:right w:val="none" w:sz="0" w:space="0" w:color="auto"/>
                  </w:divBdr>
                </w:div>
                <w:div w:id="1649826367">
                  <w:marLeft w:val="0"/>
                  <w:marRight w:val="0"/>
                  <w:marTop w:val="0"/>
                  <w:marBottom w:val="0"/>
                  <w:divBdr>
                    <w:top w:val="none" w:sz="0" w:space="0" w:color="auto"/>
                    <w:left w:val="none" w:sz="0" w:space="0" w:color="auto"/>
                    <w:bottom w:val="none" w:sz="0" w:space="0" w:color="auto"/>
                    <w:right w:val="none" w:sz="0" w:space="0" w:color="auto"/>
                  </w:divBdr>
                </w:div>
                <w:div w:id="1270505835">
                  <w:marLeft w:val="0"/>
                  <w:marRight w:val="0"/>
                  <w:marTop w:val="0"/>
                  <w:marBottom w:val="0"/>
                  <w:divBdr>
                    <w:top w:val="none" w:sz="0" w:space="0" w:color="auto"/>
                    <w:left w:val="none" w:sz="0" w:space="0" w:color="auto"/>
                    <w:bottom w:val="none" w:sz="0" w:space="0" w:color="auto"/>
                    <w:right w:val="none" w:sz="0" w:space="0" w:color="auto"/>
                  </w:divBdr>
                </w:div>
                <w:div w:id="1905287117">
                  <w:marLeft w:val="0"/>
                  <w:marRight w:val="0"/>
                  <w:marTop w:val="0"/>
                  <w:marBottom w:val="0"/>
                  <w:divBdr>
                    <w:top w:val="none" w:sz="0" w:space="0" w:color="auto"/>
                    <w:left w:val="none" w:sz="0" w:space="0" w:color="auto"/>
                    <w:bottom w:val="none" w:sz="0" w:space="0" w:color="auto"/>
                    <w:right w:val="none" w:sz="0" w:space="0" w:color="auto"/>
                  </w:divBdr>
                </w:div>
                <w:div w:id="1711220390">
                  <w:marLeft w:val="0"/>
                  <w:marRight w:val="0"/>
                  <w:marTop w:val="0"/>
                  <w:marBottom w:val="0"/>
                  <w:divBdr>
                    <w:top w:val="none" w:sz="0" w:space="0" w:color="auto"/>
                    <w:left w:val="none" w:sz="0" w:space="0" w:color="auto"/>
                    <w:bottom w:val="none" w:sz="0" w:space="0" w:color="auto"/>
                    <w:right w:val="none" w:sz="0" w:space="0" w:color="auto"/>
                  </w:divBdr>
                </w:div>
                <w:div w:id="1280531112">
                  <w:marLeft w:val="0"/>
                  <w:marRight w:val="0"/>
                  <w:marTop w:val="0"/>
                  <w:marBottom w:val="0"/>
                  <w:divBdr>
                    <w:top w:val="none" w:sz="0" w:space="0" w:color="auto"/>
                    <w:left w:val="none" w:sz="0" w:space="0" w:color="auto"/>
                    <w:bottom w:val="none" w:sz="0" w:space="0" w:color="auto"/>
                    <w:right w:val="none" w:sz="0" w:space="0" w:color="auto"/>
                  </w:divBdr>
                </w:div>
                <w:div w:id="2074816863">
                  <w:marLeft w:val="0"/>
                  <w:marRight w:val="0"/>
                  <w:marTop w:val="0"/>
                  <w:marBottom w:val="0"/>
                  <w:divBdr>
                    <w:top w:val="none" w:sz="0" w:space="0" w:color="auto"/>
                    <w:left w:val="none" w:sz="0" w:space="0" w:color="auto"/>
                    <w:bottom w:val="none" w:sz="0" w:space="0" w:color="auto"/>
                    <w:right w:val="none" w:sz="0" w:space="0" w:color="auto"/>
                  </w:divBdr>
                </w:div>
                <w:div w:id="552546233">
                  <w:marLeft w:val="0"/>
                  <w:marRight w:val="0"/>
                  <w:marTop w:val="0"/>
                  <w:marBottom w:val="0"/>
                  <w:divBdr>
                    <w:top w:val="none" w:sz="0" w:space="0" w:color="auto"/>
                    <w:left w:val="none" w:sz="0" w:space="0" w:color="auto"/>
                    <w:bottom w:val="none" w:sz="0" w:space="0" w:color="auto"/>
                    <w:right w:val="none" w:sz="0" w:space="0" w:color="auto"/>
                  </w:divBdr>
                </w:div>
                <w:div w:id="1378235085">
                  <w:marLeft w:val="0"/>
                  <w:marRight w:val="0"/>
                  <w:marTop w:val="0"/>
                  <w:marBottom w:val="0"/>
                  <w:divBdr>
                    <w:top w:val="none" w:sz="0" w:space="0" w:color="auto"/>
                    <w:left w:val="none" w:sz="0" w:space="0" w:color="auto"/>
                    <w:bottom w:val="none" w:sz="0" w:space="0" w:color="auto"/>
                    <w:right w:val="none" w:sz="0" w:space="0" w:color="auto"/>
                  </w:divBdr>
                </w:div>
                <w:div w:id="205723303">
                  <w:marLeft w:val="0"/>
                  <w:marRight w:val="0"/>
                  <w:marTop w:val="0"/>
                  <w:marBottom w:val="0"/>
                  <w:divBdr>
                    <w:top w:val="none" w:sz="0" w:space="0" w:color="auto"/>
                    <w:left w:val="none" w:sz="0" w:space="0" w:color="auto"/>
                    <w:bottom w:val="none" w:sz="0" w:space="0" w:color="auto"/>
                    <w:right w:val="none" w:sz="0" w:space="0" w:color="auto"/>
                  </w:divBdr>
                </w:div>
                <w:div w:id="516627028">
                  <w:marLeft w:val="0"/>
                  <w:marRight w:val="0"/>
                  <w:marTop w:val="0"/>
                  <w:marBottom w:val="0"/>
                  <w:divBdr>
                    <w:top w:val="none" w:sz="0" w:space="0" w:color="auto"/>
                    <w:left w:val="none" w:sz="0" w:space="0" w:color="auto"/>
                    <w:bottom w:val="none" w:sz="0" w:space="0" w:color="auto"/>
                    <w:right w:val="none" w:sz="0" w:space="0" w:color="auto"/>
                  </w:divBdr>
                </w:div>
                <w:div w:id="516426996">
                  <w:marLeft w:val="0"/>
                  <w:marRight w:val="0"/>
                  <w:marTop w:val="0"/>
                  <w:marBottom w:val="0"/>
                  <w:divBdr>
                    <w:top w:val="none" w:sz="0" w:space="0" w:color="auto"/>
                    <w:left w:val="none" w:sz="0" w:space="0" w:color="auto"/>
                    <w:bottom w:val="none" w:sz="0" w:space="0" w:color="auto"/>
                    <w:right w:val="none" w:sz="0" w:space="0" w:color="auto"/>
                  </w:divBdr>
                </w:div>
                <w:div w:id="187790782">
                  <w:marLeft w:val="0"/>
                  <w:marRight w:val="0"/>
                  <w:marTop w:val="0"/>
                  <w:marBottom w:val="0"/>
                  <w:divBdr>
                    <w:top w:val="none" w:sz="0" w:space="0" w:color="auto"/>
                    <w:left w:val="none" w:sz="0" w:space="0" w:color="auto"/>
                    <w:bottom w:val="none" w:sz="0" w:space="0" w:color="auto"/>
                    <w:right w:val="none" w:sz="0" w:space="0" w:color="auto"/>
                  </w:divBdr>
                </w:div>
                <w:div w:id="801459787">
                  <w:marLeft w:val="0"/>
                  <w:marRight w:val="0"/>
                  <w:marTop w:val="0"/>
                  <w:marBottom w:val="0"/>
                  <w:divBdr>
                    <w:top w:val="none" w:sz="0" w:space="0" w:color="auto"/>
                    <w:left w:val="none" w:sz="0" w:space="0" w:color="auto"/>
                    <w:bottom w:val="none" w:sz="0" w:space="0" w:color="auto"/>
                    <w:right w:val="none" w:sz="0" w:space="0" w:color="auto"/>
                  </w:divBdr>
                </w:div>
                <w:div w:id="1073355534">
                  <w:marLeft w:val="0"/>
                  <w:marRight w:val="0"/>
                  <w:marTop w:val="0"/>
                  <w:marBottom w:val="0"/>
                  <w:divBdr>
                    <w:top w:val="none" w:sz="0" w:space="0" w:color="auto"/>
                    <w:left w:val="none" w:sz="0" w:space="0" w:color="auto"/>
                    <w:bottom w:val="none" w:sz="0" w:space="0" w:color="auto"/>
                    <w:right w:val="none" w:sz="0" w:space="0" w:color="auto"/>
                  </w:divBdr>
                </w:div>
                <w:div w:id="1984578356">
                  <w:marLeft w:val="0"/>
                  <w:marRight w:val="0"/>
                  <w:marTop w:val="0"/>
                  <w:marBottom w:val="0"/>
                  <w:divBdr>
                    <w:top w:val="none" w:sz="0" w:space="0" w:color="auto"/>
                    <w:left w:val="none" w:sz="0" w:space="0" w:color="auto"/>
                    <w:bottom w:val="none" w:sz="0" w:space="0" w:color="auto"/>
                    <w:right w:val="none" w:sz="0" w:space="0" w:color="auto"/>
                  </w:divBdr>
                </w:div>
                <w:div w:id="1331107049">
                  <w:marLeft w:val="0"/>
                  <w:marRight w:val="0"/>
                  <w:marTop w:val="0"/>
                  <w:marBottom w:val="0"/>
                  <w:divBdr>
                    <w:top w:val="none" w:sz="0" w:space="0" w:color="auto"/>
                    <w:left w:val="none" w:sz="0" w:space="0" w:color="auto"/>
                    <w:bottom w:val="none" w:sz="0" w:space="0" w:color="auto"/>
                    <w:right w:val="none" w:sz="0" w:space="0" w:color="auto"/>
                  </w:divBdr>
                </w:div>
                <w:div w:id="862519558">
                  <w:marLeft w:val="0"/>
                  <w:marRight w:val="0"/>
                  <w:marTop w:val="0"/>
                  <w:marBottom w:val="0"/>
                  <w:divBdr>
                    <w:top w:val="none" w:sz="0" w:space="0" w:color="auto"/>
                    <w:left w:val="none" w:sz="0" w:space="0" w:color="auto"/>
                    <w:bottom w:val="none" w:sz="0" w:space="0" w:color="auto"/>
                    <w:right w:val="none" w:sz="0" w:space="0" w:color="auto"/>
                  </w:divBdr>
                </w:div>
                <w:div w:id="1322999210">
                  <w:marLeft w:val="0"/>
                  <w:marRight w:val="0"/>
                  <w:marTop w:val="0"/>
                  <w:marBottom w:val="0"/>
                  <w:divBdr>
                    <w:top w:val="none" w:sz="0" w:space="0" w:color="auto"/>
                    <w:left w:val="none" w:sz="0" w:space="0" w:color="auto"/>
                    <w:bottom w:val="none" w:sz="0" w:space="0" w:color="auto"/>
                    <w:right w:val="none" w:sz="0" w:space="0" w:color="auto"/>
                  </w:divBdr>
                </w:div>
                <w:div w:id="1839661253">
                  <w:marLeft w:val="0"/>
                  <w:marRight w:val="0"/>
                  <w:marTop w:val="0"/>
                  <w:marBottom w:val="0"/>
                  <w:divBdr>
                    <w:top w:val="none" w:sz="0" w:space="0" w:color="auto"/>
                    <w:left w:val="none" w:sz="0" w:space="0" w:color="auto"/>
                    <w:bottom w:val="none" w:sz="0" w:space="0" w:color="auto"/>
                    <w:right w:val="none" w:sz="0" w:space="0" w:color="auto"/>
                  </w:divBdr>
                </w:div>
                <w:div w:id="514538275">
                  <w:marLeft w:val="0"/>
                  <w:marRight w:val="0"/>
                  <w:marTop w:val="0"/>
                  <w:marBottom w:val="0"/>
                  <w:divBdr>
                    <w:top w:val="none" w:sz="0" w:space="0" w:color="auto"/>
                    <w:left w:val="none" w:sz="0" w:space="0" w:color="auto"/>
                    <w:bottom w:val="none" w:sz="0" w:space="0" w:color="auto"/>
                    <w:right w:val="none" w:sz="0" w:space="0" w:color="auto"/>
                  </w:divBdr>
                </w:div>
                <w:div w:id="877358270">
                  <w:marLeft w:val="0"/>
                  <w:marRight w:val="0"/>
                  <w:marTop w:val="0"/>
                  <w:marBottom w:val="0"/>
                  <w:divBdr>
                    <w:top w:val="none" w:sz="0" w:space="0" w:color="auto"/>
                    <w:left w:val="none" w:sz="0" w:space="0" w:color="auto"/>
                    <w:bottom w:val="none" w:sz="0" w:space="0" w:color="auto"/>
                    <w:right w:val="none" w:sz="0" w:space="0" w:color="auto"/>
                  </w:divBdr>
                </w:div>
                <w:div w:id="1463960836">
                  <w:marLeft w:val="0"/>
                  <w:marRight w:val="0"/>
                  <w:marTop w:val="0"/>
                  <w:marBottom w:val="0"/>
                  <w:divBdr>
                    <w:top w:val="none" w:sz="0" w:space="0" w:color="auto"/>
                    <w:left w:val="none" w:sz="0" w:space="0" w:color="auto"/>
                    <w:bottom w:val="none" w:sz="0" w:space="0" w:color="auto"/>
                    <w:right w:val="none" w:sz="0" w:space="0" w:color="auto"/>
                  </w:divBdr>
                </w:div>
                <w:div w:id="1374378820">
                  <w:marLeft w:val="0"/>
                  <w:marRight w:val="0"/>
                  <w:marTop w:val="0"/>
                  <w:marBottom w:val="0"/>
                  <w:divBdr>
                    <w:top w:val="none" w:sz="0" w:space="0" w:color="auto"/>
                    <w:left w:val="none" w:sz="0" w:space="0" w:color="auto"/>
                    <w:bottom w:val="none" w:sz="0" w:space="0" w:color="auto"/>
                    <w:right w:val="none" w:sz="0" w:space="0" w:color="auto"/>
                  </w:divBdr>
                </w:div>
                <w:div w:id="1536700858">
                  <w:marLeft w:val="0"/>
                  <w:marRight w:val="0"/>
                  <w:marTop w:val="0"/>
                  <w:marBottom w:val="0"/>
                  <w:divBdr>
                    <w:top w:val="none" w:sz="0" w:space="0" w:color="auto"/>
                    <w:left w:val="none" w:sz="0" w:space="0" w:color="auto"/>
                    <w:bottom w:val="none" w:sz="0" w:space="0" w:color="auto"/>
                    <w:right w:val="none" w:sz="0" w:space="0" w:color="auto"/>
                  </w:divBdr>
                </w:div>
                <w:div w:id="1361708184">
                  <w:marLeft w:val="0"/>
                  <w:marRight w:val="0"/>
                  <w:marTop w:val="0"/>
                  <w:marBottom w:val="0"/>
                  <w:divBdr>
                    <w:top w:val="none" w:sz="0" w:space="0" w:color="auto"/>
                    <w:left w:val="none" w:sz="0" w:space="0" w:color="auto"/>
                    <w:bottom w:val="none" w:sz="0" w:space="0" w:color="auto"/>
                    <w:right w:val="none" w:sz="0" w:space="0" w:color="auto"/>
                  </w:divBdr>
                </w:div>
                <w:div w:id="909342563">
                  <w:marLeft w:val="0"/>
                  <w:marRight w:val="0"/>
                  <w:marTop w:val="0"/>
                  <w:marBottom w:val="0"/>
                  <w:divBdr>
                    <w:top w:val="none" w:sz="0" w:space="0" w:color="auto"/>
                    <w:left w:val="none" w:sz="0" w:space="0" w:color="auto"/>
                    <w:bottom w:val="none" w:sz="0" w:space="0" w:color="auto"/>
                    <w:right w:val="none" w:sz="0" w:space="0" w:color="auto"/>
                  </w:divBdr>
                </w:div>
                <w:div w:id="737291410">
                  <w:marLeft w:val="0"/>
                  <w:marRight w:val="0"/>
                  <w:marTop w:val="0"/>
                  <w:marBottom w:val="0"/>
                  <w:divBdr>
                    <w:top w:val="none" w:sz="0" w:space="0" w:color="auto"/>
                    <w:left w:val="none" w:sz="0" w:space="0" w:color="auto"/>
                    <w:bottom w:val="none" w:sz="0" w:space="0" w:color="auto"/>
                    <w:right w:val="none" w:sz="0" w:space="0" w:color="auto"/>
                  </w:divBdr>
                </w:div>
                <w:div w:id="1666519043">
                  <w:marLeft w:val="0"/>
                  <w:marRight w:val="0"/>
                  <w:marTop w:val="0"/>
                  <w:marBottom w:val="0"/>
                  <w:divBdr>
                    <w:top w:val="none" w:sz="0" w:space="0" w:color="auto"/>
                    <w:left w:val="none" w:sz="0" w:space="0" w:color="auto"/>
                    <w:bottom w:val="none" w:sz="0" w:space="0" w:color="auto"/>
                    <w:right w:val="none" w:sz="0" w:space="0" w:color="auto"/>
                  </w:divBdr>
                </w:div>
                <w:div w:id="1096052535">
                  <w:marLeft w:val="0"/>
                  <w:marRight w:val="0"/>
                  <w:marTop w:val="0"/>
                  <w:marBottom w:val="0"/>
                  <w:divBdr>
                    <w:top w:val="none" w:sz="0" w:space="0" w:color="auto"/>
                    <w:left w:val="none" w:sz="0" w:space="0" w:color="auto"/>
                    <w:bottom w:val="none" w:sz="0" w:space="0" w:color="auto"/>
                    <w:right w:val="none" w:sz="0" w:space="0" w:color="auto"/>
                  </w:divBdr>
                </w:div>
                <w:div w:id="1034967960">
                  <w:marLeft w:val="0"/>
                  <w:marRight w:val="0"/>
                  <w:marTop w:val="0"/>
                  <w:marBottom w:val="0"/>
                  <w:divBdr>
                    <w:top w:val="none" w:sz="0" w:space="0" w:color="auto"/>
                    <w:left w:val="none" w:sz="0" w:space="0" w:color="auto"/>
                    <w:bottom w:val="none" w:sz="0" w:space="0" w:color="auto"/>
                    <w:right w:val="none" w:sz="0" w:space="0" w:color="auto"/>
                  </w:divBdr>
                </w:div>
                <w:div w:id="1731614733">
                  <w:marLeft w:val="0"/>
                  <w:marRight w:val="0"/>
                  <w:marTop w:val="0"/>
                  <w:marBottom w:val="0"/>
                  <w:divBdr>
                    <w:top w:val="none" w:sz="0" w:space="0" w:color="auto"/>
                    <w:left w:val="none" w:sz="0" w:space="0" w:color="auto"/>
                    <w:bottom w:val="none" w:sz="0" w:space="0" w:color="auto"/>
                    <w:right w:val="none" w:sz="0" w:space="0" w:color="auto"/>
                  </w:divBdr>
                </w:div>
                <w:div w:id="128477251">
                  <w:marLeft w:val="0"/>
                  <w:marRight w:val="0"/>
                  <w:marTop w:val="0"/>
                  <w:marBottom w:val="0"/>
                  <w:divBdr>
                    <w:top w:val="none" w:sz="0" w:space="0" w:color="auto"/>
                    <w:left w:val="none" w:sz="0" w:space="0" w:color="auto"/>
                    <w:bottom w:val="none" w:sz="0" w:space="0" w:color="auto"/>
                    <w:right w:val="none" w:sz="0" w:space="0" w:color="auto"/>
                  </w:divBdr>
                </w:div>
                <w:div w:id="1902908436">
                  <w:marLeft w:val="0"/>
                  <w:marRight w:val="0"/>
                  <w:marTop w:val="0"/>
                  <w:marBottom w:val="0"/>
                  <w:divBdr>
                    <w:top w:val="none" w:sz="0" w:space="0" w:color="auto"/>
                    <w:left w:val="none" w:sz="0" w:space="0" w:color="auto"/>
                    <w:bottom w:val="none" w:sz="0" w:space="0" w:color="auto"/>
                    <w:right w:val="none" w:sz="0" w:space="0" w:color="auto"/>
                  </w:divBdr>
                </w:div>
                <w:div w:id="1437872707">
                  <w:marLeft w:val="0"/>
                  <w:marRight w:val="0"/>
                  <w:marTop w:val="0"/>
                  <w:marBottom w:val="0"/>
                  <w:divBdr>
                    <w:top w:val="none" w:sz="0" w:space="0" w:color="auto"/>
                    <w:left w:val="none" w:sz="0" w:space="0" w:color="auto"/>
                    <w:bottom w:val="none" w:sz="0" w:space="0" w:color="auto"/>
                    <w:right w:val="none" w:sz="0" w:space="0" w:color="auto"/>
                  </w:divBdr>
                </w:div>
                <w:div w:id="975529572">
                  <w:marLeft w:val="0"/>
                  <w:marRight w:val="0"/>
                  <w:marTop w:val="0"/>
                  <w:marBottom w:val="0"/>
                  <w:divBdr>
                    <w:top w:val="none" w:sz="0" w:space="0" w:color="auto"/>
                    <w:left w:val="none" w:sz="0" w:space="0" w:color="auto"/>
                    <w:bottom w:val="none" w:sz="0" w:space="0" w:color="auto"/>
                    <w:right w:val="none" w:sz="0" w:space="0" w:color="auto"/>
                  </w:divBdr>
                </w:div>
                <w:div w:id="1100952326">
                  <w:marLeft w:val="0"/>
                  <w:marRight w:val="0"/>
                  <w:marTop w:val="0"/>
                  <w:marBottom w:val="0"/>
                  <w:divBdr>
                    <w:top w:val="none" w:sz="0" w:space="0" w:color="auto"/>
                    <w:left w:val="none" w:sz="0" w:space="0" w:color="auto"/>
                    <w:bottom w:val="none" w:sz="0" w:space="0" w:color="auto"/>
                    <w:right w:val="none" w:sz="0" w:space="0" w:color="auto"/>
                  </w:divBdr>
                </w:div>
                <w:div w:id="236286183">
                  <w:marLeft w:val="0"/>
                  <w:marRight w:val="0"/>
                  <w:marTop w:val="0"/>
                  <w:marBottom w:val="0"/>
                  <w:divBdr>
                    <w:top w:val="none" w:sz="0" w:space="0" w:color="auto"/>
                    <w:left w:val="none" w:sz="0" w:space="0" w:color="auto"/>
                    <w:bottom w:val="none" w:sz="0" w:space="0" w:color="auto"/>
                    <w:right w:val="none" w:sz="0" w:space="0" w:color="auto"/>
                  </w:divBdr>
                </w:div>
                <w:div w:id="1691636589">
                  <w:marLeft w:val="0"/>
                  <w:marRight w:val="0"/>
                  <w:marTop w:val="0"/>
                  <w:marBottom w:val="0"/>
                  <w:divBdr>
                    <w:top w:val="none" w:sz="0" w:space="0" w:color="auto"/>
                    <w:left w:val="none" w:sz="0" w:space="0" w:color="auto"/>
                    <w:bottom w:val="none" w:sz="0" w:space="0" w:color="auto"/>
                    <w:right w:val="none" w:sz="0" w:space="0" w:color="auto"/>
                  </w:divBdr>
                </w:div>
                <w:div w:id="723214489">
                  <w:marLeft w:val="0"/>
                  <w:marRight w:val="0"/>
                  <w:marTop w:val="0"/>
                  <w:marBottom w:val="0"/>
                  <w:divBdr>
                    <w:top w:val="none" w:sz="0" w:space="0" w:color="auto"/>
                    <w:left w:val="none" w:sz="0" w:space="0" w:color="auto"/>
                    <w:bottom w:val="none" w:sz="0" w:space="0" w:color="auto"/>
                    <w:right w:val="none" w:sz="0" w:space="0" w:color="auto"/>
                  </w:divBdr>
                </w:div>
                <w:div w:id="1821187733">
                  <w:marLeft w:val="0"/>
                  <w:marRight w:val="0"/>
                  <w:marTop w:val="0"/>
                  <w:marBottom w:val="0"/>
                  <w:divBdr>
                    <w:top w:val="none" w:sz="0" w:space="0" w:color="auto"/>
                    <w:left w:val="none" w:sz="0" w:space="0" w:color="auto"/>
                    <w:bottom w:val="none" w:sz="0" w:space="0" w:color="auto"/>
                    <w:right w:val="none" w:sz="0" w:space="0" w:color="auto"/>
                  </w:divBdr>
                </w:div>
                <w:div w:id="1005011316">
                  <w:marLeft w:val="0"/>
                  <w:marRight w:val="0"/>
                  <w:marTop w:val="0"/>
                  <w:marBottom w:val="0"/>
                  <w:divBdr>
                    <w:top w:val="none" w:sz="0" w:space="0" w:color="auto"/>
                    <w:left w:val="none" w:sz="0" w:space="0" w:color="auto"/>
                    <w:bottom w:val="none" w:sz="0" w:space="0" w:color="auto"/>
                    <w:right w:val="none" w:sz="0" w:space="0" w:color="auto"/>
                  </w:divBdr>
                </w:div>
                <w:div w:id="202599408">
                  <w:marLeft w:val="0"/>
                  <w:marRight w:val="0"/>
                  <w:marTop w:val="0"/>
                  <w:marBottom w:val="0"/>
                  <w:divBdr>
                    <w:top w:val="none" w:sz="0" w:space="0" w:color="auto"/>
                    <w:left w:val="none" w:sz="0" w:space="0" w:color="auto"/>
                    <w:bottom w:val="none" w:sz="0" w:space="0" w:color="auto"/>
                    <w:right w:val="none" w:sz="0" w:space="0" w:color="auto"/>
                  </w:divBdr>
                </w:div>
                <w:div w:id="1964724096">
                  <w:marLeft w:val="0"/>
                  <w:marRight w:val="0"/>
                  <w:marTop w:val="0"/>
                  <w:marBottom w:val="0"/>
                  <w:divBdr>
                    <w:top w:val="none" w:sz="0" w:space="0" w:color="auto"/>
                    <w:left w:val="none" w:sz="0" w:space="0" w:color="auto"/>
                    <w:bottom w:val="none" w:sz="0" w:space="0" w:color="auto"/>
                    <w:right w:val="none" w:sz="0" w:space="0" w:color="auto"/>
                  </w:divBdr>
                </w:div>
                <w:div w:id="1989362399">
                  <w:marLeft w:val="0"/>
                  <w:marRight w:val="0"/>
                  <w:marTop w:val="0"/>
                  <w:marBottom w:val="0"/>
                  <w:divBdr>
                    <w:top w:val="none" w:sz="0" w:space="0" w:color="auto"/>
                    <w:left w:val="none" w:sz="0" w:space="0" w:color="auto"/>
                    <w:bottom w:val="none" w:sz="0" w:space="0" w:color="auto"/>
                    <w:right w:val="none" w:sz="0" w:space="0" w:color="auto"/>
                  </w:divBdr>
                </w:div>
                <w:div w:id="95950657">
                  <w:marLeft w:val="0"/>
                  <w:marRight w:val="0"/>
                  <w:marTop w:val="0"/>
                  <w:marBottom w:val="0"/>
                  <w:divBdr>
                    <w:top w:val="none" w:sz="0" w:space="0" w:color="auto"/>
                    <w:left w:val="none" w:sz="0" w:space="0" w:color="auto"/>
                    <w:bottom w:val="none" w:sz="0" w:space="0" w:color="auto"/>
                    <w:right w:val="none" w:sz="0" w:space="0" w:color="auto"/>
                  </w:divBdr>
                </w:div>
                <w:div w:id="722409699">
                  <w:marLeft w:val="0"/>
                  <w:marRight w:val="0"/>
                  <w:marTop w:val="0"/>
                  <w:marBottom w:val="0"/>
                  <w:divBdr>
                    <w:top w:val="none" w:sz="0" w:space="0" w:color="auto"/>
                    <w:left w:val="none" w:sz="0" w:space="0" w:color="auto"/>
                    <w:bottom w:val="none" w:sz="0" w:space="0" w:color="auto"/>
                    <w:right w:val="none" w:sz="0" w:space="0" w:color="auto"/>
                  </w:divBdr>
                </w:div>
                <w:div w:id="1351376057">
                  <w:marLeft w:val="0"/>
                  <w:marRight w:val="0"/>
                  <w:marTop w:val="0"/>
                  <w:marBottom w:val="0"/>
                  <w:divBdr>
                    <w:top w:val="none" w:sz="0" w:space="0" w:color="auto"/>
                    <w:left w:val="none" w:sz="0" w:space="0" w:color="auto"/>
                    <w:bottom w:val="none" w:sz="0" w:space="0" w:color="auto"/>
                    <w:right w:val="none" w:sz="0" w:space="0" w:color="auto"/>
                  </w:divBdr>
                </w:div>
                <w:div w:id="1285506288">
                  <w:marLeft w:val="0"/>
                  <w:marRight w:val="0"/>
                  <w:marTop w:val="0"/>
                  <w:marBottom w:val="0"/>
                  <w:divBdr>
                    <w:top w:val="none" w:sz="0" w:space="0" w:color="auto"/>
                    <w:left w:val="none" w:sz="0" w:space="0" w:color="auto"/>
                    <w:bottom w:val="none" w:sz="0" w:space="0" w:color="auto"/>
                    <w:right w:val="none" w:sz="0" w:space="0" w:color="auto"/>
                  </w:divBdr>
                </w:div>
                <w:div w:id="1160734237">
                  <w:marLeft w:val="0"/>
                  <w:marRight w:val="0"/>
                  <w:marTop w:val="0"/>
                  <w:marBottom w:val="0"/>
                  <w:divBdr>
                    <w:top w:val="none" w:sz="0" w:space="0" w:color="auto"/>
                    <w:left w:val="none" w:sz="0" w:space="0" w:color="auto"/>
                    <w:bottom w:val="none" w:sz="0" w:space="0" w:color="auto"/>
                    <w:right w:val="none" w:sz="0" w:space="0" w:color="auto"/>
                  </w:divBdr>
                </w:div>
                <w:div w:id="37901379">
                  <w:marLeft w:val="0"/>
                  <w:marRight w:val="0"/>
                  <w:marTop w:val="0"/>
                  <w:marBottom w:val="0"/>
                  <w:divBdr>
                    <w:top w:val="none" w:sz="0" w:space="0" w:color="auto"/>
                    <w:left w:val="none" w:sz="0" w:space="0" w:color="auto"/>
                    <w:bottom w:val="none" w:sz="0" w:space="0" w:color="auto"/>
                    <w:right w:val="none" w:sz="0" w:space="0" w:color="auto"/>
                  </w:divBdr>
                </w:div>
                <w:div w:id="544030891">
                  <w:marLeft w:val="0"/>
                  <w:marRight w:val="0"/>
                  <w:marTop w:val="0"/>
                  <w:marBottom w:val="0"/>
                  <w:divBdr>
                    <w:top w:val="none" w:sz="0" w:space="0" w:color="auto"/>
                    <w:left w:val="none" w:sz="0" w:space="0" w:color="auto"/>
                    <w:bottom w:val="none" w:sz="0" w:space="0" w:color="auto"/>
                    <w:right w:val="none" w:sz="0" w:space="0" w:color="auto"/>
                  </w:divBdr>
                </w:div>
                <w:div w:id="1874346696">
                  <w:marLeft w:val="0"/>
                  <w:marRight w:val="0"/>
                  <w:marTop w:val="0"/>
                  <w:marBottom w:val="0"/>
                  <w:divBdr>
                    <w:top w:val="none" w:sz="0" w:space="0" w:color="auto"/>
                    <w:left w:val="none" w:sz="0" w:space="0" w:color="auto"/>
                    <w:bottom w:val="none" w:sz="0" w:space="0" w:color="auto"/>
                    <w:right w:val="none" w:sz="0" w:space="0" w:color="auto"/>
                  </w:divBdr>
                </w:div>
                <w:div w:id="321205264">
                  <w:marLeft w:val="0"/>
                  <w:marRight w:val="0"/>
                  <w:marTop w:val="0"/>
                  <w:marBottom w:val="0"/>
                  <w:divBdr>
                    <w:top w:val="none" w:sz="0" w:space="0" w:color="auto"/>
                    <w:left w:val="none" w:sz="0" w:space="0" w:color="auto"/>
                    <w:bottom w:val="none" w:sz="0" w:space="0" w:color="auto"/>
                    <w:right w:val="none" w:sz="0" w:space="0" w:color="auto"/>
                  </w:divBdr>
                </w:div>
                <w:div w:id="1558324035">
                  <w:marLeft w:val="0"/>
                  <w:marRight w:val="0"/>
                  <w:marTop w:val="0"/>
                  <w:marBottom w:val="0"/>
                  <w:divBdr>
                    <w:top w:val="none" w:sz="0" w:space="0" w:color="auto"/>
                    <w:left w:val="none" w:sz="0" w:space="0" w:color="auto"/>
                    <w:bottom w:val="none" w:sz="0" w:space="0" w:color="auto"/>
                    <w:right w:val="none" w:sz="0" w:space="0" w:color="auto"/>
                  </w:divBdr>
                </w:div>
                <w:div w:id="1084692433">
                  <w:marLeft w:val="0"/>
                  <w:marRight w:val="0"/>
                  <w:marTop w:val="0"/>
                  <w:marBottom w:val="0"/>
                  <w:divBdr>
                    <w:top w:val="none" w:sz="0" w:space="0" w:color="auto"/>
                    <w:left w:val="none" w:sz="0" w:space="0" w:color="auto"/>
                    <w:bottom w:val="none" w:sz="0" w:space="0" w:color="auto"/>
                    <w:right w:val="none" w:sz="0" w:space="0" w:color="auto"/>
                  </w:divBdr>
                </w:div>
                <w:div w:id="867567721">
                  <w:marLeft w:val="0"/>
                  <w:marRight w:val="0"/>
                  <w:marTop w:val="0"/>
                  <w:marBottom w:val="0"/>
                  <w:divBdr>
                    <w:top w:val="none" w:sz="0" w:space="0" w:color="auto"/>
                    <w:left w:val="none" w:sz="0" w:space="0" w:color="auto"/>
                    <w:bottom w:val="none" w:sz="0" w:space="0" w:color="auto"/>
                    <w:right w:val="none" w:sz="0" w:space="0" w:color="auto"/>
                  </w:divBdr>
                </w:div>
                <w:div w:id="658654428">
                  <w:marLeft w:val="0"/>
                  <w:marRight w:val="0"/>
                  <w:marTop w:val="0"/>
                  <w:marBottom w:val="0"/>
                  <w:divBdr>
                    <w:top w:val="none" w:sz="0" w:space="0" w:color="auto"/>
                    <w:left w:val="none" w:sz="0" w:space="0" w:color="auto"/>
                    <w:bottom w:val="none" w:sz="0" w:space="0" w:color="auto"/>
                    <w:right w:val="none" w:sz="0" w:space="0" w:color="auto"/>
                  </w:divBdr>
                </w:div>
                <w:div w:id="1065183226">
                  <w:marLeft w:val="0"/>
                  <w:marRight w:val="0"/>
                  <w:marTop w:val="0"/>
                  <w:marBottom w:val="0"/>
                  <w:divBdr>
                    <w:top w:val="none" w:sz="0" w:space="0" w:color="auto"/>
                    <w:left w:val="none" w:sz="0" w:space="0" w:color="auto"/>
                    <w:bottom w:val="none" w:sz="0" w:space="0" w:color="auto"/>
                    <w:right w:val="none" w:sz="0" w:space="0" w:color="auto"/>
                  </w:divBdr>
                </w:div>
                <w:div w:id="447553550">
                  <w:marLeft w:val="0"/>
                  <w:marRight w:val="0"/>
                  <w:marTop w:val="0"/>
                  <w:marBottom w:val="0"/>
                  <w:divBdr>
                    <w:top w:val="none" w:sz="0" w:space="0" w:color="auto"/>
                    <w:left w:val="none" w:sz="0" w:space="0" w:color="auto"/>
                    <w:bottom w:val="none" w:sz="0" w:space="0" w:color="auto"/>
                    <w:right w:val="none" w:sz="0" w:space="0" w:color="auto"/>
                  </w:divBdr>
                </w:div>
                <w:div w:id="1123160597">
                  <w:marLeft w:val="0"/>
                  <w:marRight w:val="0"/>
                  <w:marTop w:val="0"/>
                  <w:marBottom w:val="0"/>
                  <w:divBdr>
                    <w:top w:val="none" w:sz="0" w:space="0" w:color="auto"/>
                    <w:left w:val="none" w:sz="0" w:space="0" w:color="auto"/>
                    <w:bottom w:val="none" w:sz="0" w:space="0" w:color="auto"/>
                    <w:right w:val="none" w:sz="0" w:space="0" w:color="auto"/>
                  </w:divBdr>
                </w:div>
                <w:div w:id="1187594591">
                  <w:marLeft w:val="0"/>
                  <w:marRight w:val="0"/>
                  <w:marTop w:val="0"/>
                  <w:marBottom w:val="0"/>
                  <w:divBdr>
                    <w:top w:val="none" w:sz="0" w:space="0" w:color="auto"/>
                    <w:left w:val="none" w:sz="0" w:space="0" w:color="auto"/>
                    <w:bottom w:val="none" w:sz="0" w:space="0" w:color="auto"/>
                    <w:right w:val="none" w:sz="0" w:space="0" w:color="auto"/>
                  </w:divBdr>
                </w:div>
                <w:div w:id="1821582459">
                  <w:marLeft w:val="0"/>
                  <w:marRight w:val="0"/>
                  <w:marTop w:val="0"/>
                  <w:marBottom w:val="0"/>
                  <w:divBdr>
                    <w:top w:val="none" w:sz="0" w:space="0" w:color="auto"/>
                    <w:left w:val="none" w:sz="0" w:space="0" w:color="auto"/>
                    <w:bottom w:val="none" w:sz="0" w:space="0" w:color="auto"/>
                    <w:right w:val="none" w:sz="0" w:space="0" w:color="auto"/>
                  </w:divBdr>
                </w:div>
                <w:div w:id="95177616">
                  <w:marLeft w:val="0"/>
                  <w:marRight w:val="0"/>
                  <w:marTop w:val="0"/>
                  <w:marBottom w:val="0"/>
                  <w:divBdr>
                    <w:top w:val="none" w:sz="0" w:space="0" w:color="auto"/>
                    <w:left w:val="none" w:sz="0" w:space="0" w:color="auto"/>
                    <w:bottom w:val="none" w:sz="0" w:space="0" w:color="auto"/>
                    <w:right w:val="none" w:sz="0" w:space="0" w:color="auto"/>
                  </w:divBdr>
                </w:div>
                <w:div w:id="1605727549">
                  <w:marLeft w:val="0"/>
                  <w:marRight w:val="0"/>
                  <w:marTop w:val="0"/>
                  <w:marBottom w:val="0"/>
                  <w:divBdr>
                    <w:top w:val="none" w:sz="0" w:space="0" w:color="auto"/>
                    <w:left w:val="none" w:sz="0" w:space="0" w:color="auto"/>
                    <w:bottom w:val="none" w:sz="0" w:space="0" w:color="auto"/>
                    <w:right w:val="none" w:sz="0" w:space="0" w:color="auto"/>
                  </w:divBdr>
                </w:div>
                <w:div w:id="1594164304">
                  <w:marLeft w:val="0"/>
                  <w:marRight w:val="0"/>
                  <w:marTop w:val="0"/>
                  <w:marBottom w:val="0"/>
                  <w:divBdr>
                    <w:top w:val="none" w:sz="0" w:space="0" w:color="auto"/>
                    <w:left w:val="none" w:sz="0" w:space="0" w:color="auto"/>
                    <w:bottom w:val="none" w:sz="0" w:space="0" w:color="auto"/>
                    <w:right w:val="none" w:sz="0" w:space="0" w:color="auto"/>
                  </w:divBdr>
                </w:div>
                <w:div w:id="2002152249">
                  <w:marLeft w:val="0"/>
                  <w:marRight w:val="0"/>
                  <w:marTop w:val="0"/>
                  <w:marBottom w:val="0"/>
                  <w:divBdr>
                    <w:top w:val="none" w:sz="0" w:space="0" w:color="auto"/>
                    <w:left w:val="none" w:sz="0" w:space="0" w:color="auto"/>
                    <w:bottom w:val="none" w:sz="0" w:space="0" w:color="auto"/>
                    <w:right w:val="none" w:sz="0" w:space="0" w:color="auto"/>
                  </w:divBdr>
                </w:div>
                <w:div w:id="440536266">
                  <w:marLeft w:val="0"/>
                  <w:marRight w:val="0"/>
                  <w:marTop w:val="0"/>
                  <w:marBottom w:val="0"/>
                  <w:divBdr>
                    <w:top w:val="none" w:sz="0" w:space="0" w:color="auto"/>
                    <w:left w:val="none" w:sz="0" w:space="0" w:color="auto"/>
                    <w:bottom w:val="none" w:sz="0" w:space="0" w:color="auto"/>
                    <w:right w:val="none" w:sz="0" w:space="0" w:color="auto"/>
                  </w:divBdr>
                </w:div>
                <w:div w:id="843938791">
                  <w:marLeft w:val="0"/>
                  <w:marRight w:val="0"/>
                  <w:marTop w:val="0"/>
                  <w:marBottom w:val="0"/>
                  <w:divBdr>
                    <w:top w:val="none" w:sz="0" w:space="0" w:color="auto"/>
                    <w:left w:val="none" w:sz="0" w:space="0" w:color="auto"/>
                    <w:bottom w:val="none" w:sz="0" w:space="0" w:color="auto"/>
                    <w:right w:val="none" w:sz="0" w:space="0" w:color="auto"/>
                  </w:divBdr>
                </w:div>
                <w:div w:id="1873305699">
                  <w:marLeft w:val="0"/>
                  <w:marRight w:val="0"/>
                  <w:marTop w:val="0"/>
                  <w:marBottom w:val="0"/>
                  <w:divBdr>
                    <w:top w:val="none" w:sz="0" w:space="0" w:color="auto"/>
                    <w:left w:val="none" w:sz="0" w:space="0" w:color="auto"/>
                    <w:bottom w:val="none" w:sz="0" w:space="0" w:color="auto"/>
                    <w:right w:val="none" w:sz="0" w:space="0" w:color="auto"/>
                  </w:divBdr>
                </w:div>
                <w:div w:id="1270088482">
                  <w:marLeft w:val="0"/>
                  <w:marRight w:val="0"/>
                  <w:marTop w:val="0"/>
                  <w:marBottom w:val="0"/>
                  <w:divBdr>
                    <w:top w:val="none" w:sz="0" w:space="0" w:color="auto"/>
                    <w:left w:val="none" w:sz="0" w:space="0" w:color="auto"/>
                    <w:bottom w:val="none" w:sz="0" w:space="0" w:color="auto"/>
                    <w:right w:val="none" w:sz="0" w:space="0" w:color="auto"/>
                  </w:divBdr>
                </w:div>
                <w:div w:id="811143344">
                  <w:marLeft w:val="0"/>
                  <w:marRight w:val="0"/>
                  <w:marTop w:val="0"/>
                  <w:marBottom w:val="0"/>
                  <w:divBdr>
                    <w:top w:val="none" w:sz="0" w:space="0" w:color="auto"/>
                    <w:left w:val="none" w:sz="0" w:space="0" w:color="auto"/>
                    <w:bottom w:val="none" w:sz="0" w:space="0" w:color="auto"/>
                    <w:right w:val="none" w:sz="0" w:space="0" w:color="auto"/>
                  </w:divBdr>
                </w:div>
                <w:div w:id="1337423472">
                  <w:marLeft w:val="0"/>
                  <w:marRight w:val="0"/>
                  <w:marTop w:val="0"/>
                  <w:marBottom w:val="0"/>
                  <w:divBdr>
                    <w:top w:val="none" w:sz="0" w:space="0" w:color="auto"/>
                    <w:left w:val="none" w:sz="0" w:space="0" w:color="auto"/>
                    <w:bottom w:val="none" w:sz="0" w:space="0" w:color="auto"/>
                    <w:right w:val="none" w:sz="0" w:space="0" w:color="auto"/>
                  </w:divBdr>
                </w:div>
                <w:div w:id="1159660790">
                  <w:marLeft w:val="0"/>
                  <w:marRight w:val="0"/>
                  <w:marTop w:val="0"/>
                  <w:marBottom w:val="0"/>
                  <w:divBdr>
                    <w:top w:val="none" w:sz="0" w:space="0" w:color="auto"/>
                    <w:left w:val="none" w:sz="0" w:space="0" w:color="auto"/>
                    <w:bottom w:val="none" w:sz="0" w:space="0" w:color="auto"/>
                    <w:right w:val="none" w:sz="0" w:space="0" w:color="auto"/>
                  </w:divBdr>
                </w:div>
                <w:div w:id="1788156624">
                  <w:marLeft w:val="0"/>
                  <w:marRight w:val="0"/>
                  <w:marTop w:val="0"/>
                  <w:marBottom w:val="0"/>
                  <w:divBdr>
                    <w:top w:val="none" w:sz="0" w:space="0" w:color="auto"/>
                    <w:left w:val="none" w:sz="0" w:space="0" w:color="auto"/>
                    <w:bottom w:val="none" w:sz="0" w:space="0" w:color="auto"/>
                    <w:right w:val="none" w:sz="0" w:space="0" w:color="auto"/>
                  </w:divBdr>
                </w:div>
                <w:div w:id="1002898713">
                  <w:marLeft w:val="0"/>
                  <w:marRight w:val="0"/>
                  <w:marTop w:val="0"/>
                  <w:marBottom w:val="0"/>
                  <w:divBdr>
                    <w:top w:val="none" w:sz="0" w:space="0" w:color="auto"/>
                    <w:left w:val="none" w:sz="0" w:space="0" w:color="auto"/>
                    <w:bottom w:val="none" w:sz="0" w:space="0" w:color="auto"/>
                    <w:right w:val="none" w:sz="0" w:space="0" w:color="auto"/>
                  </w:divBdr>
                </w:div>
                <w:div w:id="465009866">
                  <w:marLeft w:val="0"/>
                  <w:marRight w:val="0"/>
                  <w:marTop w:val="0"/>
                  <w:marBottom w:val="0"/>
                  <w:divBdr>
                    <w:top w:val="none" w:sz="0" w:space="0" w:color="auto"/>
                    <w:left w:val="none" w:sz="0" w:space="0" w:color="auto"/>
                    <w:bottom w:val="none" w:sz="0" w:space="0" w:color="auto"/>
                    <w:right w:val="none" w:sz="0" w:space="0" w:color="auto"/>
                  </w:divBdr>
                </w:div>
                <w:div w:id="1832133279">
                  <w:marLeft w:val="0"/>
                  <w:marRight w:val="0"/>
                  <w:marTop w:val="0"/>
                  <w:marBottom w:val="0"/>
                  <w:divBdr>
                    <w:top w:val="none" w:sz="0" w:space="0" w:color="auto"/>
                    <w:left w:val="none" w:sz="0" w:space="0" w:color="auto"/>
                    <w:bottom w:val="none" w:sz="0" w:space="0" w:color="auto"/>
                    <w:right w:val="none" w:sz="0" w:space="0" w:color="auto"/>
                  </w:divBdr>
                </w:div>
                <w:div w:id="810711601">
                  <w:marLeft w:val="0"/>
                  <w:marRight w:val="0"/>
                  <w:marTop w:val="0"/>
                  <w:marBottom w:val="0"/>
                  <w:divBdr>
                    <w:top w:val="none" w:sz="0" w:space="0" w:color="auto"/>
                    <w:left w:val="none" w:sz="0" w:space="0" w:color="auto"/>
                    <w:bottom w:val="none" w:sz="0" w:space="0" w:color="auto"/>
                    <w:right w:val="none" w:sz="0" w:space="0" w:color="auto"/>
                  </w:divBdr>
                </w:div>
                <w:div w:id="1749039787">
                  <w:marLeft w:val="0"/>
                  <w:marRight w:val="0"/>
                  <w:marTop w:val="0"/>
                  <w:marBottom w:val="0"/>
                  <w:divBdr>
                    <w:top w:val="none" w:sz="0" w:space="0" w:color="auto"/>
                    <w:left w:val="none" w:sz="0" w:space="0" w:color="auto"/>
                    <w:bottom w:val="none" w:sz="0" w:space="0" w:color="auto"/>
                    <w:right w:val="none" w:sz="0" w:space="0" w:color="auto"/>
                  </w:divBdr>
                </w:div>
                <w:div w:id="971443162">
                  <w:marLeft w:val="0"/>
                  <w:marRight w:val="0"/>
                  <w:marTop w:val="0"/>
                  <w:marBottom w:val="0"/>
                  <w:divBdr>
                    <w:top w:val="none" w:sz="0" w:space="0" w:color="auto"/>
                    <w:left w:val="none" w:sz="0" w:space="0" w:color="auto"/>
                    <w:bottom w:val="none" w:sz="0" w:space="0" w:color="auto"/>
                    <w:right w:val="none" w:sz="0" w:space="0" w:color="auto"/>
                  </w:divBdr>
                </w:div>
                <w:div w:id="826048190">
                  <w:marLeft w:val="0"/>
                  <w:marRight w:val="0"/>
                  <w:marTop w:val="0"/>
                  <w:marBottom w:val="0"/>
                  <w:divBdr>
                    <w:top w:val="none" w:sz="0" w:space="0" w:color="auto"/>
                    <w:left w:val="none" w:sz="0" w:space="0" w:color="auto"/>
                    <w:bottom w:val="none" w:sz="0" w:space="0" w:color="auto"/>
                    <w:right w:val="none" w:sz="0" w:space="0" w:color="auto"/>
                  </w:divBdr>
                </w:div>
                <w:div w:id="1763330235">
                  <w:marLeft w:val="0"/>
                  <w:marRight w:val="0"/>
                  <w:marTop w:val="0"/>
                  <w:marBottom w:val="0"/>
                  <w:divBdr>
                    <w:top w:val="none" w:sz="0" w:space="0" w:color="auto"/>
                    <w:left w:val="none" w:sz="0" w:space="0" w:color="auto"/>
                    <w:bottom w:val="none" w:sz="0" w:space="0" w:color="auto"/>
                    <w:right w:val="none" w:sz="0" w:space="0" w:color="auto"/>
                  </w:divBdr>
                </w:div>
                <w:div w:id="1545361136">
                  <w:marLeft w:val="0"/>
                  <w:marRight w:val="0"/>
                  <w:marTop w:val="0"/>
                  <w:marBottom w:val="0"/>
                  <w:divBdr>
                    <w:top w:val="none" w:sz="0" w:space="0" w:color="auto"/>
                    <w:left w:val="none" w:sz="0" w:space="0" w:color="auto"/>
                    <w:bottom w:val="none" w:sz="0" w:space="0" w:color="auto"/>
                    <w:right w:val="none" w:sz="0" w:space="0" w:color="auto"/>
                  </w:divBdr>
                </w:div>
                <w:div w:id="1299727126">
                  <w:marLeft w:val="0"/>
                  <w:marRight w:val="0"/>
                  <w:marTop w:val="0"/>
                  <w:marBottom w:val="0"/>
                  <w:divBdr>
                    <w:top w:val="none" w:sz="0" w:space="0" w:color="auto"/>
                    <w:left w:val="none" w:sz="0" w:space="0" w:color="auto"/>
                    <w:bottom w:val="none" w:sz="0" w:space="0" w:color="auto"/>
                    <w:right w:val="none" w:sz="0" w:space="0" w:color="auto"/>
                  </w:divBdr>
                </w:div>
                <w:div w:id="979192012">
                  <w:marLeft w:val="0"/>
                  <w:marRight w:val="0"/>
                  <w:marTop w:val="0"/>
                  <w:marBottom w:val="0"/>
                  <w:divBdr>
                    <w:top w:val="none" w:sz="0" w:space="0" w:color="auto"/>
                    <w:left w:val="none" w:sz="0" w:space="0" w:color="auto"/>
                    <w:bottom w:val="none" w:sz="0" w:space="0" w:color="auto"/>
                    <w:right w:val="none" w:sz="0" w:space="0" w:color="auto"/>
                  </w:divBdr>
                </w:div>
                <w:div w:id="1523737183">
                  <w:marLeft w:val="0"/>
                  <w:marRight w:val="0"/>
                  <w:marTop w:val="0"/>
                  <w:marBottom w:val="0"/>
                  <w:divBdr>
                    <w:top w:val="none" w:sz="0" w:space="0" w:color="auto"/>
                    <w:left w:val="none" w:sz="0" w:space="0" w:color="auto"/>
                    <w:bottom w:val="none" w:sz="0" w:space="0" w:color="auto"/>
                    <w:right w:val="none" w:sz="0" w:space="0" w:color="auto"/>
                  </w:divBdr>
                </w:div>
                <w:div w:id="217590781">
                  <w:marLeft w:val="0"/>
                  <w:marRight w:val="0"/>
                  <w:marTop w:val="0"/>
                  <w:marBottom w:val="0"/>
                  <w:divBdr>
                    <w:top w:val="none" w:sz="0" w:space="0" w:color="auto"/>
                    <w:left w:val="none" w:sz="0" w:space="0" w:color="auto"/>
                    <w:bottom w:val="none" w:sz="0" w:space="0" w:color="auto"/>
                    <w:right w:val="none" w:sz="0" w:space="0" w:color="auto"/>
                  </w:divBdr>
                </w:div>
                <w:div w:id="388891647">
                  <w:marLeft w:val="0"/>
                  <w:marRight w:val="0"/>
                  <w:marTop w:val="0"/>
                  <w:marBottom w:val="0"/>
                  <w:divBdr>
                    <w:top w:val="none" w:sz="0" w:space="0" w:color="auto"/>
                    <w:left w:val="none" w:sz="0" w:space="0" w:color="auto"/>
                    <w:bottom w:val="none" w:sz="0" w:space="0" w:color="auto"/>
                    <w:right w:val="none" w:sz="0" w:space="0" w:color="auto"/>
                  </w:divBdr>
                </w:div>
                <w:div w:id="1170363569">
                  <w:marLeft w:val="0"/>
                  <w:marRight w:val="0"/>
                  <w:marTop w:val="0"/>
                  <w:marBottom w:val="0"/>
                  <w:divBdr>
                    <w:top w:val="none" w:sz="0" w:space="0" w:color="auto"/>
                    <w:left w:val="none" w:sz="0" w:space="0" w:color="auto"/>
                    <w:bottom w:val="none" w:sz="0" w:space="0" w:color="auto"/>
                    <w:right w:val="none" w:sz="0" w:space="0" w:color="auto"/>
                  </w:divBdr>
                </w:div>
                <w:div w:id="685060427">
                  <w:marLeft w:val="0"/>
                  <w:marRight w:val="0"/>
                  <w:marTop w:val="0"/>
                  <w:marBottom w:val="0"/>
                  <w:divBdr>
                    <w:top w:val="none" w:sz="0" w:space="0" w:color="auto"/>
                    <w:left w:val="none" w:sz="0" w:space="0" w:color="auto"/>
                    <w:bottom w:val="none" w:sz="0" w:space="0" w:color="auto"/>
                    <w:right w:val="none" w:sz="0" w:space="0" w:color="auto"/>
                  </w:divBdr>
                </w:div>
                <w:div w:id="341007700">
                  <w:marLeft w:val="0"/>
                  <w:marRight w:val="0"/>
                  <w:marTop w:val="0"/>
                  <w:marBottom w:val="0"/>
                  <w:divBdr>
                    <w:top w:val="none" w:sz="0" w:space="0" w:color="auto"/>
                    <w:left w:val="none" w:sz="0" w:space="0" w:color="auto"/>
                    <w:bottom w:val="none" w:sz="0" w:space="0" w:color="auto"/>
                    <w:right w:val="none" w:sz="0" w:space="0" w:color="auto"/>
                  </w:divBdr>
                </w:div>
                <w:div w:id="264076286">
                  <w:marLeft w:val="0"/>
                  <w:marRight w:val="0"/>
                  <w:marTop w:val="0"/>
                  <w:marBottom w:val="0"/>
                  <w:divBdr>
                    <w:top w:val="none" w:sz="0" w:space="0" w:color="auto"/>
                    <w:left w:val="none" w:sz="0" w:space="0" w:color="auto"/>
                    <w:bottom w:val="none" w:sz="0" w:space="0" w:color="auto"/>
                    <w:right w:val="none" w:sz="0" w:space="0" w:color="auto"/>
                  </w:divBdr>
                </w:div>
                <w:div w:id="1750736458">
                  <w:marLeft w:val="0"/>
                  <w:marRight w:val="0"/>
                  <w:marTop w:val="0"/>
                  <w:marBottom w:val="0"/>
                  <w:divBdr>
                    <w:top w:val="none" w:sz="0" w:space="0" w:color="auto"/>
                    <w:left w:val="none" w:sz="0" w:space="0" w:color="auto"/>
                    <w:bottom w:val="none" w:sz="0" w:space="0" w:color="auto"/>
                    <w:right w:val="none" w:sz="0" w:space="0" w:color="auto"/>
                  </w:divBdr>
                </w:div>
                <w:div w:id="2147041178">
                  <w:marLeft w:val="0"/>
                  <w:marRight w:val="0"/>
                  <w:marTop w:val="0"/>
                  <w:marBottom w:val="0"/>
                  <w:divBdr>
                    <w:top w:val="none" w:sz="0" w:space="0" w:color="auto"/>
                    <w:left w:val="none" w:sz="0" w:space="0" w:color="auto"/>
                    <w:bottom w:val="none" w:sz="0" w:space="0" w:color="auto"/>
                    <w:right w:val="none" w:sz="0" w:space="0" w:color="auto"/>
                  </w:divBdr>
                </w:div>
                <w:div w:id="163134665">
                  <w:marLeft w:val="0"/>
                  <w:marRight w:val="0"/>
                  <w:marTop w:val="0"/>
                  <w:marBottom w:val="0"/>
                  <w:divBdr>
                    <w:top w:val="none" w:sz="0" w:space="0" w:color="auto"/>
                    <w:left w:val="none" w:sz="0" w:space="0" w:color="auto"/>
                    <w:bottom w:val="none" w:sz="0" w:space="0" w:color="auto"/>
                    <w:right w:val="none" w:sz="0" w:space="0" w:color="auto"/>
                  </w:divBdr>
                </w:div>
                <w:div w:id="373770637">
                  <w:marLeft w:val="0"/>
                  <w:marRight w:val="0"/>
                  <w:marTop w:val="0"/>
                  <w:marBottom w:val="0"/>
                  <w:divBdr>
                    <w:top w:val="none" w:sz="0" w:space="0" w:color="auto"/>
                    <w:left w:val="none" w:sz="0" w:space="0" w:color="auto"/>
                    <w:bottom w:val="none" w:sz="0" w:space="0" w:color="auto"/>
                    <w:right w:val="none" w:sz="0" w:space="0" w:color="auto"/>
                  </w:divBdr>
                </w:div>
                <w:div w:id="1343823910">
                  <w:marLeft w:val="0"/>
                  <w:marRight w:val="0"/>
                  <w:marTop w:val="0"/>
                  <w:marBottom w:val="0"/>
                  <w:divBdr>
                    <w:top w:val="none" w:sz="0" w:space="0" w:color="auto"/>
                    <w:left w:val="none" w:sz="0" w:space="0" w:color="auto"/>
                    <w:bottom w:val="none" w:sz="0" w:space="0" w:color="auto"/>
                    <w:right w:val="none" w:sz="0" w:space="0" w:color="auto"/>
                  </w:divBdr>
                </w:div>
                <w:div w:id="1363238714">
                  <w:marLeft w:val="0"/>
                  <w:marRight w:val="0"/>
                  <w:marTop w:val="0"/>
                  <w:marBottom w:val="0"/>
                  <w:divBdr>
                    <w:top w:val="none" w:sz="0" w:space="0" w:color="auto"/>
                    <w:left w:val="none" w:sz="0" w:space="0" w:color="auto"/>
                    <w:bottom w:val="none" w:sz="0" w:space="0" w:color="auto"/>
                    <w:right w:val="none" w:sz="0" w:space="0" w:color="auto"/>
                  </w:divBdr>
                </w:div>
                <w:div w:id="1549872183">
                  <w:marLeft w:val="0"/>
                  <w:marRight w:val="0"/>
                  <w:marTop w:val="0"/>
                  <w:marBottom w:val="0"/>
                  <w:divBdr>
                    <w:top w:val="none" w:sz="0" w:space="0" w:color="auto"/>
                    <w:left w:val="none" w:sz="0" w:space="0" w:color="auto"/>
                    <w:bottom w:val="none" w:sz="0" w:space="0" w:color="auto"/>
                    <w:right w:val="none" w:sz="0" w:space="0" w:color="auto"/>
                  </w:divBdr>
                </w:div>
                <w:div w:id="1476986788">
                  <w:marLeft w:val="0"/>
                  <w:marRight w:val="0"/>
                  <w:marTop w:val="0"/>
                  <w:marBottom w:val="0"/>
                  <w:divBdr>
                    <w:top w:val="none" w:sz="0" w:space="0" w:color="auto"/>
                    <w:left w:val="none" w:sz="0" w:space="0" w:color="auto"/>
                    <w:bottom w:val="none" w:sz="0" w:space="0" w:color="auto"/>
                    <w:right w:val="none" w:sz="0" w:space="0" w:color="auto"/>
                  </w:divBdr>
                </w:div>
                <w:div w:id="705104224">
                  <w:marLeft w:val="0"/>
                  <w:marRight w:val="0"/>
                  <w:marTop w:val="0"/>
                  <w:marBottom w:val="0"/>
                  <w:divBdr>
                    <w:top w:val="none" w:sz="0" w:space="0" w:color="auto"/>
                    <w:left w:val="none" w:sz="0" w:space="0" w:color="auto"/>
                    <w:bottom w:val="none" w:sz="0" w:space="0" w:color="auto"/>
                    <w:right w:val="none" w:sz="0" w:space="0" w:color="auto"/>
                  </w:divBdr>
                </w:div>
                <w:div w:id="1160342372">
                  <w:marLeft w:val="0"/>
                  <w:marRight w:val="0"/>
                  <w:marTop w:val="0"/>
                  <w:marBottom w:val="0"/>
                  <w:divBdr>
                    <w:top w:val="none" w:sz="0" w:space="0" w:color="auto"/>
                    <w:left w:val="none" w:sz="0" w:space="0" w:color="auto"/>
                    <w:bottom w:val="none" w:sz="0" w:space="0" w:color="auto"/>
                    <w:right w:val="none" w:sz="0" w:space="0" w:color="auto"/>
                  </w:divBdr>
                </w:div>
                <w:div w:id="2084981309">
                  <w:marLeft w:val="0"/>
                  <w:marRight w:val="0"/>
                  <w:marTop w:val="0"/>
                  <w:marBottom w:val="0"/>
                  <w:divBdr>
                    <w:top w:val="none" w:sz="0" w:space="0" w:color="auto"/>
                    <w:left w:val="none" w:sz="0" w:space="0" w:color="auto"/>
                    <w:bottom w:val="none" w:sz="0" w:space="0" w:color="auto"/>
                    <w:right w:val="none" w:sz="0" w:space="0" w:color="auto"/>
                  </w:divBdr>
                </w:div>
                <w:div w:id="645596173">
                  <w:marLeft w:val="0"/>
                  <w:marRight w:val="0"/>
                  <w:marTop w:val="0"/>
                  <w:marBottom w:val="0"/>
                  <w:divBdr>
                    <w:top w:val="none" w:sz="0" w:space="0" w:color="auto"/>
                    <w:left w:val="none" w:sz="0" w:space="0" w:color="auto"/>
                    <w:bottom w:val="none" w:sz="0" w:space="0" w:color="auto"/>
                    <w:right w:val="none" w:sz="0" w:space="0" w:color="auto"/>
                  </w:divBdr>
                </w:div>
                <w:div w:id="30616709">
                  <w:marLeft w:val="0"/>
                  <w:marRight w:val="0"/>
                  <w:marTop w:val="0"/>
                  <w:marBottom w:val="0"/>
                  <w:divBdr>
                    <w:top w:val="none" w:sz="0" w:space="0" w:color="auto"/>
                    <w:left w:val="none" w:sz="0" w:space="0" w:color="auto"/>
                    <w:bottom w:val="none" w:sz="0" w:space="0" w:color="auto"/>
                    <w:right w:val="none" w:sz="0" w:space="0" w:color="auto"/>
                  </w:divBdr>
                </w:div>
                <w:div w:id="2040160443">
                  <w:marLeft w:val="0"/>
                  <w:marRight w:val="0"/>
                  <w:marTop w:val="0"/>
                  <w:marBottom w:val="0"/>
                  <w:divBdr>
                    <w:top w:val="none" w:sz="0" w:space="0" w:color="auto"/>
                    <w:left w:val="none" w:sz="0" w:space="0" w:color="auto"/>
                    <w:bottom w:val="none" w:sz="0" w:space="0" w:color="auto"/>
                    <w:right w:val="none" w:sz="0" w:space="0" w:color="auto"/>
                  </w:divBdr>
                </w:div>
                <w:div w:id="2111272167">
                  <w:marLeft w:val="0"/>
                  <w:marRight w:val="0"/>
                  <w:marTop w:val="0"/>
                  <w:marBottom w:val="0"/>
                  <w:divBdr>
                    <w:top w:val="none" w:sz="0" w:space="0" w:color="auto"/>
                    <w:left w:val="none" w:sz="0" w:space="0" w:color="auto"/>
                    <w:bottom w:val="none" w:sz="0" w:space="0" w:color="auto"/>
                    <w:right w:val="none" w:sz="0" w:space="0" w:color="auto"/>
                  </w:divBdr>
                </w:div>
                <w:div w:id="1872457711">
                  <w:marLeft w:val="0"/>
                  <w:marRight w:val="0"/>
                  <w:marTop w:val="0"/>
                  <w:marBottom w:val="0"/>
                  <w:divBdr>
                    <w:top w:val="none" w:sz="0" w:space="0" w:color="auto"/>
                    <w:left w:val="none" w:sz="0" w:space="0" w:color="auto"/>
                    <w:bottom w:val="none" w:sz="0" w:space="0" w:color="auto"/>
                    <w:right w:val="none" w:sz="0" w:space="0" w:color="auto"/>
                  </w:divBdr>
                </w:div>
                <w:div w:id="1163814160">
                  <w:marLeft w:val="0"/>
                  <w:marRight w:val="0"/>
                  <w:marTop w:val="0"/>
                  <w:marBottom w:val="0"/>
                  <w:divBdr>
                    <w:top w:val="none" w:sz="0" w:space="0" w:color="auto"/>
                    <w:left w:val="none" w:sz="0" w:space="0" w:color="auto"/>
                    <w:bottom w:val="none" w:sz="0" w:space="0" w:color="auto"/>
                    <w:right w:val="none" w:sz="0" w:space="0" w:color="auto"/>
                  </w:divBdr>
                </w:div>
                <w:div w:id="798188486">
                  <w:marLeft w:val="0"/>
                  <w:marRight w:val="0"/>
                  <w:marTop w:val="0"/>
                  <w:marBottom w:val="0"/>
                  <w:divBdr>
                    <w:top w:val="none" w:sz="0" w:space="0" w:color="auto"/>
                    <w:left w:val="none" w:sz="0" w:space="0" w:color="auto"/>
                    <w:bottom w:val="none" w:sz="0" w:space="0" w:color="auto"/>
                    <w:right w:val="none" w:sz="0" w:space="0" w:color="auto"/>
                  </w:divBdr>
                </w:div>
                <w:div w:id="1417633952">
                  <w:marLeft w:val="0"/>
                  <w:marRight w:val="0"/>
                  <w:marTop w:val="0"/>
                  <w:marBottom w:val="0"/>
                  <w:divBdr>
                    <w:top w:val="none" w:sz="0" w:space="0" w:color="auto"/>
                    <w:left w:val="none" w:sz="0" w:space="0" w:color="auto"/>
                    <w:bottom w:val="none" w:sz="0" w:space="0" w:color="auto"/>
                    <w:right w:val="none" w:sz="0" w:space="0" w:color="auto"/>
                  </w:divBdr>
                </w:div>
                <w:div w:id="1815681676">
                  <w:marLeft w:val="0"/>
                  <w:marRight w:val="0"/>
                  <w:marTop w:val="0"/>
                  <w:marBottom w:val="0"/>
                  <w:divBdr>
                    <w:top w:val="none" w:sz="0" w:space="0" w:color="auto"/>
                    <w:left w:val="none" w:sz="0" w:space="0" w:color="auto"/>
                    <w:bottom w:val="none" w:sz="0" w:space="0" w:color="auto"/>
                    <w:right w:val="none" w:sz="0" w:space="0" w:color="auto"/>
                  </w:divBdr>
                </w:div>
                <w:div w:id="238298267">
                  <w:marLeft w:val="0"/>
                  <w:marRight w:val="0"/>
                  <w:marTop w:val="0"/>
                  <w:marBottom w:val="0"/>
                  <w:divBdr>
                    <w:top w:val="none" w:sz="0" w:space="0" w:color="auto"/>
                    <w:left w:val="none" w:sz="0" w:space="0" w:color="auto"/>
                    <w:bottom w:val="none" w:sz="0" w:space="0" w:color="auto"/>
                    <w:right w:val="none" w:sz="0" w:space="0" w:color="auto"/>
                  </w:divBdr>
                </w:div>
                <w:div w:id="1738553337">
                  <w:marLeft w:val="0"/>
                  <w:marRight w:val="0"/>
                  <w:marTop w:val="0"/>
                  <w:marBottom w:val="0"/>
                  <w:divBdr>
                    <w:top w:val="none" w:sz="0" w:space="0" w:color="auto"/>
                    <w:left w:val="none" w:sz="0" w:space="0" w:color="auto"/>
                    <w:bottom w:val="none" w:sz="0" w:space="0" w:color="auto"/>
                    <w:right w:val="none" w:sz="0" w:space="0" w:color="auto"/>
                  </w:divBdr>
                </w:div>
                <w:div w:id="168397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79521">
      <w:bodyDiv w:val="1"/>
      <w:marLeft w:val="0"/>
      <w:marRight w:val="0"/>
      <w:marTop w:val="0"/>
      <w:marBottom w:val="0"/>
      <w:divBdr>
        <w:top w:val="none" w:sz="0" w:space="0" w:color="auto"/>
        <w:left w:val="none" w:sz="0" w:space="0" w:color="auto"/>
        <w:bottom w:val="none" w:sz="0" w:space="0" w:color="auto"/>
        <w:right w:val="none" w:sz="0" w:space="0" w:color="auto"/>
      </w:divBdr>
      <w:divsChild>
        <w:div w:id="2035878911">
          <w:marLeft w:val="0"/>
          <w:marRight w:val="0"/>
          <w:marTop w:val="0"/>
          <w:marBottom w:val="0"/>
          <w:divBdr>
            <w:top w:val="none" w:sz="0" w:space="0" w:color="auto"/>
            <w:left w:val="none" w:sz="0" w:space="0" w:color="auto"/>
            <w:bottom w:val="none" w:sz="0" w:space="0" w:color="auto"/>
            <w:right w:val="none" w:sz="0" w:space="0" w:color="auto"/>
          </w:divBdr>
        </w:div>
        <w:div w:id="1124546185">
          <w:marLeft w:val="0"/>
          <w:marRight w:val="0"/>
          <w:marTop w:val="0"/>
          <w:marBottom w:val="0"/>
          <w:divBdr>
            <w:top w:val="none" w:sz="0" w:space="0" w:color="auto"/>
            <w:left w:val="none" w:sz="0" w:space="0" w:color="auto"/>
            <w:bottom w:val="none" w:sz="0" w:space="0" w:color="auto"/>
            <w:right w:val="none" w:sz="0" w:space="0" w:color="auto"/>
          </w:divBdr>
        </w:div>
        <w:div w:id="1024139483">
          <w:marLeft w:val="0"/>
          <w:marRight w:val="0"/>
          <w:marTop w:val="0"/>
          <w:marBottom w:val="0"/>
          <w:divBdr>
            <w:top w:val="none" w:sz="0" w:space="0" w:color="auto"/>
            <w:left w:val="none" w:sz="0" w:space="0" w:color="auto"/>
            <w:bottom w:val="none" w:sz="0" w:space="0" w:color="auto"/>
            <w:right w:val="none" w:sz="0" w:space="0" w:color="auto"/>
          </w:divBdr>
        </w:div>
        <w:div w:id="169373469">
          <w:marLeft w:val="0"/>
          <w:marRight w:val="0"/>
          <w:marTop w:val="0"/>
          <w:marBottom w:val="0"/>
          <w:divBdr>
            <w:top w:val="none" w:sz="0" w:space="0" w:color="auto"/>
            <w:left w:val="none" w:sz="0" w:space="0" w:color="auto"/>
            <w:bottom w:val="none" w:sz="0" w:space="0" w:color="auto"/>
            <w:right w:val="none" w:sz="0" w:space="0" w:color="auto"/>
          </w:divBdr>
        </w:div>
        <w:div w:id="1514689626">
          <w:marLeft w:val="0"/>
          <w:marRight w:val="0"/>
          <w:marTop w:val="0"/>
          <w:marBottom w:val="0"/>
          <w:divBdr>
            <w:top w:val="none" w:sz="0" w:space="0" w:color="auto"/>
            <w:left w:val="none" w:sz="0" w:space="0" w:color="auto"/>
            <w:bottom w:val="none" w:sz="0" w:space="0" w:color="auto"/>
            <w:right w:val="none" w:sz="0" w:space="0" w:color="auto"/>
          </w:divBdr>
        </w:div>
        <w:div w:id="879785876">
          <w:marLeft w:val="0"/>
          <w:marRight w:val="0"/>
          <w:marTop w:val="0"/>
          <w:marBottom w:val="0"/>
          <w:divBdr>
            <w:top w:val="none" w:sz="0" w:space="0" w:color="auto"/>
            <w:left w:val="none" w:sz="0" w:space="0" w:color="auto"/>
            <w:bottom w:val="none" w:sz="0" w:space="0" w:color="auto"/>
            <w:right w:val="none" w:sz="0" w:space="0" w:color="auto"/>
          </w:divBdr>
        </w:div>
        <w:div w:id="591159430">
          <w:marLeft w:val="0"/>
          <w:marRight w:val="0"/>
          <w:marTop w:val="0"/>
          <w:marBottom w:val="0"/>
          <w:divBdr>
            <w:top w:val="none" w:sz="0" w:space="0" w:color="auto"/>
            <w:left w:val="none" w:sz="0" w:space="0" w:color="auto"/>
            <w:bottom w:val="none" w:sz="0" w:space="0" w:color="auto"/>
            <w:right w:val="none" w:sz="0" w:space="0" w:color="auto"/>
          </w:divBdr>
        </w:div>
        <w:div w:id="140273201">
          <w:marLeft w:val="0"/>
          <w:marRight w:val="0"/>
          <w:marTop w:val="0"/>
          <w:marBottom w:val="0"/>
          <w:divBdr>
            <w:top w:val="none" w:sz="0" w:space="0" w:color="auto"/>
            <w:left w:val="none" w:sz="0" w:space="0" w:color="auto"/>
            <w:bottom w:val="none" w:sz="0" w:space="0" w:color="auto"/>
            <w:right w:val="none" w:sz="0" w:space="0" w:color="auto"/>
          </w:divBdr>
        </w:div>
        <w:div w:id="36125361">
          <w:marLeft w:val="0"/>
          <w:marRight w:val="0"/>
          <w:marTop w:val="0"/>
          <w:marBottom w:val="0"/>
          <w:divBdr>
            <w:top w:val="none" w:sz="0" w:space="0" w:color="auto"/>
            <w:left w:val="none" w:sz="0" w:space="0" w:color="auto"/>
            <w:bottom w:val="none" w:sz="0" w:space="0" w:color="auto"/>
            <w:right w:val="none" w:sz="0" w:space="0" w:color="auto"/>
          </w:divBdr>
        </w:div>
        <w:div w:id="620381344">
          <w:marLeft w:val="0"/>
          <w:marRight w:val="0"/>
          <w:marTop w:val="0"/>
          <w:marBottom w:val="0"/>
          <w:divBdr>
            <w:top w:val="none" w:sz="0" w:space="0" w:color="auto"/>
            <w:left w:val="none" w:sz="0" w:space="0" w:color="auto"/>
            <w:bottom w:val="none" w:sz="0" w:space="0" w:color="auto"/>
            <w:right w:val="none" w:sz="0" w:space="0" w:color="auto"/>
          </w:divBdr>
        </w:div>
        <w:div w:id="1296377417">
          <w:marLeft w:val="0"/>
          <w:marRight w:val="0"/>
          <w:marTop w:val="0"/>
          <w:marBottom w:val="0"/>
          <w:divBdr>
            <w:top w:val="none" w:sz="0" w:space="0" w:color="auto"/>
            <w:left w:val="none" w:sz="0" w:space="0" w:color="auto"/>
            <w:bottom w:val="none" w:sz="0" w:space="0" w:color="auto"/>
            <w:right w:val="none" w:sz="0" w:space="0" w:color="auto"/>
          </w:divBdr>
        </w:div>
        <w:div w:id="1572039889">
          <w:marLeft w:val="0"/>
          <w:marRight w:val="0"/>
          <w:marTop w:val="0"/>
          <w:marBottom w:val="0"/>
          <w:divBdr>
            <w:top w:val="none" w:sz="0" w:space="0" w:color="auto"/>
            <w:left w:val="none" w:sz="0" w:space="0" w:color="auto"/>
            <w:bottom w:val="none" w:sz="0" w:space="0" w:color="auto"/>
            <w:right w:val="none" w:sz="0" w:space="0" w:color="auto"/>
          </w:divBdr>
        </w:div>
        <w:div w:id="1052971789">
          <w:marLeft w:val="0"/>
          <w:marRight w:val="0"/>
          <w:marTop w:val="0"/>
          <w:marBottom w:val="0"/>
          <w:divBdr>
            <w:top w:val="none" w:sz="0" w:space="0" w:color="auto"/>
            <w:left w:val="none" w:sz="0" w:space="0" w:color="auto"/>
            <w:bottom w:val="none" w:sz="0" w:space="0" w:color="auto"/>
            <w:right w:val="none" w:sz="0" w:space="0" w:color="auto"/>
          </w:divBdr>
        </w:div>
        <w:div w:id="1743873238">
          <w:marLeft w:val="0"/>
          <w:marRight w:val="0"/>
          <w:marTop w:val="0"/>
          <w:marBottom w:val="0"/>
          <w:divBdr>
            <w:top w:val="none" w:sz="0" w:space="0" w:color="auto"/>
            <w:left w:val="none" w:sz="0" w:space="0" w:color="auto"/>
            <w:bottom w:val="none" w:sz="0" w:space="0" w:color="auto"/>
            <w:right w:val="none" w:sz="0" w:space="0" w:color="auto"/>
          </w:divBdr>
        </w:div>
        <w:div w:id="140393404">
          <w:marLeft w:val="0"/>
          <w:marRight w:val="0"/>
          <w:marTop w:val="0"/>
          <w:marBottom w:val="0"/>
          <w:divBdr>
            <w:top w:val="none" w:sz="0" w:space="0" w:color="auto"/>
            <w:left w:val="none" w:sz="0" w:space="0" w:color="auto"/>
            <w:bottom w:val="none" w:sz="0" w:space="0" w:color="auto"/>
            <w:right w:val="none" w:sz="0" w:space="0" w:color="auto"/>
          </w:divBdr>
        </w:div>
        <w:div w:id="737483149">
          <w:marLeft w:val="0"/>
          <w:marRight w:val="0"/>
          <w:marTop w:val="0"/>
          <w:marBottom w:val="0"/>
          <w:divBdr>
            <w:top w:val="none" w:sz="0" w:space="0" w:color="auto"/>
            <w:left w:val="none" w:sz="0" w:space="0" w:color="auto"/>
            <w:bottom w:val="none" w:sz="0" w:space="0" w:color="auto"/>
            <w:right w:val="none" w:sz="0" w:space="0" w:color="auto"/>
          </w:divBdr>
        </w:div>
        <w:div w:id="1404333980">
          <w:marLeft w:val="0"/>
          <w:marRight w:val="0"/>
          <w:marTop w:val="0"/>
          <w:marBottom w:val="0"/>
          <w:divBdr>
            <w:top w:val="none" w:sz="0" w:space="0" w:color="auto"/>
            <w:left w:val="none" w:sz="0" w:space="0" w:color="auto"/>
            <w:bottom w:val="none" w:sz="0" w:space="0" w:color="auto"/>
            <w:right w:val="none" w:sz="0" w:space="0" w:color="auto"/>
          </w:divBdr>
        </w:div>
        <w:div w:id="1688630307">
          <w:marLeft w:val="0"/>
          <w:marRight w:val="0"/>
          <w:marTop w:val="0"/>
          <w:marBottom w:val="0"/>
          <w:divBdr>
            <w:top w:val="none" w:sz="0" w:space="0" w:color="auto"/>
            <w:left w:val="none" w:sz="0" w:space="0" w:color="auto"/>
            <w:bottom w:val="none" w:sz="0" w:space="0" w:color="auto"/>
            <w:right w:val="none" w:sz="0" w:space="0" w:color="auto"/>
          </w:divBdr>
        </w:div>
        <w:div w:id="330563930">
          <w:marLeft w:val="0"/>
          <w:marRight w:val="0"/>
          <w:marTop w:val="0"/>
          <w:marBottom w:val="0"/>
          <w:divBdr>
            <w:top w:val="none" w:sz="0" w:space="0" w:color="auto"/>
            <w:left w:val="none" w:sz="0" w:space="0" w:color="auto"/>
            <w:bottom w:val="none" w:sz="0" w:space="0" w:color="auto"/>
            <w:right w:val="none" w:sz="0" w:space="0" w:color="auto"/>
          </w:divBdr>
        </w:div>
        <w:div w:id="1497113678">
          <w:marLeft w:val="0"/>
          <w:marRight w:val="0"/>
          <w:marTop w:val="0"/>
          <w:marBottom w:val="0"/>
          <w:divBdr>
            <w:top w:val="none" w:sz="0" w:space="0" w:color="auto"/>
            <w:left w:val="none" w:sz="0" w:space="0" w:color="auto"/>
            <w:bottom w:val="none" w:sz="0" w:space="0" w:color="auto"/>
            <w:right w:val="none" w:sz="0" w:space="0" w:color="auto"/>
          </w:divBdr>
        </w:div>
        <w:div w:id="1582792344">
          <w:marLeft w:val="0"/>
          <w:marRight w:val="0"/>
          <w:marTop w:val="0"/>
          <w:marBottom w:val="0"/>
          <w:divBdr>
            <w:top w:val="none" w:sz="0" w:space="0" w:color="auto"/>
            <w:left w:val="none" w:sz="0" w:space="0" w:color="auto"/>
            <w:bottom w:val="none" w:sz="0" w:space="0" w:color="auto"/>
            <w:right w:val="none" w:sz="0" w:space="0" w:color="auto"/>
          </w:divBdr>
        </w:div>
        <w:div w:id="735393888">
          <w:marLeft w:val="0"/>
          <w:marRight w:val="0"/>
          <w:marTop w:val="0"/>
          <w:marBottom w:val="0"/>
          <w:divBdr>
            <w:top w:val="none" w:sz="0" w:space="0" w:color="auto"/>
            <w:left w:val="none" w:sz="0" w:space="0" w:color="auto"/>
            <w:bottom w:val="none" w:sz="0" w:space="0" w:color="auto"/>
            <w:right w:val="none" w:sz="0" w:space="0" w:color="auto"/>
          </w:divBdr>
        </w:div>
        <w:div w:id="1218316489">
          <w:marLeft w:val="0"/>
          <w:marRight w:val="0"/>
          <w:marTop w:val="0"/>
          <w:marBottom w:val="0"/>
          <w:divBdr>
            <w:top w:val="none" w:sz="0" w:space="0" w:color="auto"/>
            <w:left w:val="none" w:sz="0" w:space="0" w:color="auto"/>
            <w:bottom w:val="none" w:sz="0" w:space="0" w:color="auto"/>
            <w:right w:val="none" w:sz="0" w:space="0" w:color="auto"/>
          </w:divBdr>
        </w:div>
        <w:div w:id="2145656958">
          <w:marLeft w:val="0"/>
          <w:marRight w:val="0"/>
          <w:marTop w:val="0"/>
          <w:marBottom w:val="0"/>
          <w:divBdr>
            <w:top w:val="none" w:sz="0" w:space="0" w:color="auto"/>
            <w:left w:val="none" w:sz="0" w:space="0" w:color="auto"/>
            <w:bottom w:val="none" w:sz="0" w:space="0" w:color="auto"/>
            <w:right w:val="none" w:sz="0" w:space="0" w:color="auto"/>
          </w:divBdr>
        </w:div>
        <w:div w:id="126318384">
          <w:marLeft w:val="0"/>
          <w:marRight w:val="0"/>
          <w:marTop w:val="0"/>
          <w:marBottom w:val="0"/>
          <w:divBdr>
            <w:top w:val="none" w:sz="0" w:space="0" w:color="auto"/>
            <w:left w:val="none" w:sz="0" w:space="0" w:color="auto"/>
            <w:bottom w:val="none" w:sz="0" w:space="0" w:color="auto"/>
            <w:right w:val="none" w:sz="0" w:space="0" w:color="auto"/>
          </w:divBdr>
        </w:div>
        <w:div w:id="283469277">
          <w:marLeft w:val="0"/>
          <w:marRight w:val="0"/>
          <w:marTop w:val="0"/>
          <w:marBottom w:val="0"/>
          <w:divBdr>
            <w:top w:val="none" w:sz="0" w:space="0" w:color="auto"/>
            <w:left w:val="none" w:sz="0" w:space="0" w:color="auto"/>
            <w:bottom w:val="none" w:sz="0" w:space="0" w:color="auto"/>
            <w:right w:val="none" w:sz="0" w:space="0" w:color="auto"/>
          </w:divBdr>
        </w:div>
        <w:div w:id="147404222">
          <w:marLeft w:val="0"/>
          <w:marRight w:val="0"/>
          <w:marTop w:val="0"/>
          <w:marBottom w:val="0"/>
          <w:divBdr>
            <w:top w:val="none" w:sz="0" w:space="0" w:color="auto"/>
            <w:left w:val="none" w:sz="0" w:space="0" w:color="auto"/>
            <w:bottom w:val="none" w:sz="0" w:space="0" w:color="auto"/>
            <w:right w:val="none" w:sz="0" w:space="0" w:color="auto"/>
          </w:divBdr>
        </w:div>
        <w:div w:id="1407531943">
          <w:marLeft w:val="0"/>
          <w:marRight w:val="0"/>
          <w:marTop w:val="0"/>
          <w:marBottom w:val="0"/>
          <w:divBdr>
            <w:top w:val="none" w:sz="0" w:space="0" w:color="auto"/>
            <w:left w:val="none" w:sz="0" w:space="0" w:color="auto"/>
            <w:bottom w:val="none" w:sz="0" w:space="0" w:color="auto"/>
            <w:right w:val="none" w:sz="0" w:space="0" w:color="auto"/>
          </w:divBdr>
        </w:div>
        <w:div w:id="390084945">
          <w:marLeft w:val="0"/>
          <w:marRight w:val="0"/>
          <w:marTop w:val="0"/>
          <w:marBottom w:val="0"/>
          <w:divBdr>
            <w:top w:val="none" w:sz="0" w:space="0" w:color="auto"/>
            <w:left w:val="none" w:sz="0" w:space="0" w:color="auto"/>
            <w:bottom w:val="none" w:sz="0" w:space="0" w:color="auto"/>
            <w:right w:val="none" w:sz="0" w:space="0" w:color="auto"/>
          </w:divBdr>
        </w:div>
        <w:div w:id="1707833731">
          <w:marLeft w:val="0"/>
          <w:marRight w:val="0"/>
          <w:marTop w:val="0"/>
          <w:marBottom w:val="0"/>
          <w:divBdr>
            <w:top w:val="none" w:sz="0" w:space="0" w:color="auto"/>
            <w:left w:val="none" w:sz="0" w:space="0" w:color="auto"/>
            <w:bottom w:val="none" w:sz="0" w:space="0" w:color="auto"/>
            <w:right w:val="none" w:sz="0" w:space="0" w:color="auto"/>
          </w:divBdr>
        </w:div>
        <w:div w:id="1117797483">
          <w:marLeft w:val="0"/>
          <w:marRight w:val="0"/>
          <w:marTop w:val="0"/>
          <w:marBottom w:val="0"/>
          <w:divBdr>
            <w:top w:val="none" w:sz="0" w:space="0" w:color="auto"/>
            <w:left w:val="none" w:sz="0" w:space="0" w:color="auto"/>
            <w:bottom w:val="none" w:sz="0" w:space="0" w:color="auto"/>
            <w:right w:val="none" w:sz="0" w:space="0" w:color="auto"/>
          </w:divBdr>
        </w:div>
        <w:div w:id="2086679336">
          <w:marLeft w:val="0"/>
          <w:marRight w:val="0"/>
          <w:marTop w:val="0"/>
          <w:marBottom w:val="0"/>
          <w:divBdr>
            <w:top w:val="none" w:sz="0" w:space="0" w:color="auto"/>
            <w:left w:val="none" w:sz="0" w:space="0" w:color="auto"/>
            <w:bottom w:val="none" w:sz="0" w:space="0" w:color="auto"/>
            <w:right w:val="none" w:sz="0" w:space="0" w:color="auto"/>
          </w:divBdr>
        </w:div>
        <w:div w:id="166798338">
          <w:marLeft w:val="0"/>
          <w:marRight w:val="0"/>
          <w:marTop w:val="0"/>
          <w:marBottom w:val="0"/>
          <w:divBdr>
            <w:top w:val="none" w:sz="0" w:space="0" w:color="auto"/>
            <w:left w:val="none" w:sz="0" w:space="0" w:color="auto"/>
            <w:bottom w:val="none" w:sz="0" w:space="0" w:color="auto"/>
            <w:right w:val="none" w:sz="0" w:space="0" w:color="auto"/>
          </w:divBdr>
        </w:div>
        <w:div w:id="1757314303">
          <w:marLeft w:val="0"/>
          <w:marRight w:val="0"/>
          <w:marTop w:val="0"/>
          <w:marBottom w:val="0"/>
          <w:divBdr>
            <w:top w:val="none" w:sz="0" w:space="0" w:color="auto"/>
            <w:left w:val="none" w:sz="0" w:space="0" w:color="auto"/>
            <w:bottom w:val="none" w:sz="0" w:space="0" w:color="auto"/>
            <w:right w:val="none" w:sz="0" w:space="0" w:color="auto"/>
          </w:divBdr>
        </w:div>
        <w:div w:id="1833598621">
          <w:marLeft w:val="0"/>
          <w:marRight w:val="0"/>
          <w:marTop w:val="0"/>
          <w:marBottom w:val="0"/>
          <w:divBdr>
            <w:top w:val="none" w:sz="0" w:space="0" w:color="auto"/>
            <w:left w:val="none" w:sz="0" w:space="0" w:color="auto"/>
            <w:bottom w:val="none" w:sz="0" w:space="0" w:color="auto"/>
            <w:right w:val="none" w:sz="0" w:space="0" w:color="auto"/>
          </w:divBdr>
        </w:div>
        <w:div w:id="186143781">
          <w:marLeft w:val="0"/>
          <w:marRight w:val="0"/>
          <w:marTop w:val="0"/>
          <w:marBottom w:val="0"/>
          <w:divBdr>
            <w:top w:val="none" w:sz="0" w:space="0" w:color="auto"/>
            <w:left w:val="none" w:sz="0" w:space="0" w:color="auto"/>
            <w:bottom w:val="none" w:sz="0" w:space="0" w:color="auto"/>
            <w:right w:val="none" w:sz="0" w:space="0" w:color="auto"/>
          </w:divBdr>
        </w:div>
        <w:div w:id="707485909">
          <w:marLeft w:val="0"/>
          <w:marRight w:val="0"/>
          <w:marTop w:val="0"/>
          <w:marBottom w:val="0"/>
          <w:divBdr>
            <w:top w:val="none" w:sz="0" w:space="0" w:color="auto"/>
            <w:left w:val="none" w:sz="0" w:space="0" w:color="auto"/>
            <w:bottom w:val="none" w:sz="0" w:space="0" w:color="auto"/>
            <w:right w:val="none" w:sz="0" w:space="0" w:color="auto"/>
          </w:divBdr>
        </w:div>
        <w:div w:id="1994137555">
          <w:marLeft w:val="0"/>
          <w:marRight w:val="0"/>
          <w:marTop w:val="0"/>
          <w:marBottom w:val="0"/>
          <w:divBdr>
            <w:top w:val="none" w:sz="0" w:space="0" w:color="auto"/>
            <w:left w:val="none" w:sz="0" w:space="0" w:color="auto"/>
            <w:bottom w:val="none" w:sz="0" w:space="0" w:color="auto"/>
            <w:right w:val="none" w:sz="0" w:space="0" w:color="auto"/>
          </w:divBdr>
        </w:div>
        <w:div w:id="498151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C957E3635484FAB9B7B65E28AD7D1" ma:contentTypeVersion="13" ma:contentTypeDescription="Create a new document." ma:contentTypeScope="" ma:versionID="9bb74c581d4b6073bd21ad9a356439a0">
  <xsd:schema xmlns:xsd="http://www.w3.org/2001/XMLSchema" xmlns:xs="http://www.w3.org/2001/XMLSchema" xmlns:p="http://schemas.microsoft.com/office/2006/metadata/properties" xmlns:ns2="63820a55-5475-4ab0-b7f7-e2e0530cafc7" xmlns:ns3="3823c429-e1b3-4c1a-8a21-597dab072c3c" targetNamespace="http://schemas.microsoft.com/office/2006/metadata/properties" ma:root="true" ma:fieldsID="295e9ea0cedd72f86a765fedf6c1e663" ns2:_="" ns3:_="">
    <xsd:import namespace="63820a55-5475-4ab0-b7f7-e2e0530cafc7"/>
    <xsd:import namespace="3823c429-e1b3-4c1a-8a21-597dab072c3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820a55-5475-4ab0-b7f7-e2e0530caf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23c429-e1b3-4c1a-8a21-597dab072c3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29BF9A3-6B27-4F06-8E0B-11E276840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820a55-5475-4ab0-b7f7-e2e0530cafc7"/>
    <ds:schemaRef ds:uri="3823c429-e1b3-4c1a-8a21-597dab072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086362-D0BB-4C28-A793-40EC9D124A29}">
  <ds:schemaRefs>
    <ds:schemaRef ds:uri="http://schemas.microsoft.com/sharepoint/v3/contenttype/forms"/>
  </ds:schemaRefs>
</ds:datastoreItem>
</file>

<file path=customXml/itemProps3.xml><?xml version="1.0" encoding="utf-8"?>
<ds:datastoreItem xmlns:ds="http://schemas.openxmlformats.org/officeDocument/2006/customXml" ds:itemID="{C3E0599A-F3AF-4BDD-8E8C-83FE1C2F6AB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2016</Words>
  <Characters>11495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Yvonne Mailhot</dc:creator>
  <cp:lastModifiedBy>Perry, Yvonne</cp:lastModifiedBy>
  <cp:revision>2</cp:revision>
  <cp:lastPrinted>2021-05-04T15:05:00Z</cp:lastPrinted>
  <dcterms:created xsi:type="dcterms:W3CDTF">2022-03-04T19:02:00Z</dcterms:created>
  <dcterms:modified xsi:type="dcterms:W3CDTF">2022-03-04T19:02:00Z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0x010100AAFC957E3635484FAB9B7B65E28AD7D1</vt:lpwstr>
  </property>
</Properties>
</file>